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FB57C6" w:rsidRDefault="00FB57C6"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3</w:t>
      </w:r>
      <w:r w:rsidR="00762FFD">
        <w:rPr>
          <w:rFonts w:ascii="Helv" w:hAnsi="Helv" w:cs="Helv"/>
          <w:color w:val="000000"/>
          <w:szCs w:val="36"/>
          <w:lang w:eastAsia="en-GB"/>
        </w:rPr>
        <w:t>B</w:t>
      </w:r>
    </w:p>
    <w:p w:rsidR="005F0E6C" w:rsidRDefault="00314DFA" w:rsidP="00FB57C6">
      <w:pPr>
        <w:pStyle w:val="STDDOCTitle"/>
        <w:spacing w:before="240" w:line="240" w:lineRule="auto"/>
        <w:jc w:val="center"/>
        <w:rPr>
          <w:rFonts w:ascii="Helv" w:hAnsi="Helv" w:cs="Helv"/>
          <w:color w:val="000000"/>
          <w:szCs w:val="36"/>
          <w:lang w:eastAsia="en-GB"/>
        </w:rPr>
      </w:pPr>
      <w:r>
        <w:rPr>
          <w:rFonts w:ascii="Helv" w:hAnsi="Helv" w:cs="Helv"/>
          <w:color w:val="000000"/>
          <w:szCs w:val="36"/>
          <w:lang w:eastAsia="en-GB"/>
        </w:rPr>
        <w:t>Product</w:t>
      </w:r>
      <w:r w:rsidR="005F0E6C" w:rsidRPr="005F0E6C">
        <w:rPr>
          <w:rFonts w:ascii="Helv" w:hAnsi="Helv" w:cs="Helv"/>
          <w:color w:val="000000"/>
          <w:szCs w:val="36"/>
          <w:lang w:eastAsia="en-GB"/>
        </w:rPr>
        <w:t xml:space="preserve"> Development Plan</w:t>
      </w:r>
    </w:p>
    <w:p w:rsidR="001E0AC8" w:rsidRPr="00FB57C6" w:rsidRDefault="00C45D51" w:rsidP="00FB57C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sidR="00FB57C6">
        <w:rPr>
          <w:rFonts w:ascii="Helv" w:hAnsi="Helv" w:cs="Helv"/>
          <w:color w:val="000000"/>
          <w:sz w:val="28"/>
          <w:szCs w:val="36"/>
          <w:lang w:eastAsia="en-GB"/>
        </w:rPr>
        <w:t xml:space="preserve"> Reference: </w:t>
      </w:r>
      <w:r w:rsidR="00FB57C6" w:rsidRPr="00FB57C6">
        <w:rPr>
          <w:rFonts w:ascii="Helv" w:hAnsi="Helv" w:cs="Helv"/>
          <w:color w:val="FF0000"/>
          <w:sz w:val="28"/>
          <w:szCs w:val="36"/>
          <w:lang w:eastAsia="en-GB"/>
        </w:rPr>
        <w:t>(reference</w:t>
      </w:r>
      <w:r w:rsidR="00A123CA">
        <w:rPr>
          <w:rFonts w:ascii="Helv" w:hAnsi="Helv" w:cs="Helv"/>
          <w:color w:val="FF0000"/>
          <w:sz w:val="28"/>
          <w:szCs w:val="36"/>
          <w:lang w:eastAsia="en-GB"/>
        </w:rPr>
        <w:t xml:space="preserve"> number</w:t>
      </w:r>
      <w:r w:rsidR="00FB57C6" w:rsidRPr="00FB57C6">
        <w:rPr>
          <w:rFonts w:ascii="Helv" w:hAnsi="Helv" w:cs="Helv"/>
          <w:color w:val="FF0000"/>
          <w:sz w:val="28"/>
          <w:szCs w:val="36"/>
          <w:lang w:eastAsia="en-GB"/>
        </w:rPr>
        <w:t>)</w:t>
      </w: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1946F4" w:rsidRPr="00D56A22" w:rsidRDefault="001946F4" w:rsidP="001946F4">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1946F4" w:rsidRPr="00D56A22" w:rsidRDefault="001946F4" w:rsidP="001946F4">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rsidR="001946F4" w:rsidRPr="00392925" w:rsidRDefault="001946F4" w:rsidP="001946F4">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rsidR="00943D2B" w:rsidRDefault="00943D2B" w:rsidP="00943D2B">
      <w:r>
        <w:t>Use of this Full Proposal Template is optional. However, the Agency recommends not to change the structure of this Part of the Full Proposal (i.e. the table of contents should remain as indicated in this Full Proposal Template).</w:t>
      </w:r>
    </w:p>
    <w:p w:rsidR="00420DDB" w:rsidRPr="009A6834" w:rsidRDefault="001946F4" w:rsidP="006064C6">
      <w:pPr>
        <w:pStyle w:val="STDDOCHeader"/>
        <w:pageBreakBefore/>
        <w:spacing w:after="120"/>
        <w:rPr>
          <w:rFonts w:ascii="Times New Roman" w:hAnsi="Times New Roman"/>
          <w:sz w:val="28"/>
          <w:szCs w:val="28"/>
          <w:lang w:val="en-GB" w:eastAsia="it-IT"/>
        </w:rPr>
      </w:pPr>
      <w:r w:rsidRPr="006064C6" w:rsidDel="001946F4">
        <w:rPr>
          <w:lang w:val="en-GB"/>
        </w:rPr>
        <w:lastRenderedPageBreak/>
        <w:t xml:space="preserve"> </w:t>
      </w:r>
      <w:r w:rsidR="00E61229">
        <w:rPr>
          <w:rFonts w:ascii="Times New Roman" w:hAnsi="Times New Roman"/>
          <w:sz w:val="28"/>
          <w:szCs w:val="28"/>
          <w:lang w:val="en-GB"/>
        </w:rPr>
        <w:t>Table of Contents</w:t>
      </w:r>
    </w:p>
    <w:p w:rsidR="00FF0790" w:rsidRDefault="00C756E0">
      <w:pPr>
        <w:pStyle w:val="TOC1"/>
        <w:rPr>
          <w:rFonts w:asciiTheme="minorHAnsi" w:eastAsiaTheme="minorEastAsia" w:hAnsiTheme="minorHAnsi" w:cstheme="minorBidi"/>
          <w:b w:val="0"/>
          <w:bCs w:val="0"/>
          <w:sz w:val="22"/>
          <w:szCs w:val="22"/>
          <w:lang w:eastAsia="en-GB"/>
        </w:rPr>
      </w:pPr>
      <w:r>
        <w:fldChar w:fldCharType="begin"/>
      </w:r>
      <w:r>
        <w:instrText xml:space="preserve"> TOC \o "1-2" \h \z \u </w:instrText>
      </w:r>
      <w:r>
        <w:fldChar w:fldCharType="separate"/>
      </w:r>
      <w:hyperlink w:anchor="_Toc476227579" w:history="1">
        <w:r w:rsidR="00FF0790" w:rsidRPr="00352288">
          <w:rPr>
            <w:rStyle w:val="Hyperlink"/>
          </w:rPr>
          <w:t>1</w:t>
        </w:r>
        <w:r w:rsidR="00FF0790">
          <w:rPr>
            <w:rFonts w:asciiTheme="minorHAnsi" w:eastAsiaTheme="minorEastAsia" w:hAnsiTheme="minorHAnsi" w:cstheme="minorBidi"/>
            <w:b w:val="0"/>
            <w:bCs w:val="0"/>
            <w:sz w:val="22"/>
            <w:szCs w:val="22"/>
            <w:lang w:eastAsia="en-GB"/>
          </w:rPr>
          <w:tab/>
        </w:r>
        <w:r w:rsidR="00FF0790" w:rsidRPr="00352288">
          <w:rPr>
            <w:rStyle w:val="Hyperlink"/>
          </w:rPr>
          <w:t>Introduction</w:t>
        </w:r>
        <w:r w:rsidR="00FF0790">
          <w:rPr>
            <w:webHidden/>
          </w:rPr>
          <w:tab/>
        </w:r>
        <w:r w:rsidR="00FF0790">
          <w:rPr>
            <w:webHidden/>
          </w:rPr>
          <w:fldChar w:fldCharType="begin"/>
        </w:r>
        <w:r w:rsidR="00FF0790">
          <w:rPr>
            <w:webHidden/>
          </w:rPr>
          <w:instrText xml:space="preserve"> PAGEREF _Toc476227579 \h </w:instrText>
        </w:r>
        <w:r w:rsidR="00FF0790">
          <w:rPr>
            <w:webHidden/>
          </w:rPr>
        </w:r>
        <w:r w:rsidR="00FF0790">
          <w:rPr>
            <w:webHidden/>
          </w:rPr>
          <w:fldChar w:fldCharType="separate"/>
        </w:r>
        <w:r w:rsidR="007F6EB4">
          <w:rPr>
            <w:webHidden/>
          </w:rPr>
          <w:t>3</w:t>
        </w:r>
        <w:r w:rsidR="00FF0790">
          <w:rPr>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580" w:history="1">
        <w:r w:rsidR="00FF0790" w:rsidRPr="00352288">
          <w:rPr>
            <w:rStyle w:val="Hyperlink"/>
          </w:rPr>
          <w:t>2</w:t>
        </w:r>
        <w:r w:rsidR="00FF0790">
          <w:rPr>
            <w:rFonts w:asciiTheme="minorHAnsi" w:eastAsiaTheme="minorEastAsia" w:hAnsiTheme="minorHAnsi" w:cstheme="minorBidi"/>
            <w:b w:val="0"/>
            <w:bCs w:val="0"/>
            <w:sz w:val="22"/>
            <w:szCs w:val="22"/>
            <w:lang w:eastAsia="en-GB"/>
          </w:rPr>
          <w:tab/>
        </w:r>
        <w:r w:rsidR="00FF0790" w:rsidRPr="00352288">
          <w:rPr>
            <w:rStyle w:val="Hyperlink"/>
          </w:rPr>
          <w:t>Description of the Product</w:t>
        </w:r>
        <w:r w:rsidR="00FF0790">
          <w:rPr>
            <w:webHidden/>
          </w:rPr>
          <w:tab/>
        </w:r>
        <w:r w:rsidR="00FF0790">
          <w:rPr>
            <w:webHidden/>
          </w:rPr>
          <w:fldChar w:fldCharType="begin"/>
        </w:r>
        <w:r w:rsidR="00FF0790">
          <w:rPr>
            <w:webHidden/>
          </w:rPr>
          <w:instrText xml:space="preserve"> PAGEREF _Toc476227580 \h </w:instrText>
        </w:r>
        <w:r w:rsidR="00FF0790">
          <w:rPr>
            <w:webHidden/>
          </w:rPr>
        </w:r>
        <w:r w:rsidR="00FF0790">
          <w:rPr>
            <w:webHidden/>
          </w:rPr>
          <w:fldChar w:fldCharType="separate"/>
        </w:r>
        <w:r w:rsidR="007F6EB4">
          <w:rPr>
            <w:webHidden/>
          </w:rPr>
          <w:t>4</w:t>
        </w:r>
        <w:r w:rsidR="00FF0790">
          <w:rPr>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1" w:history="1">
        <w:r w:rsidR="00FF0790" w:rsidRPr="00352288">
          <w:rPr>
            <w:rStyle w:val="Hyperlink"/>
            <w:noProof/>
          </w:rPr>
          <w:t>2.1</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Product Overview</w:t>
        </w:r>
        <w:r w:rsidR="00FF0790">
          <w:rPr>
            <w:noProof/>
            <w:webHidden/>
          </w:rPr>
          <w:tab/>
        </w:r>
        <w:r w:rsidR="00FF0790">
          <w:rPr>
            <w:noProof/>
            <w:webHidden/>
          </w:rPr>
          <w:fldChar w:fldCharType="begin"/>
        </w:r>
        <w:r w:rsidR="00FF0790">
          <w:rPr>
            <w:noProof/>
            <w:webHidden/>
          </w:rPr>
          <w:instrText xml:space="preserve"> PAGEREF _Toc476227581 \h </w:instrText>
        </w:r>
        <w:r w:rsidR="00FF0790">
          <w:rPr>
            <w:noProof/>
            <w:webHidden/>
          </w:rPr>
        </w:r>
        <w:r w:rsidR="00FF0790">
          <w:rPr>
            <w:noProof/>
            <w:webHidden/>
          </w:rPr>
          <w:fldChar w:fldCharType="separate"/>
        </w:r>
        <w:r w:rsidR="007F6EB4">
          <w:rPr>
            <w:noProof/>
            <w:webHidden/>
          </w:rPr>
          <w:t>4</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2" w:history="1">
        <w:r w:rsidR="00FF0790" w:rsidRPr="00352288">
          <w:rPr>
            <w:rStyle w:val="Hyperlink"/>
            <w:noProof/>
          </w:rPr>
          <w:t>2.2</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Functional Overview</w:t>
        </w:r>
        <w:r w:rsidR="00FF0790">
          <w:rPr>
            <w:noProof/>
            <w:webHidden/>
          </w:rPr>
          <w:tab/>
        </w:r>
        <w:r w:rsidR="00FF0790">
          <w:rPr>
            <w:noProof/>
            <w:webHidden/>
          </w:rPr>
          <w:fldChar w:fldCharType="begin"/>
        </w:r>
        <w:r w:rsidR="00FF0790">
          <w:rPr>
            <w:noProof/>
            <w:webHidden/>
          </w:rPr>
          <w:instrText xml:space="preserve"> PAGEREF _Toc476227582 \h </w:instrText>
        </w:r>
        <w:r w:rsidR="00FF0790">
          <w:rPr>
            <w:noProof/>
            <w:webHidden/>
          </w:rPr>
        </w:r>
        <w:r w:rsidR="00FF0790">
          <w:rPr>
            <w:noProof/>
            <w:webHidden/>
          </w:rPr>
          <w:fldChar w:fldCharType="separate"/>
        </w:r>
        <w:r w:rsidR="007F6EB4">
          <w:rPr>
            <w:noProof/>
            <w:webHidden/>
          </w:rPr>
          <w:t>4</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3" w:history="1">
        <w:r w:rsidR="00FF0790" w:rsidRPr="00352288">
          <w:rPr>
            <w:rStyle w:val="Hyperlink"/>
            <w:noProof/>
          </w:rPr>
          <w:t>2.3</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Product External Interfaces</w:t>
        </w:r>
        <w:r w:rsidR="00FF0790">
          <w:rPr>
            <w:noProof/>
            <w:webHidden/>
          </w:rPr>
          <w:tab/>
        </w:r>
        <w:r w:rsidR="00FF0790">
          <w:rPr>
            <w:noProof/>
            <w:webHidden/>
          </w:rPr>
          <w:fldChar w:fldCharType="begin"/>
        </w:r>
        <w:r w:rsidR="00FF0790">
          <w:rPr>
            <w:noProof/>
            <w:webHidden/>
          </w:rPr>
          <w:instrText xml:space="preserve"> PAGEREF _Toc476227583 \h </w:instrText>
        </w:r>
        <w:r w:rsidR="00FF0790">
          <w:rPr>
            <w:noProof/>
            <w:webHidden/>
          </w:rPr>
        </w:r>
        <w:r w:rsidR="00FF0790">
          <w:rPr>
            <w:noProof/>
            <w:webHidden/>
          </w:rPr>
          <w:fldChar w:fldCharType="separate"/>
        </w:r>
        <w:r w:rsidR="007F6EB4">
          <w:rPr>
            <w:noProof/>
            <w:webHidden/>
          </w:rPr>
          <w:t>4</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4" w:history="1">
        <w:r w:rsidR="00FF0790" w:rsidRPr="00352288">
          <w:rPr>
            <w:rStyle w:val="Hyperlink"/>
            <w:noProof/>
          </w:rPr>
          <w:t>2.4</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Product Context</w:t>
        </w:r>
        <w:r w:rsidR="00FF0790">
          <w:rPr>
            <w:noProof/>
            <w:webHidden/>
          </w:rPr>
          <w:tab/>
        </w:r>
        <w:r w:rsidR="00FF0790">
          <w:rPr>
            <w:noProof/>
            <w:webHidden/>
          </w:rPr>
          <w:fldChar w:fldCharType="begin"/>
        </w:r>
        <w:r w:rsidR="00FF0790">
          <w:rPr>
            <w:noProof/>
            <w:webHidden/>
          </w:rPr>
          <w:instrText xml:space="preserve"> PAGEREF _Toc476227584 \h </w:instrText>
        </w:r>
        <w:r w:rsidR="00FF0790">
          <w:rPr>
            <w:noProof/>
            <w:webHidden/>
          </w:rPr>
        </w:r>
        <w:r w:rsidR="00FF0790">
          <w:rPr>
            <w:noProof/>
            <w:webHidden/>
          </w:rPr>
          <w:fldChar w:fldCharType="separate"/>
        </w:r>
        <w:r w:rsidR="007F6EB4">
          <w:rPr>
            <w:noProof/>
            <w:webHidden/>
          </w:rPr>
          <w:t>5</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5" w:history="1">
        <w:r w:rsidR="00FF0790" w:rsidRPr="00352288">
          <w:rPr>
            <w:rStyle w:val="Hyperlink"/>
            <w:noProof/>
          </w:rPr>
          <w:t>2.5</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Product Tree</w:t>
        </w:r>
        <w:r w:rsidR="00FF0790">
          <w:rPr>
            <w:noProof/>
            <w:webHidden/>
          </w:rPr>
          <w:tab/>
        </w:r>
        <w:r w:rsidR="00FF0790">
          <w:rPr>
            <w:noProof/>
            <w:webHidden/>
          </w:rPr>
          <w:fldChar w:fldCharType="begin"/>
        </w:r>
        <w:r w:rsidR="00FF0790">
          <w:rPr>
            <w:noProof/>
            <w:webHidden/>
          </w:rPr>
          <w:instrText xml:space="preserve"> PAGEREF _Toc476227585 \h </w:instrText>
        </w:r>
        <w:r w:rsidR="00FF0790">
          <w:rPr>
            <w:noProof/>
            <w:webHidden/>
          </w:rPr>
        </w:r>
        <w:r w:rsidR="00FF0790">
          <w:rPr>
            <w:noProof/>
            <w:webHidden/>
          </w:rPr>
          <w:fldChar w:fldCharType="separate"/>
        </w:r>
        <w:r w:rsidR="007F6EB4">
          <w:rPr>
            <w:noProof/>
            <w:webHidden/>
          </w:rPr>
          <w:t>5</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6" w:history="1">
        <w:r w:rsidR="00FF0790" w:rsidRPr="00352288">
          <w:rPr>
            <w:rStyle w:val="Hyperlink"/>
            <w:noProof/>
          </w:rPr>
          <w:t>2.6</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Preliminary (Baseline) Implementation Architecture</w:t>
        </w:r>
        <w:r w:rsidR="00FF0790">
          <w:rPr>
            <w:noProof/>
            <w:webHidden/>
          </w:rPr>
          <w:tab/>
        </w:r>
        <w:r w:rsidR="00FF0790">
          <w:rPr>
            <w:noProof/>
            <w:webHidden/>
          </w:rPr>
          <w:fldChar w:fldCharType="begin"/>
        </w:r>
        <w:r w:rsidR="00FF0790">
          <w:rPr>
            <w:noProof/>
            <w:webHidden/>
          </w:rPr>
          <w:instrText xml:space="preserve"> PAGEREF _Toc476227586 \h </w:instrText>
        </w:r>
        <w:r w:rsidR="00FF0790">
          <w:rPr>
            <w:noProof/>
            <w:webHidden/>
          </w:rPr>
        </w:r>
        <w:r w:rsidR="00FF0790">
          <w:rPr>
            <w:noProof/>
            <w:webHidden/>
          </w:rPr>
          <w:fldChar w:fldCharType="separate"/>
        </w:r>
        <w:r w:rsidR="007F6EB4">
          <w:rPr>
            <w:noProof/>
            <w:webHidden/>
          </w:rPr>
          <w:t>5</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87" w:history="1">
        <w:r w:rsidR="00FF0790" w:rsidRPr="00352288">
          <w:rPr>
            <w:rStyle w:val="Hyperlink"/>
            <w:noProof/>
          </w:rPr>
          <w:t>2.7</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Design Trade-Offs</w:t>
        </w:r>
        <w:r w:rsidR="00FF0790">
          <w:rPr>
            <w:noProof/>
            <w:webHidden/>
          </w:rPr>
          <w:tab/>
        </w:r>
        <w:r w:rsidR="00FF0790">
          <w:rPr>
            <w:noProof/>
            <w:webHidden/>
          </w:rPr>
          <w:fldChar w:fldCharType="begin"/>
        </w:r>
        <w:r w:rsidR="00FF0790">
          <w:rPr>
            <w:noProof/>
            <w:webHidden/>
          </w:rPr>
          <w:instrText xml:space="preserve"> PAGEREF _Toc476227587 \h </w:instrText>
        </w:r>
        <w:r w:rsidR="00FF0790">
          <w:rPr>
            <w:noProof/>
            <w:webHidden/>
          </w:rPr>
        </w:r>
        <w:r w:rsidR="00FF0790">
          <w:rPr>
            <w:noProof/>
            <w:webHidden/>
          </w:rPr>
          <w:fldChar w:fldCharType="separate"/>
        </w:r>
        <w:r w:rsidR="007F6EB4">
          <w:rPr>
            <w:noProof/>
            <w:webHidden/>
          </w:rPr>
          <w:t>5</w:t>
        </w:r>
        <w:r w:rsidR="00FF0790">
          <w:rPr>
            <w:noProof/>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588" w:history="1">
        <w:r w:rsidR="00FF0790" w:rsidRPr="00352288">
          <w:rPr>
            <w:rStyle w:val="Hyperlink"/>
          </w:rPr>
          <w:t>3</w:t>
        </w:r>
        <w:r w:rsidR="00FF0790">
          <w:rPr>
            <w:rFonts w:asciiTheme="minorHAnsi" w:eastAsiaTheme="minorEastAsia" w:hAnsiTheme="minorHAnsi" w:cstheme="minorBidi"/>
            <w:b w:val="0"/>
            <w:bCs w:val="0"/>
            <w:sz w:val="22"/>
            <w:szCs w:val="22"/>
            <w:lang w:eastAsia="en-GB"/>
          </w:rPr>
          <w:tab/>
        </w:r>
        <w:r w:rsidR="00FF0790" w:rsidRPr="00352288">
          <w:rPr>
            <w:rStyle w:val="Hyperlink"/>
          </w:rPr>
          <w:t>Third Party Products/Rights</w:t>
        </w:r>
        <w:r w:rsidR="00FF0790">
          <w:rPr>
            <w:webHidden/>
          </w:rPr>
          <w:tab/>
        </w:r>
        <w:r w:rsidR="00FF0790">
          <w:rPr>
            <w:webHidden/>
          </w:rPr>
          <w:fldChar w:fldCharType="begin"/>
        </w:r>
        <w:r w:rsidR="00FF0790">
          <w:rPr>
            <w:webHidden/>
          </w:rPr>
          <w:instrText xml:space="preserve"> PAGEREF _Toc476227588 \h </w:instrText>
        </w:r>
        <w:r w:rsidR="00FF0790">
          <w:rPr>
            <w:webHidden/>
          </w:rPr>
        </w:r>
        <w:r w:rsidR="00FF0790">
          <w:rPr>
            <w:webHidden/>
          </w:rPr>
          <w:fldChar w:fldCharType="separate"/>
        </w:r>
        <w:r w:rsidR="007F6EB4">
          <w:rPr>
            <w:webHidden/>
          </w:rPr>
          <w:t>6</w:t>
        </w:r>
        <w:r w:rsidR="00FF0790">
          <w:rPr>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589" w:history="1">
        <w:r w:rsidR="00FF0790" w:rsidRPr="00352288">
          <w:rPr>
            <w:rStyle w:val="Hyperlink"/>
          </w:rPr>
          <w:t>4</w:t>
        </w:r>
        <w:r w:rsidR="00FF0790">
          <w:rPr>
            <w:rFonts w:asciiTheme="minorHAnsi" w:eastAsiaTheme="minorEastAsia" w:hAnsiTheme="minorHAnsi" w:cstheme="minorBidi"/>
            <w:b w:val="0"/>
            <w:bCs w:val="0"/>
            <w:sz w:val="22"/>
            <w:szCs w:val="22"/>
            <w:lang w:eastAsia="en-GB"/>
          </w:rPr>
          <w:tab/>
        </w:r>
        <w:r w:rsidR="00FF0790" w:rsidRPr="00352288">
          <w:rPr>
            <w:rStyle w:val="Hyperlink"/>
          </w:rPr>
          <w:t>Product Heritage and Current Development Status</w:t>
        </w:r>
        <w:r w:rsidR="00FF0790">
          <w:rPr>
            <w:webHidden/>
          </w:rPr>
          <w:tab/>
        </w:r>
        <w:r w:rsidR="00FF0790">
          <w:rPr>
            <w:webHidden/>
          </w:rPr>
          <w:fldChar w:fldCharType="begin"/>
        </w:r>
        <w:r w:rsidR="00FF0790">
          <w:rPr>
            <w:webHidden/>
          </w:rPr>
          <w:instrText xml:space="preserve"> PAGEREF _Toc476227589 \h </w:instrText>
        </w:r>
        <w:r w:rsidR="00FF0790">
          <w:rPr>
            <w:webHidden/>
          </w:rPr>
        </w:r>
        <w:r w:rsidR="00FF0790">
          <w:rPr>
            <w:webHidden/>
          </w:rPr>
          <w:fldChar w:fldCharType="separate"/>
        </w:r>
        <w:r w:rsidR="007F6EB4">
          <w:rPr>
            <w:webHidden/>
          </w:rPr>
          <w:t>6</w:t>
        </w:r>
        <w:r w:rsidR="00FF0790">
          <w:rPr>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0" w:history="1">
        <w:r w:rsidR="00FF0790" w:rsidRPr="00352288">
          <w:rPr>
            <w:rStyle w:val="Hyperlink"/>
            <w:noProof/>
          </w:rPr>
          <w:t>4.1</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Description of the Heritage and Starting Point</w:t>
        </w:r>
        <w:r w:rsidR="00FF0790">
          <w:rPr>
            <w:noProof/>
            <w:webHidden/>
          </w:rPr>
          <w:tab/>
        </w:r>
        <w:r w:rsidR="00FF0790">
          <w:rPr>
            <w:noProof/>
            <w:webHidden/>
          </w:rPr>
          <w:fldChar w:fldCharType="begin"/>
        </w:r>
        <w:r w:rsidR="00FF0790">
          <w:rPr>
            <w:noProof/>
            <w:webHidden/>
          </w:rPr>
          <w:instrText xml:space="preserve"> PAGEREF _Toc476227590 \h </w:instrText>
        </w:r>
        <w:r w:rsidR="00FF0790">
          <w:rPr>
            <w:noProof/>
            <w:webHidden/>
          </w:rPr>
        </w:r>
        <w:r w:rsidR="00FF0790">
          <w:rPr>
            <w:noProof/>
            <w:webHidden/>
          </w:rPr>
          <w:fldChar w:fldCharType="separate"/>
        </w:r>
        <w:r w:rsidR="007F6EB4">
          <w:rPr>
            <w:noProof/>
            <w:webHidden/>
          </w:rPr>
          <w:t>6</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1" w:history="1">
        <w:r w:rsidR="00FF0790" w:rsidRPr="00352288">
          <w:rPr>
            <w:rStyle w:val="Hyperlink"/>
            <w:noProof/>
          </w:rPr>
          <w:t>4.2</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Current Development Status of the Product</w:t>
        </w:r>
        <w:r w:rsidR="00FF0790">
          <w:rPr>
            <w:noProof/>
            <w:webHidden/>
          </w:rPr>
          <w:tab/>
        </w:r>
        <w:r w:rsidR="00FF0790">
          <w:rPr>
            <w:noProof/>
            <w:webHidden/>
          </w:rPr>
          <w:fldChar w:fldCharType="begin"/>
        </w:r>
        <w:r w:rsidR="00FF0790">
          <w:rPr>
            <w:noProof/>
            <w:webHidden/>
          </w:rPr>
          <w:instrText xml:space="preserve"> PAGEREF _Toc476227591 \h </w:instrText>
        </w:r>
        <w:r w:rsidR="00FF0790">
          <w:rPr>
            <w:noProof/>
            <w:webHidden/>
          </w:rPr>
        </w:r>
        <w:r w:rsidR="00FF0790">
          <w:rPr>
            <w:noProof/>
            <w:webHidden/>
          </w:rPr>
          <w:fldChar w:fldCharType="separate"/>
        </w:r>
        <w:r w:rsidR="007F6EB4">
          <w:rPr>
            <w:noProof/>
            <w:webHidden/>
          </w:rPr>
          <w:t>7</w:t>
        </w:r>
        <w:r w:rsidR="00FF0790">
          <w:rPr>
            <w:noProof/>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592" w:history="1">
        <w:r w:rsidR="00FF0790" w:rsidRPr="00352288">
          <w:rPr>
            <w:rStyle w:val="Hyperlink"/>
          </w:rPr>
          <w:t>5</w:t>
        </w:r>
        <w:r w:rsidR="00FF0790">
          <w:rPr>
            <w:rFonts w:asciiTheme="minorHAnsi" w:eastAsiaTheme="minorEastAsia" w:hAnsiTheme="minorHAnsi" w:cstheme="minorBidi"/>
            <w:b w:val="0"/>
            <w:bCs w:val="0"/>
            <w:sz w:val="22"/>
            <w:szCs w:val="22"/>
            <w:lang w:eastAsia="en-GB"/>
          </w:rPr>
          <w:tab/>
        </w:r>
        <w:r w:rsidR="00FF0790" w:rsidRPr="00352288">
          <w:rPr>
            <w:rStyle w:val="Hyperlink"/>
          </w:rPr>
          <w:t>Overall Product Development Constraints</w:t>
        </w:r>
        <w:r w:rsidR="00FF0790">
          <w:rPr>
            <w:webHidden/>
          </w:rPr>
          <w:tab/>
        </w:r>
        <w:r w:rsidR="00FF0790">
          <w:rPr>
            <w:webHidden/>
          </w:rPr>
          <w:fldChar w:fldCharType="begin"/>
        </w:r>
        <w:r w:rsidR="00FF0790">
          <w:rPr>
            <w:webHidden/>
          </w:rPr>
          <w:instrText xml:space="preserve"> PAGEREF _Toc476227592 \h </w:instrText>
        </w:r>
        <w:r w:rsidR="00FF0790">
          <w:rPr>
            <w:webHidden/>
          </w:rPr>
        </w:r>
        <w:r w:rsidR="00FF0790">
          <w:rPr>
            <w:webHidden/>
          </w:rPr>
          <w:fldChar w:fldCharType="separate"/>
        </w:r>
        <w:r w:rsidR="007F6EB4">
          <w:rPr>
            <w:webHidden/>
          </w:rPr>
          <w:t>8</w:t>
        </w:r>
        <w:r w:rsidR="00FF0790">
          <w:rPr>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3" w:history="1">
        <w:r w:rsidR="00FF0790" w:rsidRPr="00352288">
          <w:rPr>
            <w:rStyle w:val="Hyperlink"/>
            <w:noProof/>
          </w:rPr>
          <w:t>5.1</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Key Requirements</w:t>
        </w:r>
        <w:r w:rsidR="00FF0790">
          <w:rPr>
            <w:noProof/>
            <w:webHidden/>
          </w:rPr>
          <w:tab/>
        </w:r>
        <w:r w:rsidR="00FF0790">
          <w:rPr>
            <w:noProof/>
            <w:webHidden/>
          </w:rPr>
          <w:fldChar w:fldCharType="begin"/>
        </w:r>
        <w:r w:rsidR="00FF0790">
          <w:rPr>
            <w:noProof/>
            <w:webHidden/>
          </w:rPr>
          <w:instrText xml:space="preserve"> PAGEREF _Toc476227593 \h </w:instrText>
        </w:r>
        <w:r w:rsidR="00FF0790">
          <w:rPr>
            <w:noProof/>
            <w:webHidden/>
          </w:rPr>
        </w:r>
        <w:r w:rsidR="00FF0790">
          <w:rPr>
            <w:noProof/>
            <w:webHidden/>
          </w:rPr>
          <w:fldChar w:fldCharType="separate"/>
        </w:r>
        <w:r w:rsidR="007F6EB4">
          <w:rPr>
            <w:noProof/>
            <w:webHidden/>
          </w:rPr>
          <w:t>8</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4" w:history="1">
        <w:r w:rsidR="00FF0790" w:rsidRPr="00352288">
          <w:rPr>
            <w:rStyle w:val="Hyperlink"/>
            <w:noProof/>
          </w:rPr>
          <w:t>5.2</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Other Constraints</w:t>
        </w:r>
        <w:r w:rsidR="00FF0790">
          <w:rPr>
            <w:noProof/>
            <w:webHidden/>
          </w:rPr>
          <w:tab/>
        </w:r>
        <w:r w:rsidR="00FF0790">
          <w:rPr>
            <w:noProof/>
            <w:webHidden/>
          </w:rPr>
          <w:fldChar w:fldCharType="begin"/>
        </w:r>
        <w:r w:rsidR="00FF0790">
          <w:rPr>
            <w:noProof/>
            <w:webHidden/>
          </w:rPr>
          <w:instrText xml:space="preserve"> PAGEREF _Toc476227594 \h </w:instrText>
        </w:r>
        <w:r w:rsidR="00FF0790">
          <w:rPr>
            <w:noProof/>
            <w:webHidden/>
          </w:rPr>
        </w:r>
        <w:r w:rsidR="00FF0790">
          <w:rPr>
            <w:noProof/>
            <w:webHidden/>
          </w:rPr>
          <w:fldChar w:fldCharType="separate"/>
        </w:r>
        <w:r w:rsidR="007F6EB4">
          <w:rPr>
            <w:noProof/>
            <w:webHidden/>
          </w:rPr>
          <w:t>8</w:t>
        </w:r>
        <w:r w:rsidR="00FF0790">
          <w:rPr>
            <w:noProof/>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595" w:history="1">
        <w:r w:rsidR="00FF0790" w:rsidRPr="00352288">
          <w:rPr>
            <w:rStyle w:val="Hyperlink"/>
          </w:rPr>
          <w:t>6</w:t>
        </w:r>
        <w:r w:rsidR="00FF0790">
          <w:rPr>
            <w:rFonts w:asciiTheme="minorHAnsi" w:eastAsiaTheme="minorEastAsia" w:hAnsiTheme="minorHAnsi" w:cstheme="minorBidi"/>
            <w:b w:val="0"/>
            <w:bCs w:val="0"/>
            <w:sz w:val="22"/>
            <w:szCs w:val="22"/>
            <w:lang w:eastAsia="en-GB"/>
          </w:rPr>
          <w:tab/>
        </w:r>
        <w:r w:rsidR="00FF0790" w:rsidRPr="00352288">
          <w:rPr>
            <w:rStyle w:val="Hyperlink"/>
          </w:rPr>
          <w:t>Dependencies on Other Activities</w:t>
        </w:r>
        <w:r w:rsidR="00FF0790">
          <w:rPr>
            <w:webHidden/>
          </w:rPr>
          <w:tab/>
        </w:r>
        <w:r w:rsidR="00FF0790">
          <w:rPr>
            <w:webHidden/>
          </w:rPr>
          <w:fldChar w:fldCharType="begin"/>
        </w:r>
        <w:r w:rsidR="00FF0790">
          <w:rPr>
            <w:webHidden/>
          </w:rPr>
          <w:instrText xml:space="preserve"> PAGEREF _Toc476227595 \h </w:instrText>
        </w:r>
        <w:r w:rsidR="00FF0790">
          <w:rPr>
            <w:webHidden/>
          </w:rPr>
        </w:r>
        <w:r w:rsidR="00FF0790">
          <w:rPr>
            <w:webHidden/>
          </w:rPr>
          <w:fldChar w:fldCharType="separate"/>
        </w:r>
        <w:r w:rsidR="007F6EB4">
          <w:rPr>
            <w:webHidden/>
          </w:rPr>
          <w:t>9</w:t>
        </w:r>
        <w:r w:rsidR="00FF0790">
          <w:rPr>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6" w:history="1">
        <w:r w:rsidR="00FF0790" w:rsidRPr="00352288">
          <w:rPr>
            <w:rStyle w:val="Hyperlink"/>
            <w:noProof/>
          </w:rPr>
          <w:t>6.1</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Dependencies on Previous Activities</w:t>
        </w:r>
        <w:r w:rsidR="00FF0790">
          <w:rPr>
            <w:noProof/>
            <w:webHidden/>
          </w:rPr>
          <w:tab/>
        </w:r>
        <w:r w:rsidR="00FF0790">
          <w:rPr>
            <w:noProof/>
            <w:webHidden/>
          </w:rPr>
          <w:fldChar w:fldCharType="begin"/>
        </w:r>
        <w:r w:rsidR="00FF0790">
          <w:rPr>
            <w:noProof/>
            <w:webHidden/>
          </w:rPr>
          <w:instrText xml:space="preserve"> PAGEREF _Toc476227596 \h </w:instrText>
        </w:r>
        <w:r w:rsidR="00FF0790">
          <w:rPr>
            <w:noProof/>
            <w:webHidden/>
          </w:rPr>
        </w:r>
        <w:r w:rsidR="00FF0790">
          <w:rPr>
            <w:noProof/>
            <w:webHidden/>
          </w:rPr>
          <w:fldChar w:fldCharType="separate"/>
        </w:r>
        <w:r w:rsidR="007F6EB4">
          <w:rPr>
            <w:noProof/>
            <w:webHidden/>
          </w:rPr>
          <w:t>9</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7" w:history="1">
        <w:r w:rsidR="00FF0790" w:rsidRPr="00352288">
          <w:rPr>
            <w:rStyle w:val="Hyperlink"/>
            <w:noProof/>
          </w:rPr>
          <w:t>6.2</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Dependencies on On-Going or Future Activities</w:t>
        </w:r>
        <w:r w:rsidR="00FF0790">
          <w:rPr>
            <w:noProof/>
            <w:webHidden/>
          </w:rPr>
          <w:tab/>
        </w:r>
        <w:r w:rsidR="00FF0790">
          <w:rPr>
            <w:noProof/>
            <w:webHidden/>
          </w:rPr>
          <w:fldChar w:fldCharType="begin"/>
        </w:r>
        <w:r w:rsidR="00FF0790">
          <w:rPr>
            <w:noProof/>
            <w:webHidden/>
          </w:rPr>
          <w:instrText xml:space="preserve"> PAGEREF _Toc476227597 \h </w:instrText>
        </w:r>
        <w:r w:rsidR="00FF0790">
          <w:rPr>
            <w:noProof/>
            <w:webHidden/>
          </w:rPr>
        </w:r>
        <w:r w:rsidR="00FF0790">
          <w:rPr>
            <w:noProof/>
            <w:webHidden/>
          </w:rPr>
          <w:fldChar w:fldCharType="separate"/>
        </w:r>
        <w:r w:rsidR="007F6EB4">
          <w:rPr>
            <w:noProof/>
            <w:webHidden/>
          </w:rPr>
          <w:t>9</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8" w:history="1">
        <w:r w:rsidR="00FF0790" w:rsidRPr="00352288">
          <w:rPr>
            <w:rStyle w:val="Hyperlink"/>
            <w:noProof/>
          </w:rPr>
          <w:t>6.3</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Management of Interdependencies</w:t>
        </w:r>
        <w:r w:rsidR="00FF0790">
          <w:rPr>
            <w:noProof/>
            <w:webHidden/>
          </w:rPr>
          <w:tab/>
        </w:r>
        <w:r w:rsidR="00FF0790">
          <w:rPr>
            <w:noProof/>
            <w:webHidden/>
          </w:rPr>
          <w:fldChar w:fldCharType="begin"/>
        </w:r>
        <w:r w:rsidR="00FF0790">
          <w:rPr>
            <w:noProof/>
            <w:webHidden/>
          </w:rPr>
          <w:instrText xml:space="preserve"> PAGEREF _Toc476227598 \h </w:instrText>
        </w:r>
        <w:r w:rsidR="00FF0790">
          <w:rPr>
            <w:noProof/>
            <w:webHidden/>
          </w:rPr>
        </w:r>
        <w:r w:rsidR="00FF0790">
          <w:rPr>
            <w:noProof/>
            <w:webHidden/>
          </w:rPr>
          <w:fldChar w:fldCharType="separate"/>
        </w:r>
        <w:r w:rsidR="007F6EB4">
          <w:rPr>
            <w:noProof/>
            <w:webHidden/>
          </w:rPr>
          <w:t>9</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599" w:history="1">
        <w:r w:rsidR="00FF0790" w:rsidRPr="00352288">
          <w:rPr>
            <w:rStyle w:val="Hyperlink"/>
            <w:noProof/>
          </w:rPr>
          <w:t>6.4</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Overlap</w:t>
        </w:r>
        <w:r w:rsidR="00FF0790">
          <w:rPr>
            <w:noProof/>
            <w:webHidden/>
          </w:rPr>
          <w:tab/>
        </w:r>
        <w:r w:rsidR="00FF0790">
          <w:rPr>
            <w:noProof/>
            <w:webHidden/>
          </w:rPr>
          <w:fldChar w:fldCharType="begin"/>
        </w:r>
        <w:r w:rsidR="00FF0790">
          <w:rPr>
            <w:noProof/>
            <w:webHidden/>
          </w:rPr>
          <w:instrText xml:space="preserve"> PAGEREF _Toc476227599 \h </w:instrText>
        </w:r>
        <w:r w:rsidR="00FF0790">
          <w:rPr>
            <w:noProof/>
            <w:webHidden/>
          </w:rPr>
        </w:r>
        <w:r w:rsidR="00FF0790">
          <w:rPr>
            <w:noProof/>
            <w:webHidden/>
          </w:rPr>
          <w:fldChar w:fldCharType="separate"/>
        </w:r>
        <w:r w:rsidR="007F6EB4">
          <w:rPr>
            <w:noProof/>
            <w:webHidden/>
          </w:rPr>
          <w:t>9</w:t>
        </w:r>
        <w:r w:rsidR="00FF0790">
          <w:rPr>
            <w:noProof/>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600" w:history="1">
        <w:r w:rsidR="00FF0790" w:rsidRPr="00352288">
          <w:rPr>
            <w:rStyle w:val="Hyperlink"/>
          </w:rPr>
          <w:t>7</w:t>
        </w:r>
        <w:r w:rsidR="00FF0790">
          <w:rPr>
            <w:rFonts w:asciiTheme="minorHAnsi" w:eastAsiaTheme="minorEastAsia" w:hAnsiTheme="minorHAnsi" w:cstheme="minorBidi"/>
            <w:b w:val="0"/>
            <w:bCs w:val="0"/>
            <w:sz w:val="22"/>
            <w:szCs w:val="22"/>
            <w:lang w:eastAsia="en-GB"/>
          </w:rPr>
          <w:tab/>
        </w:r>
        <w:r w:rsidR="00FF0790" w:rsidRPr="00352288">
          <w:rPr>
            <w:rStyle w:val="Hyperlink"/>
          </w:rPr>
          <w:t>Overall Product Development Plan</w:t>
        </w:r>
        <w:r w:rsidR="00FF0790">
          <w:rPr>
            <w:webHidden/>
          </w:rPr>
          <w:tab/>
        </w:r>
        <w:r w:rsidR="00FF0790">
          <w:rPr>
            <w:webHidden/>
          </w:rPr>
          <w:fldChar w:fldCharType="begin"/>
        </w:r>
        <w:r w:rsidR="00FF0790">
          <w:rPr>
            <w:webHidden/>
          </w:rPr>
          <w:instrText xml:space="preserve"> PAGEREF _Toc476227600 \h </w:instrText>
        </w:r>
        <w:r w:rsidR="00FF0790">
          <w:rPr>
            <w:webHidden/>
          </w:rPr>
        </w:r>
        <w:r w:rsidR="00FF0790">
          <w:rPr>
            <w:webHidden/>
          </w:rPr>
          <w:fldChar w:fldCharType="separate"/>
        </w:r>
        <w:r w:rsidR="007F6EB4">
          <w:rPr>
            <w:webHidden/>
          </w:rPr>
          <w:t>10</w:t>
        </w:r>
        <w:r w:rsidR="00FF0790">
          <w:rPr>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1" w:history="1">
        <w:r w:rsidR="00FF0790" w:rsidRPr="00352288">
          <w:rPr>
            <w:rStyle w:val="Hyperlink"/>
            <w:noProof/>
          </w:rPr>
          <w:t>7.1</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Development Phases</w:t>
        </w:r>
        <w:r w:rsidR="00FF0790">
          <w:rPr>
            <w:noProof/>
            <w:webHidden/>
          </w:rPr>
          <w:tab/>
        </w:r>
        <w:r w:rsidR="00FF0790">
          <w:rPr>
            <w:noProof/>
            <w:webHidden/>
          </w:rPr>
          <w:fldChar w:fldCharType="begin"/>
        </w:r>
        <w:r w:rsidR="00FF0790">
          <w:rPr>
            <w:noProof/>
            <w:webHidden/>
          </w:rPr>
          <w:instrText xml:space="preserve"> PAGEREF _Toc476227601 \h </w:instrText>
        </w:r>
        <w:r w:rsidR="00FF0790">
          <w:rPr>
            <w:noProof/>
            <w:webHidden/>
          </w:rPr>
        </w:r>
        <w:r w:rsidR="00FF0790">
          <w:rPr>
            <w:noProof/>
            <w:webHidden/>
          </w:rPr>
          <w:fldChar w:fldCharType="separate"/>
        </w:r>
        <w:r w:rsidR="007F6EB4">
          <w:rPr>
            <w:noProof/>
            <w:webHidden/>
          </w:rPr>
          <w:t>10</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2" w:history="1">
        <w:r w:rsidR="00FF0790" w:rsidRPr="00352288">
          <w:rPr>
            <w:rStyle w:val="Hyperlink"/>
            <w:noProof/>
          </w:rPr>
          <w:t>7.2</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Overall Development Logic</w:t>
        </w:r>
        <w:r w:rsidR="00FF0790">
          <w:rPr>
            <w:noProof/>
            <w:webHidden/>
          </w:rPr>
          <w:tab/>
        </w:r>
        <w:r w:rsidR="00FF0790">
          <w:rPr>
            <w:noProof/>
            <w:webHidden/>
          </w:rPr>
          <w:fldChar w:fldCharType="begin"/>
        </w:r>
        <w:r w:rsidR="00FF0790">
          <w:rPr>
            <w:noProof/>
            <w:webHidden/>
          </w:rPr>
          <w:instrText xml:space="preserve"> PAGEREF _Toc476227602 \h </w:instrText>
        </w:r>
        <w:r w:rsidR="00FF0790">
          <w:rPr>
            <w:noProof/>
            <w:webHidden/>
          </w:rPr>
        </w:r>
        <w:r w:rsidR="00FF0790">
          <w:rPr>
            <w:noProof/>
            <w:webHidden/>
          </w:rPr>
          <w:fldChar w:fldCharType="separate"/>
        </w:r>
        <w:r w:rsidR="007F6EB4">
          <w:rPr>
            <w:noProof/>
            <w:webHidden/>
          </w:rPr>
          <w:t>10</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3" w:history="1">
        <w:r w:rsidR="00FF0790" w:rsidRPr="00352288">
          <w:rPr>
            <w:rStyle w:val="Hyperlink"/>
            <w:noProof/>
          </w:rPr>
          <w:t>7.3</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Development of Key Product Building Blocks</w:t>
        </w:r>
        <w:r w:rsidR="00FF0790">
          <w:rPr>
            <w:noProof/>
            <w:webHidden/>
          </w:rPr>
          <w:tab/>
        </w:r>
        <w:r w:rsidR="00FF0790">
          <w:rPr>
            <w:noProof/>
            <w:webHidden/>
          </w:rPr>
          <w:fldChar w:fldCharType="begin"/>
        </w:r>
        <w:r w:rsidR="00FF0790">
          <w:rPr>
            <w:noProof/>
            <w:webHidden/>
          </w:rPr>
          <w:instrText xml:space="preserve"> PAGEREF _Toc476227603 \h </w:instrText>
        </w:r>
        <w:r w:rsidR="00FF0790">
          <w:rPr>
            <w:noProof/>
            <w:webHidden/>
          </w:rPr>
        </w:r>
        <w:r w:rsidR="00FF0790">
          <w:rPr>
            <w:noProof/>
            <w:webHidden/>
          </w:rPr>
          <w:fldChar w:fldCharType="separate"/>
        </w:r>
        <w:r w:rsidR="007F6EB4">
          <w:rPr>
            <w:noProof/>
            <w:webHidden/>
          </w:rPr>
          <w:t>10</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4" w:history="1">
        <w:r w:rsidR="00FF0790" w:rsidRPr="00352288">
          <w:rPr>
            <w:rStyle w:val="Hyperlink"/>
            <w:noProof/>
          </w:rPr>
          <w:t>7.4</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Key Decision Points</w:t>
        </w:r>
        <w:r w:rsidR="00FF0790">
          <w:rPr>
            <w:noProof/>
            <w:webHidden/>
          </w:rPr>
          <w:tab/>
        </w:r>
        <w:r w:rsidR="00FF0790">
          <w:rPr>
            <w:noProof/>
            <w:webHidden/>
          </w:rPr>
          <w:fldChar w:fldCharType="begin"/>
        </w:r>
        <w:r w:rsidR="00FF0790">
          <w:rPr>
            <w:noProof/>
            <w:webHidden/>
          </w:rPr>
          <w:instrText xml:space="preserve"> PAGEREF _Toc476227604 \h </w:instrText>
        </w:r>
        <w:r w:rsidR="00FF0790">
          <w:rPr>
            <w:noProof/>
            <w:webHidden/>
          </w:rPr>
        </w:r>
        <w:r w:rsidR="00FF0790">
          <w:rPr>
            <w:noProof/>
            <w:webHidden/>
          </w:rPr>
          <w:fldChar w:fldCharType="separate"/>
        </w:r>
        <w:r w:rsidR="007F6EB4">
          <w:rPr>
            <w:noProof/>
            <w:webHidden/>
          </w:rPr>
          <w:t>11</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5" w:history="1">
        <w:r w:rsidR="00FF0790" w:rsidRPr="00352288">
          <w:rPr>
            <w:rStyle w:val="Hyperlink"/>
            <w:noProof/>
          </w:rPr>
          <w:t>7.5</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Model Philosophy</w:t>
        </w:r>
        <w:r w:rsidR="00FF0790">
          <w:rPr>
            <w:noProof/>
            <w:webHidden/>
          </w:rPr>
          <w:tab/>
        </w:r>
        <w:r w:rsidR="00FF0790">
          <w:rPr>
            <w:noProof/>
            <w:webHidden/>
          </w:rPr>
          <w:fldChar w:fldCharType="begin"/>
        </w:r>
        <w:r w:rsidR="00FF0790">
          <w:rPr>
            <w:noProof/>
            <w:webHidden/>
          </w:rPr>
          <w:instrText xml:space="preserve"> PAGEREF _Toc476227605 \h </w:instrText>
        </w:r>
        <w:r w:rsidR="00FF0790">
          <w:rPr>
            <w:noProof/>
            <w:webHidden/>
          </w:rPr>
        </w:r>
        <w:r w:rsidR="00FF0790">
          <w:rPr>
            <w:noProof/>
            <w:webHidden/>
          </w:rPr>
          <w:fldChar w:fldCharType="separate"/>
        </w:r>
        <w:r w:rsidR="007F6EB4">
          <w:rPr>
            <w:noProof/>
            <w:webHidden/>
          </w:rPr>
          <w:t>11</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6" w:history="1">
        <w:r w:rsidR="00FF0790" w:rsidRPr="00352288">
          <w:rPr>
            <w:rStyle w:val="Hyperlink"/>
            <w:noProof/>
          </w:rPr>
          <w:t>7.6</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Overall Verification Approach</w:t>
        </w:r>
        <w:r w:rsidR="00FF0790">
          <w:rPr>
            <w:noProof/>
            <w:webHidden/>
          </w:rPr>
          <w:tab/>
        </w:r>
        <w:r w:rsidR="00FF0790">
          <w:rPr>
            <w:noProof/>
            <w:webHidden/>
          </w:rPr>
          <w:fldChar w:fldCharType="begin"/>
        </w:r>
        <w:r w:rsidR="00FF0790">
          <w:rPr>
            <w:noProof/>
            <w:webHidden/>
          </w:rPr>
          <w:instrText xml:space="preserve"> PAGEREF _Toc476227606 \h </w:instrText>
        </w:r>
        <w:r w:rsidR="00FF0790">
          <w:rPr>
            <w:noProof/>
            <w:webHidden/>
          </w:rPr>
        </w:r>
        <w:r w:rsidR="00FF0790">
          <w:rPr>
            <w:noProof/>
            <w:webHidden/>
          </w:rPr>
          <w:fldChar w:fldCharType="separate"/>
        </w:r>
        <w:r w:rsidR="007F6EB4">
          <w:rPr>
            <w:noProof/>
            <w:webHidden/>
          </w:rPr>
          <w:t>12</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7" w:history="1">
        <w:r w:rsidR="00FF0790" w:rsidRPr="00352288">
          <w:rPr>
            <w:rStyle w:val="Hyperlink"/>
            <w:noProof/>
          </w:rPr>
          <w:t>7.7</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Overall, Qualification, Certification and/or Type Approval Approach</w:t>
        </w:r>
        <w:r w:rsidR="00FF0790">
          <w:rPr>
            <w:noProof/>
            <w:webHidden/>
          </w:rPr>
          <w:tab/>
        </w:r>
        <w:r w:rsidR="00FF0790">
          <w:rPr>
            <w:noProof/>
            <w:webHidden/>
          </w:rPr>
          <w:fldChar w:fldCharType="begin"/>
        </w:r>
        <w:r w:rsidR="00FF0790">
          <w:rPr>
            <w:noProof/>
            <w:webHidden/>
          </w:rPr>
          <w:instrText xml:space="preserve"> PAGEREF _Toc476227607 \h </w:instrText>
        </w:r>
        <w:r w:rsidR="00FF0790">
          <w:rPr>
            <w:noProof/>
            <w:webHidden/>
          </w:rPr>
        </w:r>
        <w:r w:rsidR="00FF0790">
          <w:rPr>
            <w:noProof/>
            <w:webHidden/>
          </w:rPr>
          <w:fldChar w:fldCharType="separate"/>
        </w:r>
        <w:r w:rsidR="007F6EB4">
          <w:rPr>
            <w:noProof/>
            <w:webHidden/>
          </w:rPr>
          <w:t>13</w:t>
        </w:r>
        <w:r w:rsidR="00FF0790">
          <w:rPr>
            <w:noProof/>
            <w:webHidden/>
          </w:rPr>
          <w:fldChar w:fldCharType="end"/>
        </w:r>
      </w:hyperlink>
    </w:p>
    <w:p w:rsidR="00FF0790" w:rsidRDefault="006744FB">
      <w:pPr>
        <w:pStyle w:val="TOC2"/>
        <w:rPr>
          <w:rFonts w:asciiTheme="minorHAnsi" w:eastAsiaTheme="minorEastAsia" w:hAnsiTheme="minorHAnsi" w:cstheme="minorBidi"/>
          <w:bCs w:val="0"/>
          <w:noProof/>
          <w:sz w:val="22"/>
          <w:szCs w:val="22"/>
          <w:lang w:eastAsia="en-GB"/>
        </w:rPr>
      </w:pPr>
      <w:hyperlink w:anchor="_Toc476227608" w:history="1">
        <w:r w:rsidR="00FF0790" w:rsidRPr="00352288">
          <w:rPr>
            <w:rStyle w:val="Hyperlink"/>
            <w:noProof/>
          </w:rPr>
          <w:t>7.8</w:t>
        </w:r>
        <w:r w:rsidR="00FF0790">
          <w:rPr>
            <w:rFonts w:asciiTheme="minorHAnsi" w:eastAsiaTheme="minorEastAsia" w:hAnsiTheme="minorHAnsi" w:cstheme="minorBidi"/>
            <w:bCs w:val="0"/>
            <w:noProof/>
            <w:sz w:val="22"/>
            <w:szCs w:val="22"/>
            <w:lang w:eastAsia="en-GB"/>
          </w:rPr>
          <w:tab/>
        </w:r>
        <w:r w:rsidR="00FF0790" w:rsidRPr="00352288">
          <w:rPr>
            <w:rStyle w:val="Hyperlink"/>
            <w:noProof/>
          </w:rPr>
          <w:t>Margin Philosophy</w:t>
        </w:r>
        <w:r w:rsidR="00FF0790">
          <w:rPr>
            <w:noProof/>
            <w:webHidden/>
          </w:rPr>
          <w:tab/>
        </w:r>
        <w:r w:rsidR="00FF0790">
          <w:rPr>
            <w:noProof/>
            <w:webHidden/>
          </w:rPr>
          <w:fldChar w:fldCharType="begin"/>
        </w:r>
        <w:r w:rsidR="00FF0790">
          <w:rPr>
            <w:noProof/>
            <w:webHidden/>
          </w:rPr>
          <w:instrText xml:space="preserve"> PAGEREF _Toc476227608 \h </w:instrText>
        </w:r>
        <w:r w:rsidR="00FF0790">
          <w:rPr>
            <w:noProof/>
            <w:webHidden/>
          </w:rPr>
        </w:r>
        <w:r w:rsidR="00FF0790">
          <w:rPr>
            <w:noProof/>
            <w:webHidden/>
          </w:rPr>
          <w:fldChar w:fldCharType="separate"/>
        </w:r>
        <w:r w:rsidR="007F6EB4">
          <w:rPr>
            <w:noProof/>
            <w:webHidden/>
          </w:rPr>
          <w:t>13</w:t>
        </w:r>
        <w:r w:rsidR="00FF0790">
          <w:rPr>
            <w:noProof/>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609" w:history="1">
        <w:r w:rsidR="00FF0790" w:rsidRPr="00352288">
          <w:rPr>
            <w:rStyle w:val="Hyperlink"/>
          </w:rPr>
          <w:t>8</w:t>
        </w:r>
        <w:r w:rsidR="00FF0790">
          <w:rPr>
            <w:rFonts w:asciiTheme="minorHAnsi" w:eastAsiaTheme="minorEastAsia" w:hAnsiTheme="minorHAnsi" w:cstheme="minorBidi"/>
            <w:b w:val="0"/>
            <w:bCs w:val="0"/>
            <w:sz w:val="22"/>
            <w:szCs w:val="22"/>
            <w:lang w:eastAsia="en-GB"/>
          </w:rPr>
          <w:tab/>
        </w:r>
        <w:r w:rsidR="00FF0790" w:rsidRPr="00352288">
          <w:rPr>
            <w:rStyle w:val="Hyperlink"/>
          </w:rPr>
          <w:t>Overall Product Development Schedule</w:t>
        </w:r>
        <w:r w:rsidR="00FF0790">
          <w:rPr>
            <w:webHidden/>
          </w:rPr>
          <w:tab/>
        </w:r>
        <w:r w:rsidR="00FF0790">
          <w:rPr>
            <w:webHidden/>
          </w:rPr>
          <w:fldChar w:fldCharType="begin"/>
        </w:r>
        <w:r w:rsidR="00FF0790">
          <w:rPr>
            <w:webHidden/>
          </w:rPr>
          <w:instrText xml:space="preserve"> PAGEREF _Toc476227609 \h </w:instrText>
        </w:r>
        <w:r w:rsidR="00FF0790">
          <w:rPr>
            <w:webHidden/>
          </w:rPr>
        </w:r>
        <w:r w:rsidR="00FF0790">
          <w:rPr>
            <w:webHidden/>
          </w:rPr>
          <w:fldChar w:fldCharType="separate"/>
        </w:r>
        <w:r w:rsidR="007F6EB4">
          <w:rPr>
            <w:webHidden/>
          </w:rPr>
          <w:t>14</w:t>
        </w:r>
        <w:r w:rsidR="00FF0790">
          <w:rPr>
            <w:webHidden/>
          </w:rPr>
          <w:fldChar w:fldCharType="end"/>
        </w:r>
      </w:hyperlink>
    </w:p>
    <w:p w:rsidR="00FF0790" w:rsidRDefault="006744FB">
      <w:pPr>
        <w:pStyle w:val="TOC1"/>
        <w:rPr>
          <w:rFonts w:asciiTheme="minorHAnsi" w:eastAsiaTheme="minorEastAsia" w:hAnsiTheme="minorHAnsi" w:cstheme="minorBidi"/>
          <w:b w:val="0"/>
          <w:bCs w:val="0"/>
          <w:sz w:val="22"/>
          <w:szCs w:val="22"/>
          <w:lang w:eastAsia="en-GB"/>
        </w:rPr>
      </w:pPr>
      <w:hyperlink w:anchor="_Toc476227610" w:history="1">
        <w:r w:rsidR="00FF0790" w:rsidRPr="00352288">
          <w:rPr>
            <w:rStyle w:val="Hyperlink"/>
          </w:rPr>
          <w:t>9</w:t>
        </w:r>
        <w:r w:rsidR="00FF0790">
          <w:rPr>
            <w:rFonts w:asciiTheme="minorHAnsi" w:eastAsiaTheme="minorEastAsia" w:hAnsiTheme="minorHAnsi" w:cstheme="minorBidi"/>
            <w:b w:val="0"/>
            <w:bCs w:val="0"/>
            <w:sz w:val="22"/>
            <w:szCs w:val="22"/>
            <w:lang w:eastAsia="en-GB"/>
          </w:rPr>
          <w:tab/>
        </w:r>
        <w:r w:rsidR="00FF0790" w:rsidRPr="00352288">
          <w:rPr>
            <w:rStyle w:val="Hyperlink"/>
          </w:rPr>
          <w:t>Risk Analysis and Management</w:t>
        </w:r>
        <w:r w:rsidR="00FF0790">
          <w:rPr>
            <w:webHidden/>
          </w:rPr>
          <w:tab/>
        </w:r>
        <w:r w:rsidR="00FF0790">
          <w:rPr>
            <w:webHidden/>
          </w:rPr>
          <w:fldChar w:fldCharType="begin"/>
        </w:r>
        <w:r w:rsidR="00FF0790">
          <w:rPr>
            <w:webHidden/>
          </w:rPr>
          <w:instrText xml:space="preserve"> PAGEREF _Toc476227610 \h </w:instrText>
        </w:r>
        <w:r w:rsidR="00FF0790">
          <w:rPr>
            <w:webHidden/>
          </w:rPr>
        </w:r>
        <w:r w:rsidR="00FF0790">
          <w:rPr>
            <w:webHidden/>
          </w:rPr>
          <w:fldChar w:fldCharType="separate"/>
        </w:r>
        <w:r w:rsidR="007F6EB4">
          <w:rPr>
            <w:webHidden/>
          </w:rPr>
          <w:t>14</w:t>
        </w:r>
        <w:r w:rsidR="00FF0790">
          <w:rPr>
            <w:webHidden/>
          </w:rPr>
          <w:fldChar w:fldCharType="end"/>
        </w:r>
      </w:hyperlink>
    </w:p>
    <w:p w:rsidR="000200CD" w:rsidRDefault="00C756E0" w:rsidP="006064C6">
      <w:pPr>
        <w:pStyle w:val="TOC1"/>
      </w:pPr>
      <w:r>
        <w:fldChar w:fldCharType="end"/>
      </w:r>
    </w:p>
    <w:p w:rsidR="00E61229" w:rsidRDefault="00E61229" w:rsidP="001B4D1A">
      <w:pPr>
        <w:pStyle w:val="TOC2"/>
        <w:sectPr w:rsidR="00E61229" w:rsidSect="002D4BE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docGrid w:linePitch="360"/>
        </w:sectPr>
      </w:pPr>
    </w:p>
    <w:p w:rsidR="00796F58" w:rsidRDefault="001F3965" w:rsidP="00796F58">
      <w:pPr>
        <w:pStyle w:val="Heading1"/>
        <w:pageBreakBefore/>
        <w:spacing w:after="0"/>
      </w:pPr>
      <w:bookmarkStart w:id="1" w:name="_Toc334886702"/>
      <w:bookmarkStart w:id="2" w:name="_Toc476227579"/>
      <w:bookmarkStart w:id="3" w:name="_Toc431821204"/>
      <w:bookmarkStart w:id="4" w:name="_Toc432076424"/>
      <w:bookmarkStart w:id="5" w:name="_Toc434139930"/>
      <w:bookmarkStart w:id="6" w:name="_Toc167125397"/>
      <w:bookmarkStart w:id="7" w:name="_Toc295843421"/>
      <w:r>
        <w:lastRenderedPageBreak/>
        <w:t>Introduction</w:t>
      </w:r>
      <w:bookmarkEnd w:id="1"/>
      <w:bookmarkEnd w:id="2"/>
      <w:r w:rsidR="00EF4A5F">
        <w:t xml:space="preserve"> </w:t>
      </w:r>
      <w:bookmarkEnd w:id="3"/>
      <w:bookmarkEnd w:id="4"/>
      <w:bookmarkEnd w:id="5"/>
    </w:p>
    <w:p w:rsidR="005D7D9A" w:rsidRDefault="00257D90" w:rsidP="00630CBF">
      <w:r>
        <w:t xml:space="preserve">This </w:t>
      </w:r>
      <w:r w:rsidR="005D7D9A">
        <w:t xml:space="preserve">document </w:t>
      </w:r>
      <w:r w:rsidR="005E3B89">
        <w:t xml:space="preserve">describes the final product and its current development status. It </w:t>
      </w:r>
      <w:r>
        <w:t xml:space="preserve">presents </w:t>
      </w:r>
      <w:r w:rsidR="005E3B89">
        <w:t xml:space="preserve">an </w:t>
      </w:r>
      <w:r>
        <w:t xml:space="preserve">overall </w:t>
      </w:r>
      <w:r w:rsidR="005E3B89">
        <w:t>p</w:t>
      </w:r>
      <w:r w:rsidR="00FD7320">
        <w:t xml:space="preserve">roduct </w:t>
      </w:r>
      <w:r w:rsidR="005E3B89">
        <w:t>d</w:t>
      </w:r>
      <w:r w:rsidR="00FD7320">
        <w:t xml:space="preserve">evelopment </w:t>
      </w:r>
      <w:r w:rsidR="005E3B89">
        <w:t>p</w:t>
      </w:r>
      <w:r w:rsidR="00FD7320">
        <w:t>lan</w:t>
      </w:r>
      <w:r w:rsidR="00762873" w:rsidRPr="00762873">
        <w:t xml:space="preserve"> </w:t>
      </w:r>
      <w:r w:rsidR="00762873">
        <w:t>for the product and its constituent parts,</w:t>
      </w:r>
      <w:r>
        <w:t xml:space="preserve"> from the current status up to the point where the product will be ready for commercialisation.  </w:t>
      </w:r>
    </w:p>
    <w:p w:rsidR="005D7D9A" w:rsidRDefault="00140FDD" w:rsidP="005D7D9A">
      <w:pPr>
        <w:pStyle w:val="Instruction"/>
      </w:pPr>
      <w:r>
        <w:t>or the following statement</w:t>
      </w:r>
    </w:p>
    <w:p w:rsidR="005D7D9A" w:rsidRDefault="005D7D9A" w:rsidP="005D7D9A">
      <w:r>
        <w:t xml:space="preserve">The </w:t>
      </w:r>
      <w:r w:rsidR="005E3B89">
        <w:t>p</w:t>
      </w:r>
      <w:r w:rsidR="00762873">
        <w:t xml:space="preserve">roduct </w:t>
      </w:r>
      <w:r w:rsidR="005E3B89">
        <w:t>d</w:t>
      </w:r>
      <w:r w:rsidR="00762873">
        <w:t xml:space="preserve">evelopment </w:t>
      </w:r>
      <w:r w:rsidR="005E3B89">
        <w:t>p</w:t>
      </w:r>
      <w:r w:rsidR="00762873">
        <w:t>lan</w:t>
      </w:r>
      <w:r>
        <w:t xml:space="preserve"> for the product and its constituent parts </w:t>
      </w:r>
      <w:r w:rsidR="00FD7320">
        <w:t xml:space="preserve">is </w:t>
      </w:r>
      <w:r>
        <w:t xml:space="preserve">presented in </w:t>
      </w:r>
      <w:r w:rsidRPr="00630CBF">
        <w:rPr>
          <w:color w:val="FF0000"/>
        </w:rPr>
        <w:t>document reference(s)</w:t>
      </w:r>
      <w:r>
        <w:t xml:space="preserve">, copies of which are attached to this proposal. </w:t>
      </w:r>
      <w:r w:rsidR="00762873">
        <w:t xml:space="preserve">It </w:t>
      </w:r>
      <w:r w:rsidR="005E3B89">
        <w:t>describes the final product, its current development status and</w:t>
      </w:r>
      <w:r w:rsidR="00762873">
        <w:t xml:space="preserve"> the steps necessary to develop the product from its</w:t>
      </w:r>
      <w:r w:rsidR="00762873" w:rsidRPr="00762873">
        <w:t xml:space="preserve"> </w:t>
      </w:r>
      <w:r w:rsidR="00762873">
        <w:t>current status up to the point where it will be ready for commercialisation.</w:t>
      </w:r>
    </w:p>
    <w:p w:rsidR="00140FDD" w:rsidRDefault="00140FDD" w:rsidP="005D7D9A">
      <w:r>
        <w:t xml:space="preserve">The Product Development Plan </w:t>
      </w:r>
      <w:r w:rsidR="00762873">
        <w:t>include</w:t>
      </w:r>
      <w:r>
        <w:t>s</w:t>
      </w:r>
      <w:r w:rsidR="00762873">
        <w:t xml:space="preserve"> an overview of the work to be performed in </w:t>
      </w:r>
      <w:r w:rsidR="00762873">
        <w:rPr>
          <w:color w:val="FF0000"/>
        </w:rPr>
        <w:t xml:space="preserve">names of </w:t>
      </w:r>
      <w:r w:rsidR="007776F1">
        <w:rPr>
          <w:color w:val="FF0000"/>
        </w:rPr>
        <w:t>D</w:t>
      </w:r>
      <w:r w:rsidR="00762873">
        <w:rPr>
          <w:color w:val="FF0000"/>
        </w:rPr>
        <w:t xml:space="preserve">evelopment </w:t>
      </w:r>
      <w:r w:rsidR="007776F1">
        <w:rPr>
          <w:color w:val="FF0000"/>
        </w:rPr>
        <w:t>P</w:t>
      </w:r>
      <w:r w:rsidR="00762873">
        <w:rPr>
          <w:color w:val="FF0000"/>
        </w:rPr>
        <w:t xml:space="preserve">hases covered by the proposal, </w:t>
      </w:r>
      <w:r w:rsidR="00762873" w:rsidRPr="00707B62">
        <w:t>which</w:t>
      </w:r>
      <w:r w:rsidR="00762873">
        <w:t xml:space="preserve"> are the subject of this proposal.</w:t>
      </w:r>
      <w:r w:rsidRPr="00140FDD">
        <w:t xml:space="preserve"> </w:t>
      </w:r>
      <w:r>
        <w:t xml:space="preserve">A detailed Design, Development and Verification Plan is provided in a separate Part 3C of our proposal for each of these </w:t>
      </w:r>
      <w:r w:rsidR="007776F1">
        <w:t>D</w:t>
      </w:r>
      <w:r>
        <w:t xml:space="preserve">evelopment </w:t>
      </w:r>
      <w:r w:rsidR="007776F1">
        <w:t>P</w:t>
      </w:r>
      <w:r>
        <w:t xml:space="preserve">hases for which support under ARTES </w:t>
      </w:r>
      <w:r w:rsidR="00B8194A">
        <w:t>ScyLight</w:t>
      </w:r>
      <w:r w:rsidR="007776F1">
        <w:t xml:space="preserve"> Element</w:t>
      </w:r>
      <w:r>
        <w:t xml:space="preserve"> is being requested.</w:t>
      </w:r>
    </w:p>
    <w:p w:rsidR="005D7D9A" w:rsidRDefault="005D7D9A" w:rsidP="005D7D9A">
      <w:pPr>
        <w:rPr>
          <w:color w:val="FF0000"/>
        </w:rPr>
      </w:pPr>
      <w:r>
        <w:t xml:space="preserve">The </w:t>
      </w:r>
      <w:r w:rsidR="00140FDD" w:rsidRPr="00140FDD">
        <w:t xml:space="preserve"> </w:t>
      </w:r>
      <w:r w:rsidR="00140FDD">
        <w:t>Product Development Plan</w:t>
      </w:r>
      <w:r w:rsidR="00140FDD" w:rsidDel="00140FDD">
        <w:t xml:space="preserve"> </w:t>
      </w:r>
      <w:r>
        <w:t xml:space="preserve">has been produced in compliance with </w:t>
      </w:r>
      <w:r w:rsidR="00226572">
        <w:t>the following standard</w:t>
      </w:r>
      <w:r w:rsidR="00FD7320" w:rsidRPr="006064C6">
        <w:rPr>
          <w:color w:val="FF0000"/>
        </w:rPr>
        <w:t>(s)</w:t>
      </w:r>
      <w:r w:rsidR="00226572">
        <w:t xml:space="preserve">: </w:t>
      </w:r>
      <w:r w:rsidR="007776F1">
        <w:rPr>
          <w:color w:val="FF0000"/>
        </w:rPr>
        <w:t>s</w:t>
      </w:r>
      <w:r>
        <w:rPr>
          <w:color w:val="FF0000"/>
        </w:rPr>
        <w:t>tandard</w:t>
      </w:r>
      <w:r w:rsidRPr="00630CBF">
        <w:rPr>
          <w:color w:val="FF0000"/>
        </w:rPr>
        <w:t xml:space="preserve"> reference(s)</w:t>
      </w:r>
      <w:r>
        <w:rPr>
          <w:color w:val="FF0000"/>
        </w:rPr>
        <w:t>.</w:t>
      </w:r>
    </w:p>
    <w:p w:rsidR="00226572" w:rsidRDefault="00140FDD" w:rsidP="00226572">
      <w:pPr>
        <w:pStyle w:val="Instruction"/>
      </w:pPr>
      <w:r>
        <w:t>include the following</w:t>
      </w:r>
      <w:r w:rsidR="006741FB">
        <w:t xml:space="preserve"> (if appropriate)</w:t>
      </w:r>
    </w:p>
    <w:p w:rsidR="00226572" w:rsidRDefault="00226572" w:rsidP="00226572">
      <w:r>
        <w:t>The following supporting document</w:t>
      </w:r>
      <w:r w:rsidR="006741FB">
        <w:t>s</w:t>
      </w:r>
      <w:r>
        <w:t xml:space="preserve"> related to </w:t>
      </w:r>
      <w:r w:rsidR="006741FB">
        <w:t xml:space="preserve">this </w:t>
      </w:r>
      <w:r w:rsidR="00140FDD">
        <w:t>P</w:t>
      </w:r>
      <w:r w:rsidR="006741FB">
        <w:t xml:space="preserve">roduct </w:t>
      </w:r>
      <w:r w:rsidR="00140FDD">
        <w:t>D</w:t>
      </w:r>
      <w:r w:rsidR="006741FB">
        <w:t xml:space="preserve">evelopment </w:t>
      </w:r>
      <w:r w:rsidR="00140FDD">
        <w:t>P</w:t>
      </w:r>
      <w:r w:rsidR="006741FB">
        <w:t>lan</w:t>
      </w:r>
      <w:r>
        <w:t xml:space="preserve"> </w:t>
      </w:r>
      <w:r w:rsidR="006741FB">
        <w:t xml:space="preserve">are </w:t>
      </w:r>
      <w:r>
        <w:t>attached to the proposal.</w:t>
      </w:r>
    </w:p>
    <w:p w:rsidR="00226572" w:rsidRPr="00B47EB1" w:rsidRDefault="00226572" w:rsidP="00226572">
      <w:pPr>
        <w:keepNext/>
        <w:spacing w:before="240"/>
        <w:jc w:val="center"/>
        <w:rPr>
          <w:b/>
          <w:sz w:val="20"/>
        </w:rPr>
      </w:pPr>
      <w:r>
        <w:rPr>
          <w:b/>
          <w:sz w:val="20"/>
        </w:rPr>
        <w:t>Supporting documentation</w:t>
      </w:r>
    </w:p>
    <w:tbl>
      <w:tblPr>
        <w:tblStyle w:val="TableGrid"/>
        <w:tblW w:w="0" w:type="auto"/>
        <w:tblCellMar>
          <w:top w:w="57" w:type="dxa"/>
          <w:bottom w:w="57" w:type="dxa"/>
        </w:tblCellMar>
        <w:tblLook w:val="04A0" w:firstRow="1" w:lastRow="0" w:firstColumn="1" w:lastColumn="0" w:noHBand="0" w:noVBand="1"/>
      </w:tblPr>
      <w:tblGrid>
        <w:gridCol w:w="3440"/>
        <w:gridCol w:w="3003"/>
        <w:gridCol w:w="3440"/>
      </w:tblGrid>
      <w:tr w:rsidR="00226572" w:rsidTr="00226572">
        <w:tc>
          <w:tcPr>
            <w:tcW w:w="3440" w:type="dxa"/>
          </w:tcPr>
          <w:p w:rsidR="00226572" w:rsidRPr="00B47EB1" w:rsidRDefault="00226572" w:rsidP="00226572">
            <w:pPr>
              <w:spacing w:after="40"/>
              <w:jc w:val="center"/>
              <w:rPr>
                <w:b/>
                <w:sz w:val="20"/>
              </w:rPr>
            </w:pPr>
            <w:r w:rsidRPr="00B47EB1">
              <w:rPr>
                <w:b/>
                <w:sz w:val="20"/>
              </w:rPr>
              <w:t>Document Title</w:t>
            </w:r>
          </w:p>
        </w:tc>
        <w:tc>
          <w:tcPr>
            <w:tcW w:w="3003" w:type="dxa"/>
          </w:tcPr>
          <w:p w:rsidR="00226572" w:rsidRPr="00B47EB1" w:rsidRDefault="00226572" w:rsidP="00226572">
            <w:pPr>
              <w:spacing w:after="40"/>
              <w:jc w:val="center"/>
              <w:rPr>
                <w:b/>
                <w:sz w:val="20"/>
              </w:rPr>
            </w:pPr>
            <w:r>
              <w:rPr>
                <w:b/>
                <w:sz w:val="20"/>
              </w:rPr>
              <w:t>Scope</w:t>
            </w:r>
          </w:p>
        </w:tc>
        <w:tc>
          <w:tcPr>
            <w:tcW w:w="3440" w:type="dxa"/>
          </w:tcPr>
          <w:p w:rsidR="00226572" w:rsidRPr="00B47EB1" w:rsidRDefault="00226572" w:rsidP="00226572">
            <w:pPr>
              <w:spacing w:after="40"/>
              <w:jc w:val="center"/>
              <w:rPr>
                <w:b/>
                <w:sz w:val="20"/>
              </w:rPr>
            </w:pPr>
            <w:r>
              <w:rPr>
                <w:b/>
                <w:sz w:val="20"/>
              </w:rPr>
              <w:t>Reference</w:t>
            </w:r>
          </w:p>
        </w:tc>
      </w:tr>
      <w:tr w:rsidR="00226572" w:rsidTr="00226572">
        <w:tc>
          <w:tcPr>
            <w:tcW w:w="3440" w:type="dxa"/>
          </w:tcPr>
          <w:p w:rsidR="00226572" w:rsidRPr="00B47EB1" w:rsidRDefault="00226572" w:rsidP="00226572">
            <w:pPr>
              <w:spacing w:after="40"/>
              <w:jc w:val="center"/>
              <w:rPr>
                <w:sz w:val="20"/>
              </w:rPr>
            </w:pPr>
            <w:r>
              <w:rPr>
                <w:i/>
                <w:color w:val="0070C0"/>
                <w:sz w:val="20"/>
              </w:rPr>
              <w:t>e.g. Risk Register</w:t>
            </w:r>
            <w:r>
              <w:t xml:space="preserve"> </w:t>
            </w:r>
            <w:r w:rsidRPr="001D16BA">
              <w:rPr>
                <w:color w:val="FF0000"/>
                <w:sz w:val="20"/>
              </w:rPr>
              <w:t>…</w:t>
            </w:r>
          </w:p>
        </w:tc>
        <w:tc>
          <w:tcPr>
            <w:tcW w:w="3003" w:type="dxa"/>
          </w:tcPr>
          <w:p w:rsidR="00226572" w:rsidRPr="00B47EB1" w:rsidRDefault="00226572" w:rsidP="00226572">
            <w:pPr>
              <w:spacing w:after="40"/>
              <w:jc w:val="center"/>
              <w:rPr>
                <w:sz w:val="20"/>
              </w:rPr>
            </w:pPr>
            <w:r w:rsidRPr="00286E65">
              <w:rPr>
                <w:color w:val="FF0000"/>
                <w:sz w:val="20"/>
              </w:rPr>
              <w:t>…</w:t>
            </w:r>
          </w:p>
        </w:tc>
        <w:tc>
          <w:tcPr>
            <w:tcW w:w="3440" w:type="dxa"/>
          </w:tcPr>
          <w:p w:rsidR="00226572" w:rsidRPr="00B47EB1" w:rsidRDefault="00226572" w:rsidP="00226572">
            <w:pPr>
              <w:spacing w:after="40"/>
              <w:jc w:val="center"/>
              <w:rPr>
                <w:sz w:val="20"/>
              </w:rPr>
            </w:pPr>
            <w:r w:rsidRPr="00286E65">
              <w:rPr>
                <w:color w:val="FF0000"/>
                <w:sz w:val="20"/>
              </w:rPr>
              <w:t>…</w:t>
            </w:r>
          </w:p>
        </w:tc>
      </w:tr>
      <w:tr w:rsidR="00226572" w:rsidTr="00226572">
        <w:tc>
          <w:tcPr>
            <w:tcW w:w="3440" w:type="dxa"/>
          </w:tcPr>
          <w:p w:rsidR="00226572" w:rsidRPr="00B47EB1" w:rsidRDefault="00226572" w:rsidP="00226572">
            <w:pPr>
              <w:spacing w:after="40"/>
              <w:jc w:val="center"/>
              <w:rPr>
                <w:sz w:val="20"/>
              </w:rPr>
            </w:pPr>
            <w:r>
              <w:rPr>
                <w:i/>
                <w:color w:val="0070C0"/>
                <w:sz w:val="20"/>
              </w:rPr>
              <w:t>e.g. Company Margin Philosophy</w:t>
            </w:r>
            <w:r>
              <w:t xml:space="preserve"> </w:t>
            </w:r>
            <w:r w:rsidRPr="00B66696">
              <w:rPr>
                <w:color w:val="FF0000"/>
                <w:sz w:val="20"/>
              </w:rPr>
              <w:t>…</w:t>
            </w:r>
          </w:p>
        </w:tc>
        <w:tc>
          <w:tcPr>
            <w:tcW w:w="3003" w:type="dxa"/>
          </w:tcPr>
          <w:p w:rsidR="00226572" w:rsidRPr="00B47EB1" w:rsidRDefault="00226572" w:rsidP="00226572">
            <w:pPr>
              <w:spacing w:after="40"/>
              <w:jc w:val="center"/>
              <w:rPr>
                <w:sz w:val="20"/>
              </w:rPr>
            </w:pPr>
            <w:r w:rsidRPr="00286E65">
              <w:rPr>
                <w:color w:val="FF0000"/>
                <w:sz w:val="20"/>
              </w:rPr>
              <w:t>…</w:t>
            </w:r>
          </w:p>
        </w:tc>
        <w:tc>
          <w:tcPr>
            <w:tcW w:w="3440" w:type="dxa"/>
          </w:tcPr>
          <w:p w:rsidR="00226572" w:rsidRPr="00B47EB1" w:rsidRDefault="00226572" w:rsidP="00226572">
            <w:pPr>
              <w:spacing w:after="40"/>
              <w:jc w:val="center"/>
              <w:rPr>
                <w:sz w:val="20"/>
              </w:rPr>
            </w:pPr>
            <w:r w:rsidRPr="00286E65">
              <w:rPr>
                <w:color w:val="FF0000"/>
                <w:sz w:val="20"/>
              </w:rPr>
              <w:t>…</w:t>
            </w:r>
          </w:p>
        </w:tc>
      </w:tr>
      <w:tr w:rsidR="00226572" w:rsidTr="00226572">
        <w:tc>
          <w:tcPr>
            <w:tcW w:w="3440" w:type="dxa"/>
          </w:tcPr>
          <w:p w:rsidR="00226572" w:rsidRPr="00B47EB1" w:rsidRDefault="00226572" w:rsidP="00226572">
            <w:pPr>
              <w:spacing w:after="40"/>
              <w:jc w:val="center"/>
              <w:rPr>
                <w:sz w:val="20"/>
              </w:rPr>
            </w:pPr>
            <w:r w:rsidRPr="00B66696">
              <w:rPr>
                <w:color w:val="FF0000"/>
                <w:sz w:val="20"/>
              </w:rPr>
              <w:t>…</w:t>
            </w:r>
          </w:p>
        </w:tc>
        <w:tc>
          <w:tcPr>
            <w:tcW w:w="3003" w:type="dxa"/>
          </w:tcPr>
          <w:p w:rsidR="00226572" w:rsidRPr="00B47EB1" w:rsidRDefault="00226572" w:rsidP="00226572">
            <w:pPr>
              <w:spacing w:after="40"/>
              <w:jc w:val="center"/>
              <w:rPr>
                <w:sz w:val="20"/>
              </w:rPr>
            </w:pPr>
            <w:r w:rsidRPr="00286E65">
              <w:rPr>
                <w:color w:val="FF0000"/>
                <w:sz w:val="20"/>
              </w:rPr>
              <w:t>…</w:t>
            </w:r>
          </w:p>
        </w:tc>
        <w:tc>
          <w:tcPr>
            <w:tcW w:w="3440" w:type="dxa"/>
          </w:tcPr>
          <w:p w:rsidR="00226572" w:rsidRPr="00B47EB1" w:rsidRDefault="00226572" w:rsidP="00226572">
            <w:pPr>
              <w:spacing w:after="40"/>
              <w:jc w:val="center"/>
              <w:rPr>
                <w:sz w:val="20"/>
              </w:rPr>
            </w:pPr>
            <w:r w:rsidRPr="00286E65">
              <w:rPr>
                <w:color w:val="FF0000"/>
                <w:sz w:val="20"/>
              </w:rPr>
              <w:t>…</w:t>
            </w:r>
          </w:p>
        </w:tc>
      </w:tr>
      <w:tr w:rsidR="00226572" w:rsidTr="00226572">
        <w:tc>
          <w:tcPr>
            <w:tcW w:w="3440" w:type="dxa"/>
          </w:tcPr>
          <w:p w:rsidR="00226572" w:rsidRDefault="00226572" w:rsidP="00226572">
            <w:pPr>
              <w:spacing w:after="40"/>
              <w:jc w:val="center"/>
              <w:rPr>
                <w:i/>
                <w:color w:val="0070C0"/>
                <w:sz w:val="20"/>
              </w:rPr>
            </w:pPr>
            <w:r w:rsidRPr="00B66696">
              <w:rPr>
                <w:color w:val="FF0000"/>
                <w:sz w:val="20"/>
              </w:rPr>
              <w:t>…</w:t>
            </w:r>
          </w:p>
        </w:tc>
        <w:tc>
          <w:tcPr>
            <w:tcW w:w="3003" w:type="dxa"/>
          </w:tcPr>
          <w:p w:rsidR="00226572" w:rsidRPr="00286E65" w:rsidRDefault="00226572" w:rsidP="00226572">
            <w:pPr>
              <w:spacing w:after="40"/>
              <w:jc w:val="center"/>
              <w:rPr>
                <w:color w:val="FF0000"/>
                <w:sz w:val="20"/>
              </w:rPr>
            </w:pPr>
            <w:r w:rsidRPr="00286E65">
              <w:rPr>
                <w:color w:val="FF0000"/>
                <w:sz w:val="20"/>
              </w:rPr>
              <w:t>…</w:t>
            </w:r>
          </w:p>
        </w:tc>
        <w:tc>
          <w:tcPr>
            <w:tcW w:w="3440" w:type="dxa"/>
          </w:tcPr>
          <w:p w:rsidR="00226572" w:rsidRPr="00286E65" w:rsidRDefault="00226572" w:rsidP="00226572">
            <w:pPr>
              <w:spacing w:after="40"/>
              <w:jc w:val="center"/>
              <w:rPr>
                <w:color w:val="FF0000"/>
                <w:sz w:val="20"/>
              </w:rPr>
            </w:pPr>
            <w:r w:rsidRPr="00286E65">
              <w:rPr>
                <w:color w:val="FF0000"/>
                <w:sz w:val="20"/>
              </w:rPr>
              <w:t>…</w:t>
            </w:r>
          </w:p>
        </w:tc>
      </w:tr>
    </w:tbl>
    <w:p w:rsidR="00226572" w:rsidRDefault="00226572" w:rsidP="00226572"/>
    <w:p w:rsidR="00226572" w:rsidRDefault="00226572" w:rsidP="00630CBF"/>
    <w:p w:rsidR="005F0E6C" w:rsidRDefault="005F0E6C" w:rsidP="006064C6">
      <w:pPr>
        <w:pStyle w:val="Heading1"/>
        <w:pageBreakBefore/>
      </w:pPr>
      <w:bookmarkStart w:id="8" w:name="_Toc334886703"/>
      <w:bookmarkStart w:id="9" w:name="_Toc476227580"/>
      <w:r>
        <w:lastRenderedPageBreak/>
        <w:t>Description of the Product</w:t>
      </w:r>
      <w:bookmarkEnd w:id="8"/>
      <w:bookmarkEnd w:id="9"/>
    </w:p>
    <w:p w:rsidR="005F0E6C" w:rsidRPr="00452535" w:rsidRDefault="005F0E6C">
      <w:pPr>
        <w:pStyle w:val="Heading2"/>
      </w:pPr>
      <w:bookmarkStart w:id="10" w:name="_Toc334886704"/>
      <w:bookmarkStart w:id="11" w:name="_Toc476227581"/>
      <w:r w:rsidRPr="00452535">
        <w:t xml:space="preserve">Product </w:t>
      </w:r>
      <w:r>
        <w:t>Overview</w:t>
      </w:r>
      <w:bookmarkEnd w:id="10"/>
      <w:bookmarkEnd w:id="11"/>
    </w:p>
    <w:p w:rsidR="005F0E6C" w:rsidRDefault="005F0E6C" w:rsidP="005F0E6C">
      <w:r>
        <w:t xml:space="preserve">The product is a </w:t>
      </w:r>
      <w:r w:rsidRPr="001B6692">
        <w:rPr>
          <w:color w:val="FF0000"/>
        </w:rPr>
        <w:t>…</w:t>
      </w:r>
      <w:r w:rsidR="00707B62">
        <w:rPr>
          <w:color w:val="FF0000"/>
        </w:rPr>
        <w:t>top level description of the product</w:t>
      </w:r>
      <w:r>
        <w:t xml:space="preserve">. </w:t>
      </w:r>
    </w:p>
    <w:p w:rsidR="005F0E6C" w:rsidRDefault="00707B62" w:rsidP="005F0E6C">
      <w:r>
        <w:t xml:space="preserve">The role of the product </w:t>
      </w:r>
      <w:r w:rsidR="005F0E6C">
        <w:t xml:space="preserve">is </w:t>
      </w:r>
      <w:r w:rsidR="005F0E6C" w:rsidRPr="00A018CC">
        <w:rPr>
          <w:color w:val="FF0000"/>
        </w:rPr>
        <w:t>…</w:t>
      </w:r>
      <w:r w:rsidR="005F0E6C">
        <w:t>.</w:t>
      </w:r>
    </w:p>
    <w:p w:rsidR="005F0E6C" w:rsidRDefault="005F0E6C" w:rsidP="005F0E6C">
      <w:pPr>
        <w:pStyle w:val="Instruction"/>
      </w:pPr>
      <w:r>
        <w:t>or</w:t>
      </w:r>
    </w:p>
    <w:p w:rsidR="005F0E6C" w:rsidRDefault="005F0E6C" w:rsidP="005F0E6C">
      <w:pPr>
        <w:pStyle w:val="BodytextJustified"/>
      </w:pPr>
      <w:r>
        <w:t xml:space="preserve">The product is an enabling item for the </w:t>
      </w:r>
      <w:r w:rsidRPr="00B97533">
        <w:rPr>
          <w:color w:val="FF0000"/>
        </w:rPr>
        <w:t>…</w:t>
      </w:r>
      <w:r>
        <w:t xml:space="preserve"> equipment. Th</w:t>
      </w:r>
      <w:r w:rsidR="00707B62">
        <w:t xml:space="preserve">e role of this equipment </w:t>
      </w:r>
      <w:r>
        <w:t xml:space="preserve">is </w:t>
      </w:r>
      <w:r w:rsidRPr="00B97533">
        <w:rPr>
          <w:color w:val="FF0000"/>
        </w:rPr>
        <w:t>…</w:t>
      </w:r>
      <w:r>
        <w:t>. Within this equipment, the product provides the following capabilities:</w:t>
      </w:r>
    </w:p>
    <w:p w:rsidR="005F0E6C" w:rsidRPr="00B97533" w:rsidRDefault="005F0E6C" w:rsidP="00BF1671">
      <w:pPr>
        <w:pStyle w:val="ListParagraph"/>
        <w:numPr>
          <w:ilvl w:val="0"/>
          <w:numId w:val="12"/>
        </w:numPr>
        <w:spacing w:before="40" w:line="240" w:lineRule="atLeast"/>
        <w:ind w:left="357" w:hanging="357"/>
        <w:contextualSpacing w:val="0"/>
        <w:rPr>
          <w:color w:val="FF0000"/>
        </w:rPr>
      </w:pPr>
      <w:r w:rsidRPr="00B97533">
        <w:rPr>
          <w:color w:val="FF0000"/>
        </w:rPr>
        <w:t>Function/capability 1.</w:t>
      </w:r>
    </w:p>
    <w:p w:rsidR="005F0E6C" w:rsidRPr="00B97533" w:rsidRDefault="005F0E6C" w:rsidP="00BF1671">
      <w:pPr>
        <w:pStyle w:val="ListParagraph"/>
        <w:numPr>
          <w:ilvl w:val="0"/>
          <w:numId w:val="12"/>
        </w:numPr>
        <w:spacing w:before="40" w:line="240" w:lineRule="atLeast"/>
        <w:ind w:left="357" w:hanging="357"/>
        <w:contextualSpacing w:val="0"/>
        <w:rPr>
          <w:color w:val="FF0000"/>
        </w:rPr>
      </w:pPr>
      <w:r w:rsidRPr="00B97533">
        <w:rPr>
          <w:color w:val="FF0000"/>
        </w:rPr>
        <w:t>Function/capability 2.</w:t>
      </w:r>
    </w:p>
    <w:p w:rsidR="005F0E6C" w:rsidRDefault="005F0E6C" w:rsidP="00BF1671">
      <w:pPr>
        <w:pStyle w:val="ListParagraph"/>
        <w:numPr>
          <w:ilvl w:val="0"/>
          <w:numId w:val="12"/>
        </w:numPr>
        <w:spacing w:before="40" w:line="240" w:lineRule="atLeast"/>
        <w:ind w:left="357" w:hanging="357"/>
        <w:contextualSpacing w:val="0"/>
        <w:rPr>
          <w:color w:val="FF0000"/>
        </w:rPr>
      </w:pPr>
      <w:r w:rsidRPr="00B97533">
        <w:rPr>
          <w:color w:val="FF0000"/>
        </w:rPr>
        <w:t>Etc.</w:t>
      </w:r>
    </w:p>
    <w:p w:rsidR="009556F7" w:rsidRPr="00452535" w:rsidRDefault="009556F7">
      <w:pPr>
        <w:pStyle w:val="Heading2"/>
      </w:pPr>
      <w:bookmarkStart w:id="12" w:name="_Toc334886705"/>
      <w:bookmarkStart w:id="13" w:name="_Toc476227582"/>
      <w:r>
        <w:t>Functional</w:t>
      </w:r>
      <w:r w:rsidRPr="00452535">
        <w:t xml:space="preserve"> </w:t>
      </w:r>
      <w:r>
        <w:t>Overview</w:t>
      </w:r>
      <w:bookmarkEnd w:id="12"/>
      <w:bookmarkEnd w:id="13"/>
    </w:p>
    <w:p w:rsidR="005F0E6C" w:rsidRDefault="005F0E6C" w:rsidP="005F0E6C">
      <w:r>
        <w:t>The figure below is a functional block diagram of the product that identifies its main functional modules and external interfaces.</w:t>
      </w:r>
    </w:p>
    <w:p w:rsidR="005F0E6C" w:rsidRDefault="005F0E6C" w:rsidP="005F0E6C">
      <w:pPr>
        <w:pStyle w:val="Instruction"/>
      </w:pPr>
      <w:r>
        <w:t>insert a functional block diagram of the product</w:t>
      </w:r>
    </w:p>
    <w:p w:rsidR="00C017CD" w:rsidRPr="001B6692" w:rsidRDefault="00C017CD" w:rsidP="005F0E6C">
      <w:pPr>
        <w:pStyle w:val="Instruction"/>
      </w:pPr>
    </w:p>
    <w:p w:rsidR="005F0E6C" w:rsidRDefault="005F0E6C" w:rsidP="005F0E6C">
      <w:r>
        <w:t>The main functional modules are described in the table below.</w:t>
      </w:r>
    </w:p>
    <w:p w:rsidR="005F0E6C" w:rsidRPr="001B6692" w:rsidRDefault="005F0E6C" w:rsidP="005F0E6C">
      <w:pPr>
        <w:spacing w:before="240"/>
        <w:jc w:val="center"/>
        <w:rPr>
          <w:b/>
          <w:sz w:val="20"/>
        </w:rPr>
      </w:pPr>
      <w:r>
        <w:rPr>
          <w:b/>
          <w:sz w:val="20"/>
        </w:rPr>
        <w:t xml:space="preserve">Functional modules </w:t>
      </w:r>
    </w:p>
    <w:tbl>
      <w:tblPr>
        <w:tblStyle w:val="TableGrid"/>
        <w:tblW w:w="0" w:type="auto"/>
        <w:tblCellMar>
          <w:top w:w="57" w:type="dxa"/>
          <w:bottom w:w="57" w:type="dxa"/>
        </w:tblCellMar>
        <w:tblLook w:val="04A0" w:firstRow="1" w:lastRow="0" w:firstColumn="1" w:lastColumn="0" w:noHBand="0" w:noVBand="1"/>
      </w:tblPr>
      <w:tblGrid>
        <w:gridCol w:w="2470"/>
        <w:gridCol w:w="2471"/>
        <w:gridCol w:w="2471"/>
        <w:gridCol w:w="2471"/>
      </w:tblGrid>
      <w:tr w:rsidR="005F0E6C" w:rsidTr="005F0E6C">
        <w:tc>
          <w:tcPr>
            <w:tcW w:w="2470" w:type="dxa"/>
          </w:tcPr>
          <w:p w:rsidR="005F0E6C" w:rsidRPr="001B6692" w:rsidRDefault="007650F0" w:rsidP="005F0E6C">
            <w:pPr>
              <w:pStyle w:val="BodytextJustified"/>
              <w:spacing w:after="40"/>
              <w:jc w:val="center"/>
              <w:rPr>
                <w:b/>
                <w:sz w:val="20"/>
              </w:rPr>
            </w:pPr>
            <w:r>
              <w:rPr>
                <w:b/>
                <w:sz w:val="20"/>
              </w:rPr>
              <w:t>Product Development Plan Template</w:t>
            </w:r>
          </w:p>
        </w:tc>
        <w:tc>
          <w:tcPr>
            <w:tcW w:w="2471" w:type="dxa"/>
          </w:tcPr>
          <w:p w:rsidR="005F0E6C" w:rsidRPr="001B6692" w:rsidRDefault="005F0E6C" w:rsidP="005F0E6C">
            <w:pPr>
              <w:pStyle w:val="BodytextJustified"/>
              <w:spacing w:after="40"/>
              <w:jc w:val="center"/>
              <w:rPr>
                <w:b/>
                <w:sz w:val="20"/>
              </w:rPr>
            </w:pPr>
            <w:r>
              <w:rPr>
                <w:b/>
                <w:sz w:val="20"/>
              </w:rPr>
              <w:t>Functions/Features</w:t>
            </w:r>
          </w:p>
        </w:tc>
        <w:tc>
          <w:tcPr>
            <w:tcW w:w="2471" w:type="dxa"/>
          </w:tcPr>
          <w:p w:rsidR="005F0E6C" w:rsidRPr="001B6692" w:rsidRDefault="005F0E6C" w:rsidP="005F0E6C">
            <w:pPr>
              <w:pStyle w:val="BodytextJustified"/>
              <w:spacing w:after="40"/>
              <w:jc w:val="center"/>
              <w:rPr>
                <w:b/>
                <w:sz w:val="20"/>
              </w:rPr>
            </w:pPr>
            <w:r>
              <w:rPr>
                <w:b/>
                <w:sz w:val="20"/>
              </w:rPr>
              <w:t>Description</w:t>
            </w:r>
          </w:p>
        </w:tc>
        <w:tc>
          <w:tcPr>
            <w:tcW w:w="2471" w:type="dxa"/>
          </w:tcPr>
          <w:p w:rsidR="005F0E6C" w:rsidRPr="001B6692" w:rsidRDefault="005F0E6C" w:rsidP="005F0E6C">
            <w:pPr>
              <w:pStyle w:val="BodytextJustified"/>
              <w:spacing w:after="40"/>
              <w:jc w:val="center"/>
              <w:rPr>
                <w:b/>
                <w:sz w:val="20"/>
              </w:rPr>
            </w:pPr>
            <w:r>
              <w:rPr>
                <w:b/>
                <w:sz w:val="20"/>
              </w:rPr>
              <w:t>Critical Technologies</w:t>
            </w:r>
          </w:p>
        </w:tc>
      </w:tr>
      <w:tr w:rsidR="005F0E6C" w:rsidTr="005F0E6C">
        <w:tc>
          <w:tcPr>
            <w:tcW w:w="2470" w:type="dxa"/>
          </w:tcPr>
          <w:p w:rsidR="005F0E6C" w:rsidRPr="001B6692" w:rsidRDefault="005F0E6C" w:rsidP="005F0E6C">
            <w:pPr>
              <w:pStyle w:val="BodytextJustified"/>
              <w:spacing w:after="40"/>
              <w:jc w:val="center"/>
              <w:rPr>
                <w:sz w:val="20"/>
              </w:rPr>
            </w:pPr>
            <w:r>
              <w:rPr>
                <w:color w:val="FF0000"/>
                <w:sz w:val="20"/>
              </w:rPr>
              <w:t>Name of module 1</w:t>
            </w:r>
          </w:p>
        </w:tc>
        <w:tc>
          <w:tcPr>
            <w:tcW w:w="2471" w:type="dxa"/>
          </w:tcPr>
          <w:p w:rsidR="005F0E6C" w:rsidRPr="001B6692" w:rsidRDefault="005F0E6C" w:rsidP="005F0E6C">
            <w:pPr>
              <w:pStyle w:val="BodytextJustified"/>
              <w:spacing w:after="40"/>
              <w:jc w:val="center"/>
              <w:rPr>
                <w:sz w:val="20"/>
              </w:rPr>
            </w:pPr>
            <w:r w:rsidRPr="00E56B99">
              <w:rPr>
                <w:color w:val="FF0000"/>
                <w:sz w:val="20"/>
              </w:rPr>
              <w:t>…</w:t>
            </w:r>
          </w:p>
        </w:tc>
        <w:tc>
          <w:tcPr>
            <w:tcW w:w="2471" w:type="dxa"/>
          </w:tcPr>
          <w:p w:rsidR="005F0E6C" w:rsidRPr="00E56B99" w:rsidRDefault="005F0E6C" w:rsidP="005F0E6C">
            <w:pPr>
              <w:pStyle w:val="BodytextJustified"/>
              <w:spacing w:after="40"/>
              <w:jc w:val="center"/>
              <w:rPr>
                <w:color w:val="FF0000"/>
                <w:sz w:val="20"/>
              </w:rPr>
            </w:pPr>
            <w:r w:rsidRPr="00E56B99">
              <w:rPr>
                <w:color w:val="FF0000"/>
                <w:sz w:val="20"/>
              </w:rPr>
              <w:t>…</w:t>
            </w:r>
          </w:p>
        </w:tc>
        <w:tc>
          <w:tcPr>
            <w:tcW w:w="2471" w:type="dxa"/>
          </w:tcPr>
          <w:p w:rsidR="005F0E6C" w:rsidRPr="001B6692" w:rsidRDefault="005F0E6C" w:rsidP="005F0E6C">
            <w:pPr>
              <w:pStyle w:val="BodytextJustified"/>
              <w:spacing w:after="40"/>
              <w:jc w:val="center"/>
              <w:rPr>
                <w:sz w:val="20"/>
              </w:rPr>
            </w:pPr>
            <w:r w:rsidRPr="00E56B99">
              <w:rPr>
                <w:color w:val="FF0000"/>
                <w:sz w:val="20"/>
              </w:rPr>
              <w:t>…</w:t>
            </w:r>
          </w:p>
        </w:tc>
      </w:tr>
      <w:tr w:rsidR="005F0E6C" w:rsidTr="005F0E6C">
        <w:tc>
          <w:tcPr>
            <w:tcW w:w="2470" w:type="dxa"/>
          </w:tcPr>
          <w:p w:rsidR="005F0E6C" w:rsidRPr="001B6692" w:rsidRDefault="005F0E6C" w:rsidP="005F0E6C">
            <w:pPr>
              <w:pStyle w:val="BodytextJustified"/>
              <w:spacing w:after="40"/>
              <w:jc w:val="center"/>
              <w:rPr>
                <w:sz w:val="20"/>
              </w:rPr>
            </w:pPr>
            <w:r>
              <w:rPr>
                <w:color w:val="FF0000"/>
                <w:sz w:val="20"/>
              </w:rPr>
              <w:t>Name of module 2</w:t>
            </w:r>
          </w:p>
        </w:tc>
        <w:tc>
          <w:tcPr>
            <w:tcW w:w="2471" w:type="dxa"/>
          </w:tcPr>
          <w:p w:rsidR="005F0E6C" w:rsidRPr="001B6692" w:rsidRDefault="005F0E6C" w:rsidP="005F0E6C">
            <w:pPr>
              <w:pStyle w:val="BodytextJustified"/>
              <w:spacing w:after="40"/>
              <w:jc w:val="center"/>
              <w:rPr>
                <w:sz w:val="20"/>
              </w:rPr>
            </w:pPr>
            <w:r w:rsidRPr="00E56B99">
              <w:rPr>
                <w:color w:val="FF0000"/>
                <w:sz w:val="20"/>
              </w:rPr>
              <w:t>…</w:t>
            </w:r>
          </w:p>
        </w:tc>
        <w:tc>
          <w:tcPr>
            <w:tcW w:w="2471" w:type="dxa"/>
          </w:tcPr>
          <w:p w:rsidR="005F0E6C" w:rsidRPr="00E56B99" w:rsidRDefault="005F0E6C" w:rsidP="005F0E6C">
            <w:pPr>
              <w:pStyle w:val="BodytextJustified"/>
              <w:spacing w:after="40"/>
              <w:jc w:val="center"/>
              <w:rPr>
                <w:color w:val="FF0000"/>
                <w:sz w:val="20"/>
              </w:rPr>
            </w:pPr>
            <w:r w:rsidRPr="00E56B99">
              <w:rPr>
                <w:color w:val="FF0000"/>
                <w:sz w:val="20"/>
              </w:rPr>
              <w:t>…</w:t>
            </w:r>
          </w:p>
        </w:tc>
        <w:tc>
          <w:tcPr>
            <w:tcW w:w="2471" w:type="dxa"/>
          </w:tcPr>
          <w:p w:rsidR="005F0E6C" w:rsidRPr="001B6692" w:rsidRDefault="005F0E6C" w:rsidP="005F0E6C">
            <w:pPr>
              <w:pStyle w:val="BodytextJustified"/>
              <w:spacing w:after="40"/>
              <w:jc w:val="center"/>
              <w:rPr>
                <w:sz w:val="20"/>
              </w:rPr>
            </w:pPr>
            <w:r w:rsidRPr="00E56B99">
              <w:rPr>
                <w:color w:val="FF0000"/>
                <w:sz w:val="20"/>
              </w:rPr>
              <w:t>…</w:t>
            </w:r>
          </w:p>
        </w:tc>
      </w:tr>
      <w:tr w:rsidR="005F0E6C" w:rsidTr="005F0E6C">
        <w:tc>
          <w:tcPr>
            <w:tcW w:w="2470" w:type="dxa"/>
          </w:tcPr>
          <w:p w:rsidR="005F0E6C" w:rsidRPr="001B6692" w:rsidRDefault="005F0E6C" w:rsidP="005F0E6C">
            <w:pPr>
              <w:pStyle w:val="BodytextJustified"/>
              <w:spacing w:after="40"/>
              <w:jc w:val="center"/>
              <w:rPr>
                <w:sz w:val="20"/>
              </w:rPr>
            </w:pPr>
            <w:r>
              <w:rPr>
                <w:color w:val="FF0000"/>
                <w:sz w:val="20"/>
              </w:rPr>
              <w:t>Etc.</w:t>
            </w:r>
          </w:p>
        </w:tc>
        <w:tc>
          <w:tcPr>
            <w:tcW w:w="2471" w:type="dxa"/>
          </w:tcPr>
          <w:p w:rsidR="005F0E6C" w:rsidRPr="001B6692" w:rsidRDefault="005F0E6C" w:rsidP="005F0E6C">
            <w:pPr>
              <w:pStyle w:val="BodytextJustified"/>
              <w:spacing w:after="40"/>
              <w:jc w:val="center"/>
              <w:rPr>
                <w:sz w:val="20"/>
              </w:rPr>
            </w:pPr>
            <w:r w:rsidRPr="00E56B99">
              <w:rPr>
                <w:color w:val="FF0000"/>
                <w:sz w:val="20"/>
              </w:rPr>
              <w:t>…</w:t>
            </w:r>
          </w:p>
        </w:tc>
        <w:tc>
          <w:tcPr>
            <w:tcW w:w="2471" w:type="dxa"/>
          </w:tcPr>
          <w:p w:rsidR="005F0E6C" w:rsidRPr="00E56B99" w:rsidRDefault="005F0E6C" w:rsidP="005F0E6C">
            <w:pPr>
              <w:pStyle w:val="BodytextJustified"/>
              <w:spacing w:after="40"/>
              <w:jc w:val="center"/>
              <w:rPr>
                <w:color w:val="FF0000"/>
                <w:sz w:val="20"/>
              </w:rPr>
            </w:pPr>
            <w:r w:rsidRPr="00E56B99">
              <w:rPr>
                <w:color w:val="FF0000"/>
                <w:sz w:val="20"/>
              </w:rPr>
              <w:t>…</w:t>
            </w:r>
          </w:p>
        </w:tc>
        <w:tc>
          <w:tcPr>
            <w:tcW w:w="2471" w:type="dxa"/>
          </w:tcPr>
          <w:p w:rsidR="005F0E6C" w:rsidRPr="001B6692" w:rsidRDefault="005F0E6C" w:rsidP="005F0E6C">
            <w:pPr>
              <w:pStyle w:val="BodytextJustified"/>
              <w:spacing w:after="40"/>
              <w:jc w:val="center"/>
              <w:rPr>
                <w:sz w:val="20"/>
              </w:rPr>
            </w:pPr>
            <w:r w:rsidRPr="00E56B99">
              <w:rPr>
                <w:color w:val="FF0000"/>
                <w:sz w:val="20"/>
              </w:rPr>
              <w:t>…</w:t>
            </w:r>
          </w:p>
        </w:tc>
      </w:tr>
    </w:tbl>
    <w:p w:rsidR="005F0E6C" w:rsidRDefault="005F0E6C" w:rsidP="005F0E6C"/>
    <w:p w:rsidR="00707B62" w:rsidRPr="00452535" w:rsidRDefault="00707B62">
      <w:pPr>
        <w:pStyle w:val="Heading2"/>
      </w:pPr>
      <w:bookmarkStart w:id="14" w:name="_Toc334886706"/>
      <w:bookmarkStart w:id="15" w:name="_Toc476227583"/>
      <w:r w:rsidRPr="00452535">
        <w:t xml:space="preserve">Product </w:t>
      </w:r>
      <w:r w:rsidR="009556F7">
        <w:t>E</w:t>
      </w:r>
      <w:r>
        <w:t>xternal Interfaces</w:t>
      </w:r>
      <w:bookmarkEnd w:id="14"/>
      <w:bookmarkEnd w:id="15"/>
    </w:p>
    <w:p w:rsidR="005F0E6C" w:rsidRDefault="005F0E6C" w:rsidP="005F0E6C">
      <w:r>
        <w:t>The external interfaces of the product are summarised in the table below.</w:t>
      </w:r>
    </w:p>
    <w:p w:rsidR="005F0E6C" w:rsidRPr="001B6692" w:rsidRDefault="005F0E6C" w:rsidP="005F0E6C">
      <w:pPr>
        <w:spacing w:before="240"/>
        <w:jc w:val="center"/>
        <w:rPr>
          <w:b/>
          <w:sz w:val="20"/>
        </w:rPr>
      </w:pPr>
      <w:r>
        <w:rPr>
          <w:b/>
          <w:sz w:val="20"/>
        </w:rPr>
        <w:t xml:space="preserve">External interfaces </w:t>
      </w:r>
    </w:p>
    <w:tbl>
      <w:tblPr>
        <w:tblStyle w:val="TableGrid"/>
        <w:tblW w:w="0" w:type="auto"/>
        <w:tblCellMar>
          <w:top w:w="57" w:type="dxa"/>
          <w:bottom w:w="57" w:type="dxa"/>
        </w:tblCellMar>
        <w:tblLook w:val="04A0" w:firstRow="1" w:lastRow="0" w:firstColumn="1" w:lastColumn="0" w:noHBand="0" w:noVBand="1"/>
      </w:tblPr>
      <w:tblGrid>
        <w:gridCol w:w="3294"/>
        <w:gridCol w:w="3294"/>
        <w:gridCol w:w="3295"/>
      </w:tblGrid>
      <w:tr w:rsidR="005F0E6C" w:rsidTr="005F0E6C">
        <w:tc>
          <w:tcPr>
            <w:tcW w:w="3294" w:type="dxa"/>
          </w:tcPr>
          <w:p w:rsidR="005F0E6C" w:rsidRPr="001B6692" w:rsidRDefault="005F0E6C" w:rsidP="005F0E6C">
            <w:pPr>
              <w:pStyle w:val="BodytextJustified"/>
              <w:spacing w:after="40"/>
              <w:jc w:val="center"/>
              <w:rPr>
                <w:b/>
                <w:sz w:val="20"/>
              </w:rPr>
            </w:pPr>
            <w:r>
              <w:rPr>
                <w:b/>
                <w:sz w:val="20"/>
              </w:rPr>
              <w:t>Interface</w:t>
            </w:r>
            <w:r w:rsidRPr="001B6692">
              <w:rPr>
                <w:b/>
                <w:sz w:val="20"/>
              </w:rPr>
              <w:t xml:space="preserve"> Identification</w:t>
            </w:r>
          </w:p>
        </w:tc>
        <w:tc>
          <w:tcPr>
            <w:tcW w:w="3294" w:type="dxa"/>
          </w:tcPr>
          <w:p w:rsidR="005F0E6C" w:rsidRPr="001B6692" w:rsidRDefault="005F0E6C" w:rsidP="005F0E6C">
            <w:pPr>
              <w:pStyle w:val="BodytextJustified"/>
              <w:spacing w:after="40"/>
              <w:jc w:val="center"/>
              <w:rPr>
                <w:b/>
                <w:sz w:val="20"/>
              </w:rPr>
            </w:pPr>
            <w:r w:rsidRPr="001B6692">
              <w:rPr>
                <w:b/>
                <w:sz w:val="20"/>
              </w:rPr>
              <w:t>Key Parameters</w:t>
            </w:r>
          </w:p>
        </w:tc>
        <w:tc>
          <w:tcPr>
            <w:tcW w:w="3295" w:type="dxa"/>
          </w:tcPr>
          <w:p w:rsidR="005F0E6C" w:rsidRPr="001B6692" w:rsidRDefault="005F0E6C" w:rsidP="005F0E6C">
            <w:pPr>
              <w:pStyle w:val="BodytextJustified"/>
              <w:spacing w:after="40"/>
              <w:jc w:val="center"/>
              <w:rPr>
                <w:b/>
                <w:sz w:val="20"/>
              </w:rPr>
            </w:pPr>
            <w:r w:rsidRPr="001B6692">
              <w:rPr>
                <w:b/>
                <w:sz w:val="20"/>
              </w:rPr>
              <w:t>Purpose</w:t>
            </w:r>
          </w:p>
        </w:tc>
      </w:tr>
      <w:tr w:rsidR="005F0E6C" w:rsidTr="005F0E6C">
        <w:tc>
          <w:tcPr>
            <w:tcW w:w="3294" w:type="dxa"/>
          </w:tcPr>
          <w:p w:rsidR="005F0E6C" w:rsidRPr="001B6692" w:rsidRDefault="005F0E6C" w:rsidP="005F0E6C">
            <w:pPr>
              <w:pStyle w:val="BodytextJustified"/>
              <w:spacing w:after="40"/>
              <w:jc w:val="center"/>
              <w:rPr>
                <w:sz w:val="20"/>
              </w:rPr>
            </w:pPr>
            <w:r w:rsidRPr="001B6692">
              <w:rPr>
                <w:color w:val="FF0000"/>
                <w:sz w:val="20"/>
              </w:rPr>
              <w:t>…</w:t>
            </w:r>
          </w:p>
        </w:tc>
        <w:tc>
          <w:tcPr>
            <w:tcW w:w="3294" w:type="dxa"/>
          </w:tcPr>
          <w:p w:rsidR="005F0E6C" w:rsidRPr="001B6692" w:rsidRDefault="005F0E6C" w:rsidP="005F0E6C">
            <w:pPr>
              <w:pStyle w:val="BodytextJustified"/>
              <w:spacing w:after="40"/>
              <w:jc w:val="center"/>
              <w:rPr>
                <w:sz w:val="20"/>
              </w:rPr>
            </w:pPr>
            <w:r w:rsidRPr="00E56B99">
              <w:rPr>
                <w:color w:val="FF0000"/>
                <w:sz w:val="20"/>
              </w:rPr>
              <w:t>…</w:t>
            </w:r>
          </w:p>
        </w:tc>
        <w:tc>
          <w:tcPr>
            <w:tcW w:w="3295" w:type="dxa"/>
          </w:tcPr>
          <w:p w:rsidR="005F0E6C" w:rsidRPr="001B6692" w:rsidRDefault="005F0E6C" w:rsidP="005F0E6C">
            <w:pPr>
              <w:pStyle w:val="BodytextJustified"/>
              <w:spacing w:after="40"/>
              <w:jc w:val="center"/>
              <w:rPr>
                <w:sz w:val="20"/>
              </w:rPr>
            </w:pPr>
            <w:r w:rsidRPr="00E56B99">
              <w:rPr>
                <w:color w:val="FF0000"/>
                <w:sz w:val="20"/>
              </w:rPr>
              <w:t>…</w:t>
            </w:r>
          </w:p>
        </w:tc>
      </w:tr>
      <w:tr w:rsidR="005F0E6C" w:rsidTr="005F0E6C">
        <w:tc>
          <w:tcPr>
            <w:tcW w:w="3294" w:type="dxa"/>
          </w:tcPr>
          <w:p w:rsidR="005F0E6C" w:rsidRPr="001B6692" w:rsidRDefault="005F0E6C" w:rsidP="005F0E6C">
            <w:pPr>
              <w:pStyle w:val="BodytextJustified"/>
              <w:spacing w:after="40"/>
              <w:jc w:val="center"/>
              <w:rPr>
                <w:sz w:val="20"/>
              </w:rPr>
            </w:pPr>
            <w:r w:rsidRPr="00422E06">
              <w:rPr>
                <w:color w:val="FF0000"/>
                <w:sz w:val="20"/>
              </w:rPr>
              <w:t>…</w:t>
            </w:r>
          </w:p>
        </w:tc>
        <w:tc>
          <w:tcPr>
            <w:tcW w:w="3294" w:type="dxa"/>
          </w:tcPr>
          <w:p w:rsidR="005F0E6C" w:rsidRPr="001B6692" w:rsidRDefault="005F0E6C" w:rsidP="005F0E6C">
            <w:pPr>
              <w:pStyle w:val="BodytextJustified"/>
              <w:spacing w:after="40"/>
              <w:jc w:val="center"/>
              <w:rPr>
                <w:sz w:val="20"/>
              </w:rPr>
            </w:pPr>
            <w:r w:rsidRPr="00E56B99">
              <w:rPr>
                <w:color w:val="FF0000"/>
                <w:sz w:val="20"/>
              </w:rPr>
              <w:t>…</w:t>
            </w:r>
          </w:p>
        </w:tc>
        <w:tc>
          <w:tcPr>
            <w:tcW w:w="3295" w:type="dxa"/>
          </w:tcPr>
          <w:p w:rsidR="005F0E6C" w:rsidRPr="001B6692" w:rsidRDefault="005F0E6C" w:rsidP="005F0E6C">
            <w:pPr>
              <w:pStyle w:val="BodytextJustified"/>
              <w:spacing w:after="40"/>
              <w:jc w:val="center"/>
              <w:rPr>
                <w:sz w:val="20"/>
              </w:rPr>
            </w:pPr>
            <w:r w:rsidRPr="00E56B99">
              <w:rPr>
                <w:color w:val="FF0000"/>
                <w:sz w:val="20"/>
              </w:rPr>
              <w:t>…</w:t>
            </w:r>
          </w:p>
        </w:tc>
      </w:tr>
      <w:tr w:rsidR="005F0E6C" w:rsidTr="005F0E6C">
        <w:tc>
          <w:tcPr>
            <w:tcW w:w="3294" w:type="dxa"/>
          </w:tcPr>
          <w:p w:rsidR="005F0E6C" w:rsidRPr="001B6692" w:rsidRDefault="005F0E6C" w:rsidP="005F0E6C">
            <w:pPr>
              <w:pStyle w:val="BodytextJustified"/>
              <w:spacing w:after="40"/>
              <w:jc w:val="center"/>
              <w:rPr>
                <w:sz w:val="20"/>
              </w:rPr>
            </w:pPr>
            <w:r w:rsidRPr="00422E06">
              <w:rPr>
                <w:color w:val="FF0000"/>
                <w:sz w:val="20"/>
              </w:rPr>
              <w:t>…</w:t>
            </w:r>
          </w:p>
        </w:tc>
        <w:tc>
          <w:tcPr>
            <w:tcW w:w="3294" w:type="dxa"/>
          </w:tcPr>
          <w:p w:rsidR="005F0E6C" w:rsidRPr="001B6692" w:rsidRDefault="005F0E6C" w:rsidP="005F0E6C">
            <w:pPr>
              <w:pStyle w:val="BodytextJustified"/>
              <w:spacing w:after="40"/>
              <w:jc w:val="center"/>
              <w:rPr>
                <w:sz w:val="20"/>
              </w:rPr>
            </w:pPr>
            <w:r w:rsidRPr="00E56B99">
              <w:rPr>
                <w:color w:val="FF0000"/>
                <w:sz w:val="20"/>
              </w:rPr>
              <w:t>…</w:t>
            </w:r>
          </w:p>
        </w:tc>
        <w:tc>
          <w:tcPr>
            <w:tcW w:w="3295" w:type="dxa"/>
          </w:tcPr>
          <w:p w:rsidR="005F0E6C" w:rsidRPr="001B6692" w:rsidRDefault="005F0E6C" w:rsidP="005F0E6C">
            <w:pPr>
              <w:pStyle w:val="BodytextJustified"/>
              <w:spacing w:after="40"/>
              <w:jc w:val="center"/>
              <w:rPr>
                <w:sz w:val="20"/>
              </w:rPr>
            </w:pPr>
            <w:r w:rsidRPr="00E56B99">
              <w:rPr>
                <w:color w:val="FF0000"/>
                <w:sz w:val="20"/>
              </w:rPr>
              <w:t>…</w:t>
            </w:r>
          </w:p>
        </w:tc>
      </w:tr>
    </w:tbl>
    <w:p w:rsidR="00707B62" w:rsidRDefault="00707B62" w:rsidP="006064C6">
      <w:pPr>
        <w:pStyle w:val="Heading2"/>
      </w:pPr>
      <w:bookmarkStart w:id="16" w:name="_Toc334886707"/>
      <w:bookmarkStart w:id="17" w:name="_Toc476227584"/>
      <w:r>
        <w:lastRenderedPageBreak/>
        <w:t>Product Context</w:t>
      </w:r>
      <w:bookmarkEnd w:id="16"/>
      <w:bookmarkEnd w:id="17"/>
    </w:p>
    <w:p w:rsidR="00C017CD" w:rsidRPr="00C017CD" w:rsidRDefault="00C017CD" w:rsidP="006064C6">
      <w:pPr>
        <w:pStyle w:val="BodytextJustified"/>
        <w:keepNext/>
        <w:rPr>
          <w:color w:val="FF0000"/>
          <w:sz w:val="20"/>
        </w:rPr>
      </w:pPr>
      <w:r>
        <w:t xml:space="preserve">The product will be used within the </w:t>
      </w:r>
      <w:r w:rsidRPr="006064C6">
        <w:rPr>
          <w:color w:val="FF0000"/>
        </w:rPr>
        <w:t>…e</w:t>
      </w:r>
      <w:r w:rsidR="00F97D8A" w:rsidRPr="006064C6">
        <w:rPr>
          <w:color w:val="FF0000"/>
        </w:rPr>
        <w:t xml:space="preserve">.g. </w:t>
      </w:r>
      <w:r w:rsidR="00F103E7">
        <w:rPr>
          <w:color w:val="FF0000"/>
        </w:rPr>
        <w:t>laser communications terminal</w:t>
      </w:r>
      <w:r w:rsidRPr="006064C6">
        <w:rPr>
          <w:color w:val="FF0000"/>
        </w:rPr>
        <w:t>…</w:t>
      </w:r>
      <w:r>
        <w:rPr>
          <w:color w:val="FF0000"/>
          <w:sz w:val="20"/>
        </w:rPr>
        <w:t xml:space="preserve"> </w:t>
      </w:r>
      <w:r>
        <w:t xml:space="preserve">to provide </w:t>
      </w:r>
      <w:r w:rsidRPr="006064C6">
        <w:rPr>
          <w:color w:val="FF0000"/>
        </w:rPr>
        <w:t>…e</w:t>
      </w:r>
      <w:r w:rsidR="00F97D8A" w:rsidRPr="006064C6">
        <w:rPr>
          <w:color w:val="FF0000"/>
        </w:rPr>
        <w:t>.</w:t>
      </w:r>
      <w:r w:rsidRPr="006064C6">
        <w:rPr>
          <w:color w:val="FF0000"/>
        </w:rPr>
        <w:t>g</w:t>
      </w:r>
      <w:r w:rsidR="00F97D8A" w:rsidRPr="006064C6">
        <w:rPr>
          <w:color w:val="FF0000"/>
        </w:rPr>
        <w:t>.</w:t>
      </w:r>
      <w:r w:rsidRPr="006064C6">
        <w:rPr>
          <w:color w:val="FF0000"/>
        </w:rPr>
        <w:t xml:space="preserve"> </w:t>
      </w:r>
      <w:r w:rsidR="00F103E7">
        <w:rPr>
          <w:color w:val="FF0000"/>
        </w:rPr>
        <w:t>wavefront correction</w:t>
      </w:r>
      <w:r w:rsidRPr="006064C6">
        <w:rPr>
          <w:color w:val="FF0000"/>
        </w:rPr>
        <w:t>...</w:t>
      </w:r>
      <w:r w:rsidRPr="00F97D8A">
        <w:t>.</w:t>
      </w:r>
    </w:p>
    <w:p w:rsidR="00707B62" w:rsidRPr="006064C6" w:rsidRDefault="00707B62">
      <w:pPr>
        <w:pStyle w:val="Heading2"/>
      </w:pPr>
      <w:bookmarkStart w:id="18" w:name="_Toc334886708"/>
      <w:bookmarkStart w:id="19" w:name="_Toc476227585"/>
      <w:r w:rsidRPr="006064C6">
        <w:t>Product Tree</w:t>
      </w:r>
      <w:bookmarkEnd w:id="18"/>
      <w:bookmarkEnd w:id="19"/>
    </w:p>
    <w:p w:rsidR="005F0E6C" w:rsidRDefault="005F0E6C" w:rsidP="005F0E6C">
      <w:pPr>
        <w:pStyle w:val="BodytextJustified"/>
      </w:pPr>
      <w:r>
        <w:t>The following product tree is a hierarchical breakdown of the product into the hardware and software elements that are required to perform the product functions identified previously:</w:t>
      </w:r>
    </w:p>
    <w:p w:rsidR="005F0E6C" w:rsidRPr="00536F08" w:rsidRDefault="005F0E6C" w:rsidP="00BF1671">
      <w:pPr>
        <w:pStyle w:val="BodytextJustified"/>
        <w:keepNext/>
        <w:numPr>
          <w:ilvl w:val="0"/>
          <w:numId w:val="10"/>
        </w:numPr>
        <w:spacing w:before="40"/>
        <w:rPr>
          <w:color w:val="FF0000"/>
        </w:rPr>
      </w:pPr>
      <w:r>
        <w:rPr>
          <w:color w:val="FF0000"/>
        </w:rPr>
        <w:t>Product</w:t>
      </w:r>
      <w:r w:rsidRPr="00536F08">
        <w:rPr>
          <w:color w:val="FF0000"/>
        </w:rPr>
        <w:t>.</w:t>
      </w:r>
    </w:p>
    <w:p w:rsidR="005F0E6C" w:rsidRPr="00536F08" w:rsidRDefault="005F0E6C" w:rsidP="00BF1671">
      <w:pPr>
        <w:pStyle w:val="BodytextJustified"/>
        <w:keepNext/>
        <w:numPr>
          <w:ilvl w:val="1"/>
          <w:numId w:val="10"/>
        </w:numPr>
        <w:spacing w:before="40"/>
        <w:rPr>
          <w:color w:val="FF0000"/>
        </w:rPr>
      </w:pPr>
      <w:r w:rsidRPr="00536F08">
        <w:rPr>
          <w:color w:val="FF0000"/>
        </w:rPr>
        <w:t>Element 2.</w:t>
      </w:r>
    </w:p>
    <w:p w:rsidR="005F0E6C" w:rsidRPr="00536F08" w:rsidRDefault="005F0E6C" w:rsidP="00BF1671">
      <w:pPr>
        <w:pStyle w:val="BodytextJustified"/>
        <w:keepNext/>
        <w:numPr>
          <w:ilvl w:val="2"/>
          <w:numId w:val="10"/>
        </w:numPr>
        <w:spacing w:before="40"/>
        <w:rPr>
          <w:color w:val="FF0000"/>
        </w:rPr>
      </w:pPr>
      <w:r w:rsidRPr="00536F08">
        <w:rPr>
          <w:color w:val="FF0000"/>
        </w:rPr>
        <w:t xml:space="preserve"> Element 3.</w:t>
      </w:r>
    </w:p>
    <w:p w:rsidR="005F0E6C" w:rsidRPr="00B33A0E" w:rsidRDefault="005F0E6C" w:rsidP="00BF1671">
      <w:pPr>
        <w:pStyle w:val="BodytextJustified"/>
        <w:keepNext/>
        <w:numPr>
          <w:ilvl w:val="3"/>
          <w:numId w:val="10"/>
        </w:numPr>
        <w:spacing w:before="40"/>
        <w:rPr>
          <w:color w:val="FF0000"/>
        </w:rPr>
      </w:pPr>
      <w:r w:rsidRPr="00B33A0E">
        <w:rPr>
          <w:color w:val="FF0000"/>
        </w:rPr>
        <w:t>Element 4.</w:t>
      </w:r>
    </w:p>
    <w:p w:rsidR="005F0E6C" w:rsidRPr="004D3264" w:rsidRDefault="005F0E6C" w:rsidP="00BF1671">
      <w:pPr>
        <w:pStyle w:val="BodytextJustified"/>
        <w:numPr>
          <w:ilvl w:val="1"/>
          <w:numId w:val="10"/>
        </w:numPr>
        <w:spacing w:before="40"/>
        <w:rPr>
          <w:color w:val="FF0000"/>
        </w:rPr>
      </w:pPr>
      <w:r w:rsidRPr="00B33A0E">
        <w:rPr>
          <w:color w:val="FF0000"/>
        </w:rPr>
        <w:t>…</w:t>
      </w:r>
    </w:p>
    <w:p w:rsidR="005F0E6C" w:rsidRDefault="00C52C73" w:rsidP="006064C6">
      <w:pPr>
        <w:pStyle w:val="Heading2"/>
      </w:pPr>
      <w:bookmarkStart w:id="20" w:name="_Toc334886709"/>
      <w:bookmarkStart w:id="21" w:name="_Toc476227586"/>
      <w:r>
        <w:t>Preliminary (</w:t>
      </w:r>
      <w:r w:rsidR="005F0E6C">
        <w:t>Baseline</w:t>
      </w:r>
      <w:r>
        <w:t>)</w:t>
      </w:r>
      <w:r w:rsidR="005F0E6C">
        <w:t xml:space="preserve"> Implementation Architecture</w:t>
      </w:r>
      <w:bookmarkEnd w:id="20"/>
      <w:bookmarkEnd w:id="21"/>
    </w:p>
    <w:p w:rsidR="005F0E6C" w:rsidRDefault="005F0E6C" w:rsidP="005F0E6C">
      <w:r>
        <w:t xml:space="preserve">The overall architecture of the product is shown in the functional block diagram </w:t>
      </w:r>
      <w:r w:rsidR="00F103E7">
        <w:t>presented previously</w:t>
      </w:r>
      <w:r>
        <w:t>. The baseline implementation of the product and its constituent modules is summarised in the table below. Further implementation details are provided in the subsequent text.</w:t>
      </w:r>
    </w:p>
    <w:p w:rsidR="005F0E6C" w:rsidRPr="00C43241" w:rsidRDefault="005F0E6C" w:rsidP="005F0E6C">
      <w:pPr>
        <w:spacing w:before="240"/>
        <w:jc w:val="center"/>
        <w:rPr>
          <w:b/>
          <w:sz w:val="20"/>
        </w:rPr>
      </w:pPr>
      <w:r>
        <w:rPr>
          <w:b/>
          <w:sz w:val="20"/>
        </w:rPr>
        <w:t>Product implementation summary</w:t>
      </w:r>
    </w:p>
    <w:tbl>
      <w:tblPr>
        <w:tblStyle w:val="TableGrid"/>
        <w:tblW w:w="0" w:type="auto"/>
        <w:tblCellMar>
          <w:top w:w="57" w:type="dxa"/>
          <w:bottom w:w="57" w:type="dxa"/>
        </w:tblCellMar>
        <w:tblLook w:val="04A0" w:firstRow="1" w:lastRow="0" w:firstColumn="1" w:lastColumn="0" w:noHBand="0" w:noVBand="1"/>
      </w:tblPr>
      <w:tblGrid>
        <w:gridCol w:w="2470"/>
        <w:gridCol w:w="2471"/>
        <w:gridCol w:w="2471"/>
        <w:gridCol w:w="2471"/>
      </w:tblGrid>
      <w:tr w:rsidR="005F0E6C" w:rsidTr="005F0E6C">
        <w:tc>
          <w:tcPr>
            <w:tcW w:w="2470" w:type="dxa"/>
          </w:tcPr>
          <w:p w:rsidR="005F0E6C" w:rsidRPr="007C3669" w:rsidRDefault="005F0E6C" w:rsidP="005F0E6C">
            <w:pPr>
              <w:pStyle w:val="BodytextJustified"/>
              <w:spacing w:after="40"/>
              <w:jc w:val="center"/>
              <w:rPr>
                <w:b/>
                <w:sz w:val="20"/>
              </w:rPr>
            </w:pPr>
            <w:r>
              <w:rPr>
                <w:b/>
                <w:sz w:val="20"/>
              </w:rPr>
              <w:t>Module</w:t>
            </w:r>
          </w:p>
        </w:tc>
        <w:tc>
          <w:tcPr>
            <w:tcW w:w="2471" w:type="dxa"/>
          </w:tcPr>
          <w:p w:rsidR="005F0E6C" w:rsidRPr="007C3669" w:rsidRDefault="005F0E6C" w:rsidP="005F0E6C">
            <w:pPr>
              <w:pStyle w:val="BodytextJustified"/>
              <w:spacing w:after="40"/>
              <w:jc w:val="center"/>
              <w:rPr>
                <w:b/>
                <w:sz w:val="20"/>
              </w:rPr>
            </w:pPr>
            <w:r>
              <w:rPr>
                <w:b/>
                <w:sz w:val="20"/>
              </w:rPr>
              <w:t>Design Concept</w:t>
            </w:r>
          </w:p>
        </w:tc>
        <w:tc>
          <w:tcPr>
            <w:tcW w:w="2471" w:type="dxa"/>
          </w:tcPr>
          <w:p w:rsidR="005F0E6C" w:rsidRPr="007C3669" w:rsidRDefault="005F0E6C" w:rsidP="005F0E6C">
            <w:pPr>
              <w:pStyle w:val="BodytextJustified"/>
              <w:spacing w:after="40"/>
              <w:jc w:val="center"/>
              <w:rPr>
                <w:b/>
                <w:sz w:val="20"/>
              </w:rPr>
            </w:pPr>
            <w:r>
              <w:rPr>
                <w:b/>
                <w:sz w:val="20"/>
              </w:rPr>
              <w:t>Implementation</w:t>
            </w:r>
          </w:p>
        </w:tc>
        <w:tc>
          <w:tcPr>
            <w:tcW w:w="2471" w:type="dxa"/>
          </w:tcPr>
          <w:p w:rsidR="005F0E6C" w:rsidRPr="007C3669" w:rsidRDefault="005F0E6C" w:rsidP="005F0E6C">
            <w:pPr>
              <w:pStyle w:val="BodytextJustified"/>
              <w:spacing w:after="40"/>
              <w:jc w:val="center"/>
              <w:rPr>
                <w:b/>
                <w:sz w:val="20"/>
              </w:rPr>
            </w:pPr>
            <w:r w:rsidRPr="007C3669">
              <w:rPr>
                <w:b/>
                <w:sz w:val="20"/>
              </w:rPr>
              <w:t>Build Standard</w:t>
            </w:r>
          </w:p>
        </w:tc>
      </w:tr>
      <w:tr w:rsidR="005F0E6C" w:rsidTr="005F0E6C">
        <w:tc>
          <w:tcPr>
            <w:tcW w:w="2470" w:type="dxa"/>
          </w:tcPr>
          <w:p w:rsidR="005F0E6C" w:rsidRPr="007C3669" w:rsidRDefault="005F0E6C" w:rsidP="005F0E6C">
            <w:pPr>
              <w:pStyle w:val="BodytextJustified"/>
              <w:spacing w:after="40"/>
              <w:rPr>
                <w:sz w:val="20"/>
              </w:rPr>
            </w:pPr>
            <w:r>
              <w:rPr>
                <w:color w:val="FF0000"/>
                <w:sz w:val="20"/>
              </w:rPr>
              <w:t>Name of module 1</w:t>
            </w:r>
          </w:p>
        </w:tc>
        <w:tc>
          <w:tcPr>
            <w:tcW w:w="2471" w:type="dxa"/>
          </w:tcPr>
          <w:p w:rsidR="005F0E6C" w:rsidRPr="007C3669" w:rsidRDefault="005F0E6C" w:rsidP="005F0E6C">
            <w:pPr>
              <w:pStyle w:val="BodytextJustified"/>
              <w:spacing w:after="40"/>
              <w:jc w:val="center"/>
              <w:rPr>
                <w:sz w:val="20"/>
              </w:rPr>
            </w:pPr>
            <w:r w:rsidRPr="00A62D9E">
              <w:rPr>
                <w:color w:val="FF0000"/>
                <w:sz w:val="20"/>
              </w:rPr>
              <w:t>…</w:t>
            </w:r>
          </w:p>
        </w:tc>
        <w:tc>
          <w:tcPr>
            <w:tcW w:w="2471" w:type="dxa"/>
          </w:tcPr>
          <w:p w:rsidR="005F0E6C" w:rsidRPr="007C3669" w:rsidRDefault="005F0E6C" w:rsidP="005F0E6C">
            <w:pPr>
              <w:pStyle w:val="BodytextJustified"/>
              <w:spacing w:after="40"/>
              <w:jc w:val="center"/>
              <w:rPr>
                <w:sz w:val="20"/>
              </w:rPr>
            </w:pPr>
            <w:r w:rsidRPr="007C3669">
              <w:rPr>
                <w:color w:val="FF0000"/>
                <w:sz w:val="20"/>
              </w:rPr>
              <w:t>See Figure …</w:t>
            </w:r>
          </w:p>
        </w:tc>
        <w:tc>
          <w:tcPr>
            <w:tcW w:w="2471" w:type="dxa"/>
          </w:tcPr>
          <w:p w:rsidR="005F0E6C" w:rsidRPr="007C3669" w:rsidRDefault="005F0E6C" w:rsidP="005F0E6C">
            <w:pPr>
              <w:pStyle w:val="BodytextJustified"/>
              <w:spacing w:after="40"/>
              <w:jc w:val="center"/>
              <w:rPr>
                <w:sz w:val="20"/>
              </w:rPr>
            </w:pPr>
            <w:r w:rsidRPr="007C3669">
              <w:rPr>
                <w:color w:val="FF0000"/>
                <w:sz w:val="20"/>
              </w:rPr>
              <w:t>…</w:t>
            </w:r>
          </w:p>
        </w:tc>
      </w:tr>
      <w:tr w:rsidR="005F0E6C" w:rsidTr="005F0E6C">
        <w:tc>
          <w:tcPr>
            <w:tcW w:w="2470" w:type="dxa"/>
          </w:tcPr>
          <w:p w:rsidR="005F0E6C" w:rsidRPr="007C3669" w:rsidRDefault="005F0E6C" w:rsidP="005F0E6C">
            <w:pPr>
              <w:pStyle w:val="BodytextJustified"/>
              <w:spacing w:after="40"/>
              <w:rPr>
                <w:sz w:val="20"/>
              </w:rPr>
            </w:pPr>
            <w:r>
              <w:rPr>
                <w:color w:val="FF0000"/>
                <w:sz w:val="20"/>
              </w:rPr>
              <w:t>Name of module 2</w:t>
            </w:r>
          </w:p>
        </w:tc>
        <w:tc>
          <w:tcPr>
            <w:tcW w:w="2471" w:type="dxa"/>
          </w:tcPr>
          <w:p w:rsidR="005F0E6C" w:rsidRPr="007C3669" w:rsidRDefault="005F0E6C" w:rsidP="005F0E6C">
            <w:pPr>
              <w:pStyle w:val="BodytextJustified"/>
              <w:spacing w:after="40"/>
              <w:jc w:val="center"/>
              <w:rPr>
                <w:sz w:val="20"/>
              </w:rPr>
            </w:pPr>
            <w:r w:rsidRPr="00A62D9E">
              <w:rPr>
                <w:color w:val="FF0000"/>
                <w:sz w:val="20"/>
              </w:rPr>
              <w:t>…</w:t>
            </w:r>
          </w:p>
        </w:tc>
        <w:tc>
          <w:tcPr>
            <w:tcW w:w="2471" w:type="dxa"/>
          </w:tcPr>
          <w:p w:rsidR="005F0E6C" w:rsidRPr="007C3669" w:rsidRDefault="005F0E6C" w:rsidP="005F0E6C">
            <w:pPr>
              <w:pStyle w:val="BodytextJustified"/>
              <w:spacing w:after="40"/>
              <w:jc w:val="center"/>
              <w:rPr>
                <w:sz w:val="20"/>
              </w:rPr>
            </w:pPr>
            <w:r w:rsidRPr="007C3669">
              <w:rPr>
                <w:color w:val="FF0000"/>
                <w:sz w:val="20"/>
              </w:rPr>
              <w:t>See Figure …</w:t>
            </w:r>
          </w:p>
        </w:tc>
        <w:tc>
          <w:tcPr>
            <w:tcW w:w="2471" w:type="dxa"/>
          </w:tcPr>
          <w:p w:rsidR="005F0E6C" w:rsidRPr="007C3669" w:rsidRDefault="005F0E6C" w:rsidP="005F0E6C">
            <w:pPr>
              <w:pStyle w:val="BodytextJustified"/>
              <w:spacing w:after="40"/>
              <w:jc w:val="center"/>
              <w:rPr>
                <w:sz w:val="20"/>
              </w:rPr>
            </w:pPr>
            <w:r w:rsidRPr="007C3669">
              <w:rPr>
                <w:color w:val="FF0000"/>
                <w:sz w:val="20"/>
              </w:rPr>
              <w:t>…</w:t>
            </w:r>
          </w:p>
        </w:tc>
      </w:tr>
      <w:tr w:rsidR="005F0E6C" w:rsidTr="005F0E6C">
        <w:tc>
          <w:tcPr>
            <w:tcW w:w="2470" w:type="dxa"/>
          </w:tcPr>
          <w:p w:rsidR="005F0E6C" w:rsidRPr="007C3669" w:rsidRDefault="005F0E6C" w:rsidP="005F0E6C">
            <w:pPr>
              <w:pStyle w:val="BodytextJustified"/>
              <w:spacing w:after="40"/>
              <w:rPr>
                <w:sz w:val="20"/>
              </w:rPr>
            </w:pPr>
            <w:r>
              <w:rPr>
                <w:color w:val="FF0000"/>
                <w:sz w:val="20"/>
              </w:rPr>
              <w:t>Etc.</w:t>
            </w:r>
          </w:p>
        </w:tc>
        <w:tc>
          <w:tcPr>
            <w:tcW w:w="2471" w:type="dxa"/>
          </w:tcPr>
          <w:p w:rsidR="005F0E6C" w:rsidRPr="007C3669" w:rsidRDefault="005F0E6C" w:rsidP="005F0E6C">
            <w:pPr>
              <w:pStyle w:val="BodytextJustified"/>
              <w:spacing w:after="40"/>
              <w:jc w:val="center"/>
              <w:rPr>
                <w:sz w:val="20"/>
              </w:rPr>
            </w:pPr>
            <w:r w:rsidRPr="007C3669">
              <w:rPr>
                <w:color w:val="FF0000"/>
                <w:sz w:val="20"/>
              </w:rPr>
              <w:t>…</w:t>
            </w:r>
          </w:p>
        </w:tc>
        <w:tc>
          <w:tcPr>
            <w:tcW w:w="2471" w:type="dxa"/>
          </w:tcPr>
          <w:p w:rsidR="005F0E6C" w:rsidRPr="007C3669" w:rsidRDefault="005F0E6C" w:rsidP="005F0E6C">
            <w:pPr>
              <w:pStyle w:val="BodytextJustified"/>
              <w:spacing w:after="40"/>
              <w:jc w:val="center"/>
              <w:rPr>
                <w:sz w:val="20"/>
              </w:rPr>
            </w:pPr>
            <w:r w:rsidRPr="007C3669">
              <w:rPr>
                <w:color w:val="FF0000"/>
                <w:sz w:val="20"/>
              </w:rPr>
              <w:t>…</w:t>
            </w:r>
          </w:p>
        </w:tc>
        <w:tc>
          <w:tcPr>
            <w:tcW w:w="2471" w:type="dxa"/>
          </w:tcPr>
          <w:p w:rsidR="005F0E6C" w:rsidRPr="007C3669" w:rsidRDefault="005F0E6C" w:rsidP="005F0E6C">
            <w:pPr>
              <w:pStyle w:val="BodytextJustified"/>
              <w:spacing w:after="40"/>
              <w:jc w:val="center"/>
              <w:rPr>
                <w:sz w:val="20"/>
              </w:rPr>
            </w:pPr>
            <w:r w:rsidRPr="007C3669">
              <w:rPr>
                <w:color w:val="FF0000"/>
                <w:sz w:val="20"/>
              </w:rPr>
              <w:t>…</w:t>
            </w:r>
          </w:p>
        </w:tc>
      </w:tr>
    </w:tbl>
    <w:p w:rsidR="005F0E6C" w:rsidRDefault="005F0E6C" w:rsidP="005F0E6C">
      <w:pPr>
        <w:pStyle w:val="Instruction"/>
        <w:spacing w:before="240"/>
      </w:pPr>
      <w:r>
        <w:t>include images to show what the product and its constituent modules will look like and block diagrams to show their implementation details</w:t>
      </w:r>
    </w:p>
    <w:p w:rsidR="005F0E6C" w:rsidRDefault="005F0E6C" w:rsidP="005F0E6C">
      <w:r w:rsidRPr="000636FD">
        <w:t xml:space="preserve">The implementation of </w:t>
      </w:r>
      <w:r w:rsidRPr="007C3669">
        <w:rPr>
          <w:color w:val="FF0000"/>
        </w:rPr>
        <w:t>Name of module 1</w:t>
      </w:r>
      <w:r>
        <w:t xml:space="preserve"> is </w:t>
      </w:r>
      <w:r w:rsidRPr="00002143">
        <w:rPr>
          <w:color w:val="FF0000"/>
        </w:rPr>
        <w:t>…</w:t>
      </w:r>
      <w:r>
        <w:t xml:space="preserve">. The choice of components and materials is </w:t>
      </w:r>
      <w:r w:rsidRPr="00002143">
        <w:rPr>
          <w:color w:val="FF0000"/>
        </w:rPr>
        <w:t>…</w:t>
      </w:r>
      <w:r>
        <w:t xml:space="preserve">. The build standard is </w:t>
      </w:r>
      <w:r w:rsidRPr="00002143">
        <w:rPr>
          <w:color w:val="FF0000"/>
        </w:rPr>
        <w:t>…</w:t>
      </w:r>
      <w:r>
        <w:t>.</w:t>
      </w:r>
    </w:p>
    <w:p w:rsidR="005F0E6C" w:rsidRPr="00002143" w:rsidRDefault="005F0E6C" w:rsidP="005F0E6C">
      <w:pPr>
        <w:rPr>
          <w:color w:val="FF0000"/>
        </w:rPr>
      </w:pPr>
      <w:r w:rsidRPr="000636FD">
        <w:t xml:space="preserve">The implementation of </w:t>
      </w:r>
      <w:r w:rsidRPr="007C3669">
        <w:rPr>
          <w:color w:val="FF0000"/>
        </w:rPr>
        <w:t xml:space="preserve">Name of module </w:t>
      </w:r>
      <w:r>
        <w:rPr>
          <w:color w:val="FF0000"/>
        </w:rPr>
        <w:t>2</w:t>
      </w:r>
      <w:r>
        <w:t xml:space="preserve"> is </w:t>
      </w:r>
      <w:r w:rsidRPr="00002143">
        <w:rPr>
          <w:color w:val="FF0000"/>
        </w:rPr>
        <w:t>…</w:t>
      </w:r>
      <w:r>
        <w:t xml:space="preserve">. The choice of components and materials is </w:t>
      </w:r>
      <w:r w:rsidRPr="00002143">
        <w:rPr>
          <w:color w:val="FF0000"/>
        </w:rPr>
        <w:t>…</w:t>
      </w:r>
      <w:r>
        <w:t xml:space="preserve">. The build standard is </w:t>
      </w:r>
      <w:r w:rsidRPr="00002143">
        <w:rPr>
          <w:color w:val="FF0000"/>
        </w:rPr>
        <w:t>…</w:t>
      </w:r>
      <w:r>
        <w:t xml:space="preserve">. </w:t>
      </w:r>
      <w:r w:rsidRPr="00002143">
        <w:rPr>
          <w:color w:val="FF0000"/>
        </w:rPr>
        <w:t>Etc.</w:t>
      </w:r>
    </w:p>
    <w:p w:rsidR="005F0E6C" w:rsidRPr="005F0E6C" w:rsidRDefault="005F0E6C">
      <w:pPr>
        <w:pStyle w:val="Heading2"/>
      </w:pPr>
      <w:bookmarkStart w:id="22" w:name="_Toc334886710"/>
      <w:bookmarkStart w:id="23" w:name="_Toc476227587"/>
      <w:r w:rsidRPr="005F0E6C">
        <w:t>Design Trade-Offs</w:t>
      </w:r>
      <w:bookmarkEnd w:id="22"/>
      <w:bookmarkEnd w:id="23"/>
    </w:p>
    <w:p w:rsidR="005F0E6C" w:rsidRDefault="005F0E6C" w:rsidP="005F0E6C">
      <w:r>
        <w:t>The following table summarises the main design trade-offs that le</w:t>
      </w:r>
      <w:r w:rsidR="00F15FFC">
        <w:t>a</w:t>
      </w:r>
      <w:r>
        <w:t>d to the selection of the baseline implementation, including the rationale for the selection in each case.</w:t>
      </w:r>
    </w:p>
    <w:p w:rsidR="005F0E6C" w:rsidRPr="00002143" w:rsidRDefault="005F0E6C" w:rsidP="005F0E6C">
      <w:pPr>
        <w:keepNext/>
        <w:spacing w:before="240"/>
        <w:jc w:val="center"/>
        <w:rPr>
          <w:b/>
          <w:sz w:val="20"/>
        </w:rPr>
      </w:pPr>
      <w:r>
        <w:rPr>
          <w:b/>
          <w:sz w:val="20"/>
        </w:rPr>
        <w:lastRenderedPageBreak/>
        <w:t>Summary of the main design trade-offs</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5F0E6C" w:rsidTr="005F0E6C">
        <w:tc>
          <w:tcPr>
            <w:tcW w:w="1250" w:type="pct"/>
            <w:shd w:val="clear" w:color="auto" w:fill="auto"/>
          </w:tcPr>
          <w:p w:rsidR="005F0E6C" w:rsidRPr="00002143" w:rsidRDefault="005F0E6C" w:rsidP="005F0E6C">
            <w:pPr>
              <w:pStyle w:val="BodytextJustified"/>
              <w:keepNext/>
              <w:spacing w:after="40"/>
              <w:jc w:val="center"/>
              <w:rPr>
                <w:b/>
                <w:sz w:val="20"/>
              </w:rPr>
            </w:pPr>
            <w:r>
              <w:rPr>
                <w:b/>
                <w:sz w:val="20"/>
              </w:rPr>
              <w:t>Trade-Off</w:t>
            </w:r>
          </w:p>
        </w:tc>
        <w:tc>
          <w:tcPr>
            <w:tcW w:w="1250" w:type="pct"/>
            <w:shd w:val="clear" w:color="auto" w:fill="auto"/>
          </w:tcPr>
          <w:p w:rsidR="005F0E6C" w:rsidRPr="00002143" w:rsidRDefault="005F0E6C" w:rsidP="005F0E6C">
            <w:pPr>
              <w:pStyle w:val="BodytextJustified"/>
              <w:keepNext/>
              <w:spacing w:after="40"/>
              <w:jc w:val="center"/>
              <w:rPr>
                <w:b/>
                <w:sz w:val="20"/>
              </w:rPr>
            </w:pPr>
            <w:r>
              <w:rPr>
                <w:b/>
                <w:sz w:val="20"/>
              </w:rPr>
              <w:t>Affected Performance Parameters</w:t>
            </w:r>
          </w:p>
        </w:tc>
        <w:tc>
          <w:tcPr>
            <w:tcW w:w="1250" w:type="pct"/>
            <w:shd w:val="clear" w:color="auto" w:fill="auto"/>
          </w:tcPr>
          <w:p w:rsidR="005F0E6C" w:rsidRPr="00002143" w:rsidRDefault="005F0E6C" w:rsidP="005F0E6C">
            <w:pPr>
              <w:pStyle w:val="BodytextJustified"/>
              <w:keepNext/>
              <w:spacing w:after="40"/>
              <w:jc w:val="center"/>
              <w:rPr>
                <w:b/>
                <w:sz w:val="20"/>
              </w:rPr>
            </w:pPr>
            <w:r>
              <w:rPr>
                <w:b/>
                <w:sz w:val="20"/>
              </w:rPr>
              <w:t>Implementation Options</w:t>
            </w:r>
          </w:p>
        </w:tc>
        <w:tc>
          <w:tcPr>
            <w:tcW w:w="1250" w:type="pct"/>
            <w:shd w:val="clear" w:color="auto" w:fill="auto"/>
          </w:tcPr>
          <w:p w:rsidR="005F0E6C" w:rsidRPr="00002143" w:rsidRDefault="005F0E6C" w:rsidP="005F0E6C">
            <w:pPr>
              <w:pStyle w:val="BodytextJustified"/>
              <w:keepNext/>
              <w:spacing w:after="40"/>
              <w:jc w:val="center"/>
              <w:rPr>
                <w:b/>
                <w:sz w:val="20"/>
              </w:rPr>
            </w:pPr>
            <w:r>
              <w:rPr>
                <w:b/>
                <w:sz w:val="20"/>
              </w:rPr>
              <w:t>Reason for Selecting the Baseline Implementation</w:t>
            </w:r>
          </w:p>
        </w:tc>
      </w:tr>
      <w:tr w:rsidR="005F0E6C" w:rsidTr="005F0E6C">
        <w:tc>
          <w:tcPr>
            <w:tcW w:w="1250" w:type="pct"/>
            <w:shd w:val="clear" w:color="auto" w:fill="FFFFFF" w:themeFill="background1"/>
          </w:tcPr>
          <w:p w:rsidR="005F0E6C" w:rsidRPr="00002143" w:rsidRDefault="005F0E6C" w:rsidP="005F0E6C">
            <w:pPr>
              <w:pStyle w:val="BodytextJustified"/>
              <w:keepNext/>
              <w:spacing w:after="40"/>
              <w:jc w:val="center"/>
              <w:rPr>
                <w:sz w:val="20"/>
              </w:rPr>
            </w:pPr>
            <w:r w:rsidRPr="00A62D9E">
              <w:rPr>
                <w:color w:val="FF0000"/>
                <w:sz w:val="20"/>
              </w:rPr>
              <w:t>…</w:t>
            </w:r>
          </w:p>
        </w:tc>
        <w:tc>
          <w:tcPr>
            <w:tcW w:w="1250" w:type="pct"/>
            <w:shd w:val="clear" w:color="auto" w:fill="FFFFFF" w:themeFill="background1"/>
          </w:tcPr>
          <w:p w:rsidR="005F0E6C" w:rsidRPr="00002143" w:rsidRDefault="005F0E6C" w:rsidP="005F0E6C">
            <w:pPr>
              <w:pStyle w:val="BodytextJustified"/>
              <w:keepNext/>
              <w:spacing w:after="40"/>
              <w:jc w:val="center"/>
              <w:rPr>
                <w:sz w:val="20"/>
              </w:rPr>
            </w:pPr>
            <w:r w:rsidRPr="00A62D9E">
              <w:rPr>
                <w:color w:val="FF0000"/>
                <w:sz w:val="20"/>
              </w:rPr>
              <w:t>…</w:t>
            </w:r>
          </w:p>
        </w:tc>
        <w:tc>
          <w:tcPr>
            <w:tcW w:w="1250" w:type="pct"/>
            <w:shd w:val="clear" w:color="auto" w:fill="FFFFFF" w:themeFill="background1"/>
          </w:tcPr>
          <w:p w:rsidR="005F0E6C" w:rsidRPr="00002143" w:rsidRDefault="005F0E6C" w:rsidP="005F0E6C">
            <w:pPr>
              <w:pStyle w:val="BodytextJustified"/>
              <w:keepNext/>
              <w:spacing w:after="40"/>
              <w:jc w:val="center"/>
              <w:rPr>
                <w:sz w:val="20"/>
              </w:rPr>
            </w:pPr>
            <w:r w:rsidRPr="00A62D9E">
              <w:rPr>
                <w:color w:val="FF0000"/>
                <w:sz w:val="20"/>
              </w:rPr>
              <w:t>…</w:t>
            </w:r>
          </w:p>
        </w:tc>
        <w:tc>
          <w:tcPr>
            <w:tcW w:w="1250" w:type="pct"/>
            <w:shd w:val="clear" w:color="auto" w:fill="FFFFFF" w:themeFill="background1"/>
          </w:tcPr>
          <w:p w:rsidR="005F0E6C" w:rsidRPr="00002143" w:rsidRDefault="005F0E6C" w:rsidP="005F0E6C">
            <w:pPr>
              <w:pStyle w:val="BodytextJustified"/>
              <w:keepNext/>
              <w:spacing w:after="40"/>
              <w:jc w:val="center"/>
              <w:rPr>
                <w:sz w:val="20"/>
              </w:rPr>
            </w:pPr>
            <w:r w:rsidRPr="00A62D9E">
              <w:rPr>
                <w:color w:val="FF0000"/>
                <w:sz w:val="20"/>
              </w:rPr>
              <w:t>…</w:t>
            </w:r>
          </w:p>
        </w:tc>
      </w:tr>
      <w:tr w:rsidR="005F0E6C" w:rsidTr="005F0E6C">
        <w:tc>
          <w:tcPr>
            <w:tcW w:w="1250" w:type="pct"/>
            <w:shd w:val="clear" w:color="auto" w:fill="FFFFFF" w:themeFill="background1"/>
          </w:tcPr>
          <w:p w:rsidR="005F0E6C" w:rsidRDefault="005F0E6C" w:rsidP="005F0E6C">
            <w:pPr>
              <w:pStyle w:val="BodytextJustified"/>
              <w:keepNext/>
              <w:spacing w:after="40"/>
              <w:jc w:val="center"/>
              <w:rPr>
                <w:color w:val="FF0000"/>
                <w:sz w:val="20"/>
              </w:rPr>
            </w:pPr>
            <w:r w:rsidRPr="00A62D9E">
              <w:rPr>
                <w:color w:val="FF0000"/>
                <w:sz w:val="20"/>
              </w:rPr>
              <w:t>…</w:t>
            </w:r>
          </w:p>
        </w:tc>
        <w:tc>
          <w:tcPr>
            <w:tcW w:w="1250" w:type="pct"/>
            <w:shd w:val="clear" w:color="auto" w:fill="FFFFFF" w:themeFill="background1"/>
          </w:tcPr>
          <w:p w:rsidR="005F0E6C" w:rsidRPr="00A62D9E" w:rsidRDefault="005F0E6C" w:rsidP="005F0E6C">
            <w:pPr>
              <w:pStyle w:val="BodytextJustified"/>
              <w:keepNext/>
              <w:spacing w:after="40"/>
              <w:jc w:val="center"/>
              <w:rPr>
                <w:color w:val="FF0000"/>
                <w:sz w:val="20"/>
              </w:rPr>
            </w:pPr>
            <w:r w:rsidRPr="00A62D9E">
              <w:rPr>
                <w:color w:val="FF0000"/>
                <w:sz w:val="20"/>
              </w:rPr>
              <w:t>…</w:t>
            </w:r>
          </w:p>
        </w:tc>
        <w:tc>
          <w:tcPr>
            <w:tcW w:w="1250" w:type="pct"/>
            <w:shd w:val="clear" w:color="auto" w:fill="FFFFFF" w:themeFill="background1"/>
          </w:tcPr>
          <w:p w:rsidR="005F0E6C" w:rsidRPr="00A62D9E" w:rsidRDefault="005F0E6C" w:rsidP="005F0E6C">
            <w:pPr>
              <w:pStyle w:val="BodytextJustified"/>
              <w:keepNext/>
              <w:spacing w:after="40"/>
              <w:jc w:val="center"/>
              <w:rPr>
                <w:color w:val="FF0000"/>
                <w:sz w:val="20"/>
              </w:rPr>
            </w:pPr>
            <w:r w:rsidRPr="00A62D9E">
              <w:rPr>
                <w:color w:val="FF0000"/>
                <w:sz w:val="20"/>
              </w:rPr>
              <w:t>…</w:t>
            </w:r>
          </w:p>
        </w:tc>
        <w:tc>
          <w:tcPr>
            <w:tcW w:w="1250" w:type="pct"/>
            <w:shd w:val="clear" w:color="auto" w:fill="FFFFFF" w:themeFill="background1"/>
          </w:tcPr>
          <w:p w:rsidR="005F0E6C" w:rsidRPr="00A62D9E" w:rsidRDefault="005F0E6C" w:rsidP="005F0E6C">
            <w:pPr>
              <w:pStyle w:val="BodytextJustified"/>
              <w:keepNext/>
              <w:spacing w:after="40"/>
              <w:jc w:val="center"/>
              <w:rPr>
                <w:color w:val="FF0000"/>
                <w:sz w:val="20"/>
              </w:rPr>
            </w:pPr>
            <w:r w:rsidRPr="00A62D9E">
              <w:rPr>
                <w:color w:val="FF0000"/>
                <w:sz w:val="20"/>
              </w:rPr>
              <w:t>…</w:t>
            </w:r>
          </w:p>
        </w:tc>
      </w:tr>
      <w:tr w:rsidR="005F0E6C" w:rsidTr="005F0E6C">
        <w:tc>
          <w:tcPr>
            <w:tcW w:w="1250" w:type="pct"/>
            <w:shd w:val="clear" w:color="auto" w:fill="FFFFFF" w:themeFill="background1"/>
          </w:tcPr>
          <w:p w:rsidR="005F0E6C" w:rsidRPr="00002143" w:rsidRDefault="005F0E6C" w:rsidP="005F0E6C">
            <w:pPr>
              <w:pStyle w:val="BodytextJustified"/>
              <w:spacing w:after="40"/>
              <w:jc w:val="center"/>
              <w:rPr>
                <w:sz w:val="20"/>
              </w:rPr>
            </w:pPr>
            <w:r w:rsidRPr="00A62D9E">
              <w:rPr>
                <w:color w:val="FF0000"/>
                <w:sz w:val="20"/>
              </w:rPr>
              <w:t>…</w:t>
            </w:r>
          </w:p>
        </w:tc>
        <w:tc>
          <w:tcPr>
            <w:tcW w:w="1250" w:type="pct"/>
            <w:shd w:val="clear" w:color="auto" w:fill="FFFFFF" w:themeFill="background1"/>
          </w:tcPr>
          <w:p w:rsidR="005F0E6C" w:rsidRPr="00002143" w:rsidRDefault="005F0E6C" w:rsidP="005F0E6C">
            <w:pPr>
              <w:pStyle w:val="BodytextJustified"/>
              <w:spacing w:after="40"/>
              <w:jc w:val="center"/>
              <w:rPr>
                <w:sz w:val="20"/>
              </w:rPr>
            </w:pPr>
            <w:r w:rsidRPr="00A62D9E">
              <w:rPr>
                <w:color w:val="FF0000"/>
                <w:sz w:val="20"/>
              </w:rPr>
              <w:t>…</w:t>
            </w:r>
          </w:p>
        </w:tc>
        <w:tc>
          <w:tcPr>
            <w:tcW w:w="1250" w:type="pct"/>
            <w:shd w:val="clear" w:color="auto" w:fill="FFFFFF" w:themeFill="background1"/>
          </w:tcPr>
          <w:p w:rsidR="005F0E6C" w:rsidRPr="00002143" w:rsidRDefault="005F0E6C" w:rsidP="005F0E6C">
            <w:pPr>
              <w:pStyle w:val="BodytextJustified"/>
              <w:spacing w:after="40"/>
              <w:jc w:val="center"/>
              <w:rPr>
                <w:sz w:val="20"/>
              </w:rPr>
            </w:pPr>
            <w:r w:rsidRPr="00A62D9E">
              <w:rPr>
                <w:color w:val="FF0000"/>
                <w:sz w:val="20"/>
              </w:rPr>
              <w:t>…</w:t>
            </w:r>
          </w:p>
        </w:tc>
        <w:tc>
          <w:tcPr>
            <w:tcW w:w="1250" w:type="pct"/>
            <w:shd w:val="clear" w:color="auto" w:fill="FFFFFF" w:themeFill="background1"/>
          </w:tcPr>
          <w:p w:rsidR="005F0E6C" w:rsidRPr="00002143" w:rsidRDefault="005F0E6C" w:rsidP="005F0E6C">
            <w:pPr>
              <w:pStyle w:val="BodytextJustified"/>
              <w:spacing w:after="40"/>
              <w:jc w:val="center"/>
              <w:rPr>
                <w:sz w:val="20"/>
              </w:rPr>
            </w:pPr>
            <w:r w:rsidRPr="00A62D9E">
              <w:rPr>
                <w:color w:val="FF0000"/>
                <w:sz w:val="20"/>
              </w:rPr>
              <w:t>…</w:t>
            </w:r>
          </w:p>
        </w:tc>
      </w:tr>
    </w:tbl>
    <w:p w:rsidR="005F0E6C" w:rsidRDefault="005F0E6C" w:rsidP="005F0E6C">
      <w:pPr>
        <w:pStyle w:val="BodytextJustified"/>
      </w:pPr>
    </w:p>
    <w:p w:rsidR="005F0E6C" w:rsidRDefault="005F0E6C" w:rsidP="005F0E6C">
      <w:pPr>
        <w:pStyle w:val="BodytextJustified"/>
      </w:pPr>
      <w:r>
        <w:t xml:space="preserve">A more detailed discussion of each trade-off, including its implications and a justification for selecting the baseline solution, is provided in the following paragraphs. </w:t>
      </w:r>
    </w:p>
    <w:p w:rsidR="005F0E6C" w:rsidRPr="005F0E6C" w:rsidRDefault="005F0E6C" w:rsidP="005F0E6C">
      <w:pPr>
        <w:pStyle w:val="BodytextJustified"/>
      </w:pPr>
      <w:r>
        <w:t xml:space="preserve">The trade-off between </w:t>
      </w:r>
      <w:r w:rsidRPr="00A25B64">
        <w:rPr>
          <w:color w:val="FF0000"/>
        </w:rPr>
        <w:t>…</w:t>
      </w:r>
      <w:r w:rsidRPr="008367DE">
        <w:t>.</w:t>
      </w:r>
    </w:p>
    <w:p w:rsidR="005F0E6C" w:rsidRDefault="005F0E6C" w:rsidP="006064C6">
      <w:pPr>
        <w:pStyle w:val="Heading1"/>
      </w:pPr>
      <w:bookmarkStart w:id="24" w:name="_Toc334886711"/>
      <w:bookmarkStart w:id="25" w:name="_Toc476227588"/>
      <w:r>
        <w:t>Third Party Products/Rights</w:t>
      </w:r>
      <w:bookmarkEnd w:id="24"/>
      <w:bookmarkEnd w:id="25"/>
    </w:p>
    <w:p w:rsidR="00AF4256" w:rsidRDefault="00AF4256" w:rsidP="00AF4256">
      <w:r>
        <w:t>No products or rights of third parties are planned to be used in the development of this product.</w:t>
      </w:r>
    </w:p>
    <w:p w:rsidR="00AF4256" w:rsidRDefault="00AF4256" w:rsidP="00AF4256">
      <w:pPr>
        <w:pStyle w:val="Instruction"/>
      </w:pPr>
      <w:r>
        <w:t>or</w:t>
      </w:r>
    </w:p>
    <w:p w:rsidR="00AF4256" w:rsidRDefault="00AF4256" w:rsidP="00AF4256">
      <w:r>
        <w:t xml:space="preserve">The following third party products/rights are planned to be used in this product development: </w:t>
      </w:r>
      <w:r w:rsidRPr="001E16E5">
        <w:rPr>
          <w:color w:val="FF0000"/>
        </w:rPr>
        <w:t>…</w:t>
      </w:r>
      <w:r>
        <w:t>.</w:t>
      </w:r>
    </w:p>
    <w:p w:rsidR="00AF4256" w:rsidRDefault="00AF4256" w:rsidP="00AF4256">
      <w:r>
        <w:t xml:space="preserve">The technical reasons for adopting a solution based on these third party products/rights are </w:t>
      </w:r>
      <w:r w:rsidRPr="001E16E5">
        <w:rPr>
          <w:color w:val="FF0000"/>
        </w:rPr>
        <w:t>…</w:t>
      </w:r>
      <w:r>
        <w:t>.</w:t>
      </w:r>
    </w:p>
    <w:p w:rsidR="00AF4256" w:rsidRDefault="00AF4256" w:rsidP="00AF4256">
      <w:r>
        <w:t xml:space="preserve">The impact of this approach on the technical activities and the resulting products and their usage is </w:t>
      </w:r>
      <w:r w:rsidRPr="001E16E5">
        <w:rPr>
          <w:color w:val="FF0000"/>
        </w:rPr>
        <w:t>…</w:t>
      </w:r>
      <w:r>
        <w:t>.</w:t>
      </w:r>
    </w:p>
    <w:p w:rsidR="005F0E6C" w:rsidRPr="005F0E6C" w:rsidRDefault="00AF4256" w:rsidP="006064C6">
      <w:r>
        <w:t>Financial information relating to the use of third party products/rig</w:t>
      </w:r>
      <w:r w:rsidR="00C017CD">
        <w:t xml:space="preserve">hts is provided in section </w:t>
      </w:r>
      <w:r w:rsidR="00C017CD" w:rsidRPr="001E16E5">
        <w:rPr>
          <w:color w:val="FF0000"/>
        </w:rPr>
        <w:t>…</w:t>
      </w:r>
      <w:r w:rsidR="00370BD5">
        <w:t xml:space="preserve"> </w:t>
      </w:r>
      <w:r w:rsidR="007776F1">
        <w:t xml:space="preserve">Part 6 </w:t>
      </w:r>
      <w:r w:rsidR="00370BD5">
        <w:t>o</w:t>
      </w:r>
      <w:r w:rsidR="00C017CD">
        <w:t xml:space="preserve">f the </w:t>
      </w:r>
      <w:r w:rsidR="007776F1">
        <w:t>F</w:t>
      </w:r>
      <w:r w:rsidR="00C017CD">
        <w:t xml:space="preserve">inancial </w:t>
      </w:r>
      <w:r w:rsidR="007776F1">
        <w:t>P</w:t>
      </w:r>
      <w:r w:rsidR="00C017CD">
        <w:t>roposal</w:t>
      </w:r>
      <w:r>
        <w:t>.</w:t>
      </w:r>
    </w:p>
    <w:p w:rsidR="005F0E6C" w:rsidRDefault="00F8438D" w:rsidP="006064C6">
      <w:pPr>
        <w:pStyle w:val="Heading1"/>
      </w:pPr>
      <w:bookmarkStart w:id="26" w:name="_Toc334886712"/>
      <w:bookmarkStart w:id="27" w:name="_Toc476227589"/>
      <w:r>
        <w:t>Product Heritage and Current Development Status</w:t>
      </w:r>
      <w:bookmarkEnd w:id="26"/>
      <w:bookmarkEnd w:id="27"/>
    </w:p>
    <w:p w:rsidR="005F0E6C" w:rsidRPr="005F0E6C" w:rsidRDefault="005F0E6C">
      <w:pPr>
        <w:pStyle w:val="Heading2"/>
      </w:pPr>
      <w:bookmarkStart w:id="28" w:name="_Toc434139933"/>
      <w:bookmarkStart w:id="29" w:name="_Toc334886713"/>
      <w:bookmarkStart w:id="30" w:name="_Toc476227590"/>
      <w:r w:rsidRPr="005F0E6C">
        <w:t>Description of the Heritage and Starting Point</w:t>
      </w:r>
      <w:bookmarkEnd w:id="28"/>
      <w:bookmarkEnd w:id="29"/>
      <w:bookmarkEnd w:id="30"/>
    </w:p>
    <w:p w:rsidR="00384A97" w:rsidRDefault="00384A97" w:rsidP="005F0E6C">
      <w:pPr>
        <w:pStyle w:val="BodytextJustified"/>
      </w:pPr>
      <w:r>
        <w:t xml:space="preserve">The product is an evolution of </w:t>
      </w:r>
      <w:r>
        <w:rPr>
          <w:color w:val="FF0000"/>
        </w:rPr>
        <w:t>existing product or product line</w:t>
      </w:r>
      <w:r>
        <w:t xml:space="preserve">.  </w:t>
      </w:r>
    </w:p>
    <w:p w:rsidR="00384A97" w:rsidRDefault="00384A97" w:rsidP="005F0E6C">
      <w:pPr>
        <w:pStyle w:val="BodytextJustified"/>
        <w:rPr>
          <w:color w:val="FF0000"/>
        </w:rPr>
      </w:pPr>
      <w:r>
        <w:t xml:space="preserve">The heritage product has been </w:t>
      </w:r>
      <w:r>
        <w:rPr>
          <w:color w:val="FF0000"/>
        </w:rPr>
        <w:t xml:space="preserve">… summary details about the heritage products </w:t>
      </w:r>
    </w:p>
    <w:p w:rsidR="00794B88" w:rsidRDefault="00794B88" w:rsidP="00794B88">
      <w:pPr>
        <w:pStyle w:val="BodytextJustified"/>
      </w:pPr>
      <w:r>
        <w:t>The new product will offer the following features over the current products.</w:t>
      </w:r>
    </w:p>
    <w:p w:rsidR="00794B88" w:rsidRPr="00B97533" w:rsidRDefault="00794B88" w:rsidP="00794B88">
      <w:pPr>
        <w:pStyle w:val="ListParagraph"/>
        <w:numPr>
          <w:ilvl w:val="0"/>
          <w:numId w:val="12"/>
        </w:numPr>
        <w:spacing w:before="40" w:line="240" w:lineRule="atLeast"/>
        <w:ind w:left="357" w:hanging="357"/>
        <w:contextualSpacing w:val="0"/>
        <w:rPr>
          <w:color w:val="FF0000"/>
        </w:rPr>
      </w:pPr>
      <w:r w:rsidRPr="00B97533">
        <w:rPr>
          <w:color w:val="FF0000"/>
        </w:rPr>
        <w:t>Function/capability 1</w:t>
      </w:r>
      <w:r w:rsidR="00BF20C6">
        <w:rPr>
          <w:color w:val="FF0000"/>
        </w:rPr>
        <w:t xml:space="preserve"> </w:t>
      </w:r>
      <w:r>
        <w:rPr>
          <w:color w:val="FF0000"/>
        </w:rPr>
        <w:t>(e</w:t>
      </w:r>
      <w:r w:rsidR="005E3B89">
        <w:rPr>
          <w:color w:val="FF0000"/>
        </w:rPr>
        <w:t>.</w:t>
      </w:r>
      <w:r>
        <w:rPr>
          <w:color w:val="FF0000"/>
        </w:rPr>
        <w:t>g</w:t>
      </w:r>
      <w:r w:rsidR="005E3B89">
        <w:rPr>
          <w:color w:val="FF0000"/>
        </w:rPr>
        <w:t>.</w:t>
      </w:r>
      <w:r>
        <w:rPr>
          <w:color w:val="FF0000"/>
        </w:rPr>
        <w:t xml:space="preserve"> 20% mass saving</w:t>
      </w:r>
      <w:r w:rsidR="005E3B89">
        <w:rPr>
          <w:color w:val="FF0000"/>
        </w:rPr>
        <w:t>, a</w:t>
      </w:r>
      <w:r>
        <w:rPr>
          <w:color w:val="FF0000"/>
        </w:rPr>
        <w:t xml:space="preserve">utomatic level control or </w:t>
      </w:r>
      <w:r w:rsidR="005E3B89">
        <w:rPr>
          <w:color w:val="FF0000"/>
        </w:rPr>
        <w:t xml:space="preserve">operation </w:t>
      </w:r>
      <w:r>
        <w:rPr>
          <w:color w:val="FF0000"/>
        </w:rPr>
        <w:t>in a new frequency band)</w:t>
      </w:r>
      <w:r w:rsidRPr="00B97533">
        <w:rPr>
          <w:color w:val="FF0000"/>
        </w:rPr>
        <w:t>.</w:t>
      </w:r>
    </w:p>
    <w:p w:rsidR="00794B88" w:rsidRPr="00B97533" w:rsidRDefault="00794B88" w:rsidP="00794B88">
      <w:pPr>
        <w:pStyle w:val="ListParagraph"/>
        <w:numPr>
          <w:ilvl w:val="0"/>
          <w:numId w:val="12"/>
        </w:numPr>
        <w:spacing w:before="40" w:line="240" w:lineRule="atLeast"/>
        <w:ind w:left="357" w:hanging="357"/>
        <w:contextualSpacing w:val="0"/>
        <w:rPr>
          <w:color w:val="FF0000"/>
        </w:rPr>
      </w:pPr>
      <w:r w:rsidRPr="00B97533">
        <w:rPr>
          <w:color w:val="FF0000"/>
        </w:rPr>
        <w:t>Function/capability 2.</w:t>
      </w:r>
    </w:p>
    <w:p w:rsidR="00384A97" w:rsidRDefault="00384A97" w:rsidP="005F0E6C">
      <w:pPr>
        <w:pStyle w:val="BodytextJustified"/>
      </w:pPr>
      <w:r>
        <w:t xml:space="preserve">Key details of the heritage product can be found in </w:t>
      </w:r>
      <w:r>
        <w:rPr>
          <w:color w:val="FF0000"/>
        </w:rPr>
        <w:t>document reference</w:t>
      </w:r>
      <w:r w:rsidR="005E3B89" w:rsidRPr="006064C6">
        <w:t>.</w:t>
      </w:r>
    </w:p>
    <w:p w:rsidR="00384A97" w:rsidRDefault="00384A97" w:rsidP="00384A97">
      <w:pPr>
        <w:pStyle w:val="Instruction"/>
      </w:pPr>
      <w:r>
        <w:t>or</w:t>
      </w:r>
    </w:p>
    <w:p w:rsidR="00384A97" w:rsidRDefault="00384A97" w:rsidP="005F0E6C">
      <w:pPr>
        <w:pStyle w:val="BodytextJustified"/>
      </w:pPr>
      <w:r>
        <w:t xml:space="preserve">The product </w:t>
      </w:r>
      <w:r w:rsidR="002A7EDA">
        <w:t>is</w:t>
      </w:r>
      <w:r>
        <w:t xml:space="preserve"> </w:t>
      </w:r>
      <w:r w:rsidR="002A7EDA">
        <w:t xml:space="preserve">the first of </w:t>
      </w:r>
      <w:r>
        <w:t xml:space="preserve">a new product line, however </w:t>
      </w:r>
      <w:r w:rsidR="002A7EDA" w:rsidRPr="002A7EDA">
        <w:rPr>
          <w:color w:val="FF0000"/>
        </w:rPr>
        <w:t>the entity</w:t>
      </w:r>
      <w:r w:rsidR="002A7EDA">
        <w:t xml:space="preserve"> has </w:t>
      </w:r>
      <w:r>
        <w:t xml:space="preserve"> heritage in  </w:t>
      </w:r>
      <w:r w:rsidRPr="0024727B">
        <w:rPr>
          <w:color w:val="FF0000"/>
        </w:rPr>
        <w:t>…</w:t>
      </w:r>
      <w:r>
        <w:rPr>
          <w:color w:val="FF0000"/>
        </w:rPr>
        <w:t xml:space="preserve">. </w:t>
      </w:r>
      <w:r w:rsidR="005E3B89">
        <w:rPr>
          <w:color w:val="FF0000"/>
        </w:rPr>
        <w:t xml:space="preserve">details </w:t>
      </w:r>
      <w:r>
        <w:rPr>
          <w:color w:val="FF0000"/>
        </w:rPr>
        <w:t xml:space="preserve">of related products which the </w:t>
      </w:r>
      <w:r w:rsidR="002B3750">
        <w:rPr>
          <w:color w:val="FF0000"/>
        </w:rPr>
        <w:t>entity</w:t>
      </w:r>
      <w:r>
        <w:rPr>
          <w:color w:val="FF0000"/>
        </w:rPr>
        <w:t xml:space="preserve"> has already developed.</w:t>
      </w:r>
    </w:p>
    <w:p w:rsidR="00384A97" w:rsidRDefault="005E3B89" w:rsidP="00384A97">
      <w:pPr>
        <w:pStyle w:val="Instruction"/>
      </w:pPr>
      <w:r>
        <w:lastRenderedPageBreak/>
        <w:t xml:space="preserve">or </w:t>
      </w:r>
      <w:r w:rsidR="00384A97">
        <w:t xml:space="preserve">if the </w:t>
      </w:r>
      <w:r w:rsidR="007776F1">
        <w:t>entity</w:t>
      </w:r>
      <w:r w:rsidR="00384A97">
        <w:t xml:space="preserve"> is new or an SME</w:t>
      </w:r>
    </w:p>
    <w:p w:rsidR="00AF4256" w:rsidRDefault="00384A97" w:rsidP="005F0E6C">
      <w:pPr>
        <w:pStyle w:val="BodytextJustified"/>
      </w:pPr>
      <w:r>
        <w:t xml:space="preserve">The product represents a new product line for the </w:t>
      </w:r>
      <w:r w:rsidR="007776F1">
        <w:t>entity</w:t>
      </w:r>
      <w:r>
        <w:t xml:space="preserve">.  However members of the team working on the programme have had experience with </w:t>
      </w:r>
      <w:r w:rsidRPr="0024727B">
        <w:rPr>
          <w:color w:val="FF0000"/>
        </w:rPr>
        <w:t>…</w:t>
      </w:r>
      <w:r>
        <w:rPr>
          <w:color w:val="FF0000"/>
        </w:rPr>
        <w:t>.</w:t>
      </w:r>
      <w:r w:rsidR="005E3B89">
        <w:rPr>
          <w:color w:val="FF0000"/>
        </w:rPr>
        <w:t xml:space="preserve">details </w:t>
      </w:r>
      <w:r>
        <w:rPr>
          <w:color w:val="FF0000"/>
        </w:rPr>
        <w:t>of related experience…</w:t>
      </w:r>
    </w:p>
    <w:p w:rsidR="00FB3FC2" w:rsidRPr="005F0E6C" w:rsidRDefault="00FB3FC2" w:rsidP="005F0E6C">
      <w:pPr>
        <w:pStyle w:val="BodytextJustified"/>
      </w:pPr>
      <w:r>
        <w:t xml:space="preserve">The </w:t>
      </w:r>
      <w:r w:rsidR="002B3750">
        <w:t>entity</w:t>
      </w:r>
      <w:r>
        <w:t xml:space="preserve"> has the following infrastructure enabling it to develop the new product line. </w:t>
      </w:r>
      <w:r w:rsidRPr="0024727B">
        <w:rPr>
          <w:color w:val="FF0000"/>
        </w:rPr>
        <w:t>…</w:t>
      </w:r>
      <w:r>
        <w:rPr>
          <w:color w:val="FF0000"/>
        </w:rPr>
        <w:t>.</w:t>
      </w:r>
      <w:r w:rsidR="005E3B89">
        <w:rPr>
          <w:color w:val="FF0000"/>
        </w:rPr>
        <w:t>d</w:t>
      </w:r>
      <w:r>
        <w:rPr>
          <w:color w:val="FF0000"/>
        </w:rPr>
        <w:t>etails of related equipment, processes and capabilities…</w:t>
      </w:r>
    </w:p>
    <w:p w:rsidR="005F0E6C" w:rsidRDefault="005F0E6C" w:rsidP="006064C6">
      <w:pPr>
        <w:pStyle w:val="Heading2"/>
      </w:pPr>
      <w:bookmarkStart w:id="31" w:name="_Toc334886714"/>
      <w:bookmarkStart w:id="32" w:name="_Toc476227591"/>
      <w:r>
        <w:t xml:space="preserve">Current Development Status of the </w:t>
      </w:r>
      <w:r w:rsidR="005E3B89">
        <w:t>Product</w:t>
      </w:r>
      <w:bookmarkEnd w:id="31"/>
      <w:bookmarkEnd w:id="32"/>
    </w:p>
    <w:p w:rsidR="00AF4256" w:rsidRDefault="00AF4256" w:rsidP="00AF4256">
      <w:pPr>
        <w:pStyle w:val="BodytextJustified"/>
      </w:pPr>
      <w:r>
        <w:t xml:space="preserve">The table below indicates the current readiness levels (RL) of the product, of each of its key modules/subsystems and of the technologies that are critical to the success of the development. The basis for each RL assessment is </w:t>
      </w:r>
      <w:r w:rsidR="005E3B89">
        <w:t xml:space="preserve">indicated </w:t>
      </w:r>
      <w:r>
        <w:t>in the table.</w:t>
      </w:r>
    </w:p>
    <w:p w:rsidR="00AF4256" w:rsidRPr="00DA7683" w:rsidRDefault="00AF4256" w:rsidP="00AF4256">
      <w:pPr>
        <w:keepNext/>
        <w:spacing w:before="240"/>
        <w:jc w:val="center"/>
        <w:rPr>
          <w:b/>
          <w:sz w:val="20"/>
        </w:rPr>
      </w:pPr>
      <w:r>
        <w:rPr>
          <w:b/>
          <w:sz w:val="20"/>
        </w:rPr>
        <w:t>Summary of the current development status</w:t>
      </w:r>
    </w:p>
    <w:tbl>
      <w:tblPr>
        <w:tblStyle w:val="TableGrid"/>
        <w:tblW w:w="5000" w:type="pct"/>
        <w:tblCellMar>
          <w:top w:w="57" w:type="dxa"/>
          <w:bottom w:w="57" w:type="dxa"/>
        </w:tblCellMar>
        <w:tblLook w:val="04A0" w:firstRow="1" w:lastRow="0" w:firstColumn="1" w:lastColumn="0" w:noHBand="0" w:noVBand="1"/>
      </w:tblPr>
      <w:tblGrid>
        <w:gridCol w:w="1383"/>
        <w:gridCol w:w="1844"/>
        <w:gridCol w:w="1558"/>
        <w:gridCol w:w="5098"/>
      </w:tblGrid>
      <w:tr w:rsidR="00AF4256" w:rsidTr="00AF4256">
        <w:trPr>
          <w:tblHeader/>
        </w:trPr>
        <w:tc>
          <w:tcPr>
            <w:tcW w:w="700" w:type="pct"/>
          </w:tcPr>
          <w:p w:rsidR="00AF4256" w:rsidRPr="007E50B0" w:rsidRDefault="00AF4256" w:rsidP="00AF4256">
            <w:pPr>
              <w:pStyle w:val="BodytextJustified"/>
              <w:keepNext/>
              <w:spacing w:after="40"/>
              <w:jc w:val="center"/>
              <w:rPr>
                <w:b/>
                <w:sz w:val="20"/>
              </w:rPr>
            </w:pPr>
            <w:r w:rsidRPr="007E50B0">
              <w:rPr>
                <w:b/>
                <w:sz w:val="20"/>
              </w:rPr>
              <w:t>Item</w:t>
            </w:r>
          </w:p>
        </w:tc>
        <w:tc>
          <w:tcPr>
            <w:tcW w:w="933" w:type="pct"/>
          </w:tcPr>
          <w:p w:rsidR="00AF4256" w:rsidRPr="007E50B0" w:rsidRDefault="00AF4256" w:rsidP="00AF4256">
            <w:pPr>
              <w:pStyle w:val="BodytextJustified"/>
              <w:keepNext/>
              <w:spacing w:after="40"/>
              <w:jc w:val="center"/>
              <w:rPr>
                <w:b/>
                <w:sz w:val="20"/>
              </w:rPr>
            </w:pPr>
            <w:r w:rsidRPr="007E50B0">
              <w:rPr>
                <w:b/>
                <w:sz w:val="20"/>
              </w:rPr>
              <w:t>Product Tree Ref.</w:t>
            </w:r>
          </w:p>
        </w:tc>
        <w:tc>
          <w:tcPr>
            <w:tcW w:w="788" w:type="pct"/>
          </w:tcPr>
          <w:p w:rsidR="00AF4256" w:rsidRPr="007E50B0" w:rsidRDefault="00AF4256" w:rsidP="00AF4256">
            <w:pPr>
              <w:pStyle w:val="BodytextJustified"/>
              <w:keepNext/>
              <w:spacing w:after="40"/>
              <w:jc w:val="center"/>
              <w:rPr>
                <w:b/>
                <w:sz w:val="20"/>
              </w:rPr>
            </w:pPr>
            <w:r>
              <w:rPr>
                <w:b/>
                <w:sz w:val="20"/>
              </w:rPr>
              <w:t>Current RL</w:t>
            </w:r>
          </w:p>
        </w:tc>
        <w:tc>
          <w:tcPr>
            <w:tcW w:w="2579" w:type="pct"/>
          </w:tcPr>
          <w:p w:rsidR="00AF4256" w:rsidRPr="007E50B0" w:rsidRDefault="00AF4256" w:rsidP="00AF4256">
            <w:pPr>
              <w:pStyle w:val="BodytextJustified"/>
              <w:keepNext/>
              <w:spacing w:after="40"/>
              <w:jc w:val="center"/>
              <w:rPr>
                <w:b/>
                <w:sz w:val="20"/>
              </w:rPr>
            </w:pPr>
            <w:r>
              <w:rPr>
                <w:b/>
                <w:sz w:val="20"/>
              </w:rPr>
              <w:t>Basis of the RL Assessment</w:t>
            </w:r>
          </w:p>
        </w:tc>
      </w:tr>
      <w:tr w:rsidR="00AF4256" w:rsidTr="00AF4256">
        <w:tc>
          <w:tcPr>
            <w:tcW w:w="700" w:type="pct"/>
          </w:tcPr>
          <w:p w:rsidR="00AF4256" w:rsidRPr="007E50B0" w:rsidRDefault="00AF4256" w:rsidP="00AF4256">
            <w:pPr>
              <w:pStyle w:val="BodytextJustified"/>
              <w:keepNext/>
              <w:spacing w:after="40"/>
              <w:jc w:val="center"/>
              <w:rPr>
                <w:sz w:val="20"/>
              </w:rPr>
            </w:pPr>
            <w:r w:rsidRPr="0024727B">
              <w:rPr>
                <w:color w:val="FF0000"/>
                <w:sz w:val="20"/>
              </w:rPr>
              <w:t>…</w:t>
            </w:r>
          </w:p>
        </w:tc>
        <w:tc>
          <w:tcPr>
            <w:tcW w:w="933" w:type="pct"/>
          </w:tcPr>
          <w:p w:rsidR="00AF4256" w:rsidRPr="007E50B0" w:rsidRDefault="00AF4256" w:rsidP="00AF4256">
            <w:pPr>
              <w:pStyle w:val="BodytextJustified"/>
              <w:keepNext/>
              <w:spacing w:after="40"/>
              <w:jc w:val="center"/>
              <w:rPr>
                <w:sz w:val="20"/>
              </w:rPr>
            </w:pPr>
            <w:r w:rsidRPr="0024727B">
              <w:rPr>
                <w:color w:val="FF0000"/>
                <w:sz w:val="20"/>
              </w:rPr>
              <w:t>…</w:t>
            </w:r>
          </w:p>
        </w:tc>
        <w:tc>
          <w:tcPr>
            <w:tcW w:w="788" w:type="pct"/>
          </w:tcPr>
          <w:p w:rsidR="00AF4256" w:rsidRPr="007E50B0" w:rsidRDefault="00AF4256" w:rsidP="00AF4256">
            <w:pPr>
              <w:pStyle w:val="BodytextJustified"/>
              <w:keepNext/>
              <w:spacing w:after="40"/>
              <w:jc w:val="center"/>
              <w:rPr>
                <w:sz w:val="20"/>
              </w:rPr>
            </w:pPr>
            <w:r w:rsidRPr="0024727B">
              <w:rPr>
                <w:color w:val="FF0000"/>
                <w:sz w:val="20"/>
              </w:rPr>
              <w:t>…</w:t>
            </w:r>
          </w:p>
        </w:tc>
        <w:tc>
          <w:tcPr>
            <w:tcW w:w="2579" w:type="pct"/>
          </w:tcPr>
          <w:p w:rsidR="00AF4256" w:rsidRPr="007E50B0" w:rsidRDefault="00AF4256" w:rsidP="00AF4256">
            <w:pPr>
              <w:pStyle w:val="BodytextJustified"/>
              <w:keepNext/>
              <w:spacing w:after="40"/>
              <w:jc w:val="center"/>
              <w:rPr>
                <w:sz w:val="20"/>
              </w:rPr>
            </w:pPr>
            <w:r w:rsidRPr="0024727B">
              <w:rPr>
                <w:color w:val="FF0000"/>
                <w:sz w:val="20"/>
              </w:rPr>
              <w:t>…</w:t>
            </w:r>
          </w:p>
        </w:tc>
      </w:tr>
      <w:tr w:rsidR="00AF4256" w:rsidTr="00AF4256">
        <w:tc>
          <w:tcPr>
            <w:tcW w:w="700" w:type="pct"/>
          </w:tcPr>
          <w:p w:rsidR="00AF4256" w:rsidRPr="007E50B0" w:rsidRDefault="00AF4256" w:rsidP="00AF4256">
            <w:pPr>
              <w:pStyle w:val="BodytextJustified"/>
              <w:keepNext/>
              <w:spacing w:after="40"/>
              <w:jc w:val="center"/>
              <w:rPr>
                <w:sz w:val="20"/>
              </w:rPr>
            </w:pPr>
            <w:r w:rsidRPr="0024727B">
              <w:rPr>
                <w:color w:val="FF0000"/>
                <w:sz w:val="20"/>
              </w:rPr>
              <w:t>…</w:t>
            </w:r>
          </w:p>
        </w:tc>
        <w:tc>
          <w:tcPr>
            <w:tcW w:w="933" w:type="pct"/>
          </w:tcPr>
          <w:p w:rsidR="00AF4256" w:rsidRPr="007E50B0" w:rsidRDefault="00AF4256" w:rsidP="00AF4256">
            <w:pPr>
              <w:pStyle w:val="BodytextJustified"/>
              <w:keepNext/>
              <w:spacing w:after="40"/>
              <w:jc w:val="center"/>
              <w:rPr>
                <w:sz w:val="20"/>
              </w:rPr>
            </w:pPr>
            <w:r w:rsidRPr="0024727B">
              <w:rPr>
                <w:color w:val="FF0000"/>
                <w:sz w:val="20"/>
              </w:rPr>
              <w:t>…</w:t>
            </w:r>
          </w:p>
        </w:tc>
        <w:tc>
          <w:tcPr>
            <w:tcW w:w="788" w:type="pct"/>
          </w:tcPr>
          <w:p w:rsidR="00AF4256" w:rsidRPr="007E50B0" w:rsidRDefault="00AF4256" w:rsidP="00AF4256">
            <w:pPr>
              <w:pStyle w:val="BodytextJustified"/>
              <w:keepNext/>
              <w:spacing w:after="40"/>
              <w:jc w:val="center"/>
              <w:rPr>
                <w:sz w:val="20"/>
              </w:rPr>
            </w:pPr>
            <w:r w:rsidRPr="0024727B">
              <w:rPr>
                <w:color w:val="FF0000"/>
                <w:sz w:val="20"/>
              </w:rPr>
              <w:t>…</w:t>
            </w:r>
          </w:p>
        </w:tc>
        <w:tc>
          <w:tcPr>
            <w:tcW w:w="2579" w:type="pct"/>
          </w:tcPr>
          <w:p w:rsidR="00AF4256" w:rsidRPr="007E50B0" w:rsidRDefault="00AF4256" w:rsidP="00AF4256">
            <w:pPr>
              <w:pStyle w:val="BodytextJustified"/>
              <w:keepNext/>
              <w:spacing w:after="40"/>
              <w:jc w:val="center"/>
              <w:rPr>
                <w:sz w:val="20"/>
              </w:rPr>
            </w:pPr>
            <w:r w:rsidRPr="0024727B">
              <w:rPr>
                <w:color w:val="FF0000"/>
                <w:sz w:val="20"/>
              </w:rPr>
              <w:t>…</w:t>
            </w:r>
          </w:p>
        </w:tc>
      </w:tr>
      <w:tr w:rsidR="00AF4256" w:rsidTr="00AF4256">
        <w:tc>
          <w:tcPr>
            <w:tcW w:w="700" w:type="pct"/>
          </w:tcPr>
          <w:p w:rsidR="00AF4256" w:rsidRPr="007E50B0" w:rsidRDefault="00AF4256" w:rsidP="00AF4256">
            <w:pPr>
              <w:pStyle w:val="BodytextJustified"/>
              <w:spacing w:after="40"/>
              <w:jc w:val="center"/>
              <w:rPr>
                <w:sz w:val="20"/>
              </w:rPr>
            </w:pPr>
            <w:r w:rsidRPr="0024727B">
              <w:rPr>
                <w:color w:val="FF0000"/>
                <w:sz w:val="20"/>
              </w:rPr>
              <w:t>…</w:t>
            </w:r>
          </w:p>
        </w:tc>
        <w:tc>
          <w:tcPr>
            <w:tcW w:w="933" w:type="pct"/>
          </w:tcPr>
          <w:p w:rsidR="00AF4256" w:rsidRPr="007E50B0" w:rsidRDefault="00AF4256" w:rsidP="00AF4256">
            <w:pPr>
              <w:pStyle w:val="BodytextJustified"/>
              <w:spacing w:after="40"/>
              <w:jc w:val="center"/>
              <w:rPr>
                <w:sz w:val="20"/>
              </w:rPr>
            </w:pPr>
            <w:r w:rsidRPr="0024727B">
              <w:rPr>
                <w:color w:val="FF0000"/>
                <w:sz w:val="20"/>
              </w:rPr>
              <w:t>…</w:t>
            </w:r>
          </w:p>
        </w:tc>
        <w:tc>
          <w:tcPr>
            <w:tcW w:w="788" w:type="pct"/>
          </w:tcPr>
          <w:p w:rsidR="00AF4256" w:rsidRPr="007E50B0" w:rsidRDefault="00AF4256" w:rsidP="00AF4256">
            <w:pPr>
              <w:pStyle w:val="BodytextJustified"/>
              <w:spacing w:after="40"/>
              <w:jc w:val="center"/>
              <w:rPr>
                <w:sz w:val="20"/>
              </w:rPr>
            </w:pPr>
            <w:r w:rsidRPr="0024727B">
              <w:rPr>
                <w:color w:val="FF0000"/>
                <w:sz w:val="20"/>
              </w:rPr>
              <w:t>…</w:t>
            </w:r>
          </w:p>
        </w:tc>
        <w:tc>
          <w:tcPr>
            <w:tcW w:w="2579" w:type="pct"/>
          </w:tcPr>
          <w:p w:rsidR="00AF4256" w:rsidRPr="007E50B0" w:rsidRDefault="00AF4256" w:rsidP="00AF4256">
            <w:pPr>
              <w:pStyle w:val="BodytextJustified"/>
              <w:spacing w:after="40"/>
              <w:jc w:val="center"/>
              <w:rPr>
                <w:sz w:val="20"/>
              </w:rPr>
            </w:pPr>
            <w:r w:rsidRPr="0024727B">
              <w:rPr>
                <w:color w:val="FF0000"/>
                <w:sz w:val="20"/>
              </w:rPr>
              <w:t>…</w:t>
            </w:r>
          </w:p>
        </w:tc>
      </w:tr>
    </w:tbl>
    <w:p w:rsidR="00AF4256" w:rsidRDefault="00AF4256" w:rsidP="00AF4256">
      <w:pPr>
        <w:pStyle w:val="BodytextJustified"/>
      </w:pPr>
    </w:p>
    <w:p w:rsidR="00AF4256" w:rsidRDefault="00AF4256" w:rsidP="00AF4256">
      <w:r>
        <w:t>The following paragraphs describe in more detail the development status of the product, its constituent parts and its critical technologies.</w:t>
      </w:r>
    </w:p>
    <w:p w:rsidR="00AF4256" w:rsidRDefault="00AF4256" w:rsidP="00AF4256">
      <w:r>
        <w:t xml:space="preserve">The development status of </w:t>
      </w:r>
      <w:r w:rsidRPr="0024727B">
        <w:rPr>
          <w:color w:val="FF0000"/>
        </w:rPr>
        <w:t xml:space="preserve">item </w:t>
      </w:r>
      <w:r>
        <w:t xml:space="preserve">is as follows: </w:t>
      </w:r>
      <w:r w:rsidRPr="0024727B">
        <w:rPr>
          <w:color w:val="FF0000"/>
        </w:rPr>
        <w:t>…</w:t>
      </w:r>
      <w:r>
        <w:t>.</w:t>
      </w:r>
      <w:r w:rsidRPr="0024727B">
        <w:rPr>
          <w:color w:val="FF0000"/>
        </w:rPr>
        <w:t xml:space="preserve"> Etc.</w:t>
      </w:r>
    </w:p>
    <w:p w:rsidR="0032332F" w:rsidRDefault="0032332F" w:rsidP="005F0E6C">
      <w:pPr>
        <w:pStyle w:val="Heading1"/>
        <w:pageBreakBefore/>
        <w:spacing w:after="0"/>
        <w:ind w:left="624" w:hanging="624"/>
      </w:pPr>
      <w:bookmarkStart w:id="33" w:name="_Toc334886715"/>
      <w:bookmarkStart w:id="34" w:name="_Toc476227592"/>
      <w:r>
        <w:lastRenderedPageBreak/>
        <w:t>Overall Product Development Constraints</w:t>
      </w:r>
      <w:bookmarkEnd w:id="33"/>
      <w:bookmarkEnd w:id="34"/>
    </w:p>
    <w:p w:rsidR="0032332F" w:rsidRPr="00284B2A" w:rsidRDefault="0032332F" w:rsidP="0032332F">
      <w:pPr>
        <w:pStyle w:val="Heading2"/>
      </w:pPr>
      <w:bookmarkStart w:id="35" w:name="_Toc334886716"/>
      <w:bookmarkStart w:id="36" w:name="_Toc476227593"/>
      <w:r>
        <w:t>Key Requirements</w:t>
      </w:r>
      <w:bookmarkEnd w:id="35"/>
      <w:bookmarkEnd w:id="36"/>
    </w:p>
    <w:p w:rsidR="0032332F" w:rsidRPr="00F83AB8" w:rsidRDefault="0032332F" w:rsidP="0032332F">
      <w:pPr>
        <w:pStyle w:val="BodytextJustified"/>
      </w:pPr>
      <w:r>
        <w:t xml:space="preserve">The requirements detailed in the following table are the main driving factors in the design and development. </w:t>
      </w:r>
      <w:r w:rsidRPr="00206CC4">
        <w:rPr>
          <w:color w:val="FF0000"/>
        </w:rPr>
        <w:t>All/…</w:t>
      </w:r>
      <w:r>
        <w:t xml:space="preserve"> of these are covered in the project risk register.</w:t>
      </w:r>
    </w:p>
    <w:p w:rsidR="0032332F" w:rsidRPr="00630CBF" w:rsidRDefault="0032332F" w:rsidP="0032332F">
      <w:pPr>
        <w:keepNext/>
        <w:spacing w:before="240"/>
        <w:jc w:val="center"/>
        <w:rPr>
          <w:b/>
          <w:sz w:val="20"/>
        </w:rPr>
      </w:pPr>
      <w:r>
        <w:rPr>
          <w:b/>
          <w:sz w:val="20"/>
        </w:rPr>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965"/>
        <w:gridCol w:w="1950"/>
        <w:gridCol w:w="1958"/>
        <w:gridCol w:w="3908"/>
      </w:tblGrid>
      <w:tr w:rsidR="0032332F" w:rsidTr="0032332F">
        <w:trPr>
          <w:cantSplit/>
          <w:tblHeader/>
        </w:trPr>
        <w:tc>
          <w:tcPr>
            <w:tcW w:w="9781" w:type="dxa"/>
            <w:gridSpan w:val="4"/>
            <w:shd w:val="clear" w:color="auto" w:fill="C6D9F1" w:themeFill="text2" w:themeFillTint="33"/>
          </w:tcPr>
          <w:p w:rsidR="0032332F" w:rsidRPr="00630CBF" w:rsidRDefault="0032332F" w:rsidP="0032332F">
            <w:pPr>
              <w:keepNext/>
              <w:spacing w:after="40"/>
              <w:jc w:val="center"/>
              <w:rPr>
                <w:b/>
                <w:sz w:val="20"/>
                <w:szCs w:val="20"/>
              </w:rPr>
            </w:pPr>
            <w:r w:rsidRPr="00630CBF">
              <w:rPr>
                <w:b/>
                <w:sz w:val="20"/>
                <w:szCs w:val="20"/>
              </w:rPr>
              <w:t>Product</w:t>
            </w:r>
            <w:r>
              <w:rPr>
                <w:b/>
                <w:sz w:val="20"/>
                <w:szCs w:val="20"/>
              </w:rPr>
              <w:t xml:space="preserve"> Requirements</w:t>
            </w:r>
          </w:p>
        </w:tc>
      </w:tr>
      <w:tr w:rsidR="0032332F" w:rsidTr="0032332F">
        <w:trPr>
          <w:cantSplit/>
          <w:tblHeader/>
        </w:trPr>
        <w:tc>
          <w:tcPr>
            <w:tcW w:w="1965" w:type="dxa"/>
            <w:tcBorders>
              <w:bottom w:val="single" w:sz="4" w:space="0" w:color="auto"/>
            </w:tcBorders>
            <w:shd w:val="clear" w:color="auto" w:fill="C6D9F1" w:themeFill="text2" w:themeFillTint="33"/>
          </w:tcPr>
          <w:p w:rsidR="0032332F" w:rsidRPr="00630CBF" w:rsidRDefault="0032332F" w:rsidP="0032332F">
            <w:pPr>
              <w:keepNext/>
              <w:tabs>
                <w:tab w:val="left" w:pos="659"/>
                <w:tab w:val="center" w:pos="869"/>
              </w:tabs>
              <w:spacing w:after="40"/>
              <w:jc w:val="center"/>
              <w:rPr>
                <w:b/>
                <w:sz w:val="20"/>
                <w:szCs w:val="20"/>
              </w:rPr>
            </w:pPr>
            <w:r>
              <w:rPr>
                <w:b/>
                <w:sz w:val="20"/>
                <w:szCs w:val="20"/>
              </w:rPr>
              <w:t xml:space="preserve">Criticality </w:t>
            </w:r>
            <w:r w:rsidRPr="00630CBF">
              <w:rPr>
                <w:b/>
                <w:sz w:val="20"/>
                <w:szCs w:val="20"/>
              </w:rPr>
              <w:t>ID</w:t>
            </w:r>
          </w:p>
        </w:tc>
        <w:tc>
          <w:tcPr>
            <w:tcW w:w="1950" w:type="dxa"/>
            <w:tcBorders>
              <w:bottom w:val="single" w:sz="4" w:space="0" w:color="auto"/>
            </w:tcBorders>
            <w:shd w:val="clear" w:color="auto" w:fill="C6D9F1" w:themeFill="text2" w:themeFillTint="33"/>
          </w:tcPr>
          <w:p w:rsidR="0032332F" w:rsidRPr="00630CBF" w:rsidRDefault="0032332F" w:rsidP="0032332F">
            <w:pPr>
              <w:keepNext/>
              <w:spacing w:after="40"/>
              <w:jc w:val="center"/>
              <w:rPr>
                <w:b/>
                <w:sz w:val="20"/>
                <w:szCs w:val="20"/>
              </w:rPr>
            </w:pPr>
            <w:r>
              <w:rPr>
                <w:b/>
                <w:sz w:val="20"/>
                <w:szCs w:val="20"/>
              </w:rPr>
              <w:t>Requirement ID</w:t>
            </w:r>
          </w:p>
        </w:tc>
        <w:tc>
          <w:tcPr>
            <w:tcW w:w="1958" w:type="dxa"/>
            <w:tcBorders>
              <w:bottom w:val="single" w:sz="4" w:space="0" w:color="auto"/>
            </w:tcBorders>
            <w:shd w:val="clear" w:color="auto" w:fill="C6D9F1" w:themeFill="text2" w:themeFillTint="33"/>
          </w:tcPr>
          <w:p w:rsidR="0032332F" w:rsidRPr="00630CBF" w:rsidRDefault="0032332F" w:rsidP="0032332F">
            <w:pPr>
              <w:keepNext/>
              <w:spacing w:after="40"/>
              <w:jc w:val="center"/>
              <w:rPr>
                <w:b/>
                <w:sz w:val="20"/>
                <w:szCs w:val="20"/>
              </w:rPr>
            </w:pPr>
            <w:r>
              <w:rPr>
                <w:b/>
                <w:sz w:val="20"/>
                <w:szCs w:val="20"/>
              </w:rPr>
              <w:t>Requirement</w:t>
            </w:r>
          </w:p>
        </w:tc>
        <w:tc>
          <w:tcPr>
            <w:tcW w:w="3908" w:type="dxa"/>
            <w:tcBorders>
              <w:bottom w:val="single" w:sz="4" w:space="0" w:color="auto"/>
            </w:tcBorders>
            <w:shd w:val="clear" w:color="auto" w:fill="C6D9F1" w:themeFill="text2" w:themeFillTint="33"/>
          </w:tcPr>
          <w:p w:rsidR="0032332F" w:rsidRPr="00630CBF" w:rsidRDefault="0032332F" w:rsidP="0032332F">
            <w:pPr>
              <w:keepNext/>
              <w:spacing w:after="40"/>
              <w:jc w:val="center"/>
              <w:rPr>
                <w:b/>
                <w:sz w:val="20"/>
                <w:szCs w:val="20"/>
              </w:rPr>
            </w:pPr>
            <w:r>
              <w:rPr>
                <w:b/>
                <w:sz w:val="20"/>
                <w:szCs w:val="20"/>
              </w:rPr>
              <w:t>Description of criticality</w:t>
            </w:r>
          </w:p>
        </w:tc>
      </w:tr>
      <w:tr w:rsidR="0032332F" w:rsidTr="0032332F">
        <w:tc>
          <w:tcPr>
            <w:tcW w:w="1965" w:type="dxa"/>
          </w:tcPr>
          <w:p w:rsidR="0032332F" w:rsidRPr="00630CBF" w:rsidRDefault="0032332F" w:rsidP="0032332F">
            <w:pPr>
              <w:keepNext/>
              <w:spacing w:after="40"/>
              <w:jc w:val="center"/>
              <w:rPr>
                <w:color w:val="FF0000"/>
                <w:sz w:val="20"/>
                <w:szCs w:val="20"/>
              </w:rPr>
            </w:pPr>
            <w:r w:rsidRPr="00630CBF">
              <w:rPr>
                <w:color w:val="FF0000"/>
                <w:sz w:val="20"/>
                <w:szCs w:val="20"/>
              </w:rPr>
              <w:t>1</w:t>
            </w:r>
          </w:p>
        </w:tc>
        <w:tc>
          <w:tcPr>
            <w:tcW w:w="1950"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r>
      <w:tr w:rsidR="0032332F" w:rsidTr="0032332F">
        <w:tc>
          <w:tcPr>
            <w:tcW w:w="1965" w:type="dxa"/>
          </w:tcPr>
          <w:p w:rsidR="0032332F" w:rsidRPr="00630CBF" w:rsidRDefault="0032332F" w:rsidP="0032332F">
            <w:pPr>
              <w:keepNext/>
              <w:spacing w:after="40"/>
              <w:jc w:val="center"/>
              <w:rPr>
                <w:color w:val="FF0000"/>
                <w:sz w:val="20"/>
                <w:szCs w:val="20"/>
              </w:rPr>
            </w:pPr>
            <w:r>
              <w:rPr>
                <w:color w:val="FF0000"/>
                <w:sz w:val="20"/>
                <w:szCs w:val="20"/>
              </w:rPr>
              <w:t>2</w:t>
            </w:r>
          </w:p>
        </w:tc>
        <w:tc>
          <w:tcPr>
            <w:tcW w:w="1950"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r>
      <w:tr w:rsidR="0032332F" w:rsidTr="0032332F">
        <w:tc>
          <w:tcPr>
            <w:tcW w:w="1965" w:type="dxa"/>
          </w:tcPr>
          <w:p w:rsidR="0032332F" w:rsidRPr="00630CBF" w:rsidRDefault="0032332F" w:rsidP="0032332F">
            <w:pPr>
              <w:keepNext/>
              <w:spacing w:after="40"/>
              <w:jc w:val="center"/>
              <w:rPr>
                <w:color w:val="FF0000"/>
                <w:sz w:val="20"/>
                <w:szCs w:val="20"/>
              </w:rPr>
            </w:pPr>
            <w:r>
              <w:rPr>
                <w:color w:val="FF0000"/>
                <w:sz w:val="20"/>
                <w:szCs w:val="20"/>
              </w:rPr>
              <w:t>3</w:t>
            </w:r>
          </w:p>
        </w:tc>
        <w:tc>
          <w:tcPr>
            <w:tcW w:w="1950"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Pr>
          <w:p w:rsidR="0032332F" w:rsidRPr="00630CBF" w:rsidRDefault="0032332F" w:rsidP="0032332F">
            <w:pPr>
              <w:keepNext/>
              <w:spacing w:after="40"/>
              <w:jc w:val="center"/>
              <w:rPr>
                <w:color w:val="FF0000"/>
                <w:sz w:val="20"/>
                <w:szCs w:val="20"/>
              </w:rPr>
            </w:pPr>
            <w:r w:rsidRPr="00630CBF">
              <w:rPr>
                <w:color w:val="FF0000"/>
                <w:sz w:val="20"/>
                <w:szCs w:val="20"/>
              </w:rPr>
              <w:t>…</w:t>
            </w:r>
          </w:p>
        </w:tc>
      </w:tr>
      <w:tr w:rsidR="0032332F" w:rsidTr="0032332F">
        <w:tc>
          <w:tcPr>
            <w:tcW w:w="1965" w:type="dxa"/>
            <w:tcBorders>
              <w:bottom w:val="single" w:sz="4" w:space="0" w:color="auto"/>
            </w:tcBorders>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0" w:type="dxa"/>
            <w:tcBorders>
              <w:bottom w:val="single" w:sz="4" w:space="0" w:color="auto"/>
            </w:tcBorders>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Borders>
              <w:bottom w:val="single" w:sz="4" w:space="0" w:color="auto"/>
            </w:tcBorders>
          </w:tcPr>
          <w:p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Borders>
              <w:bottom w:val="single" w:sz="4" w:space="0" w:color="auto"/>
            </w:tcBorders>
          </w:tcPr>
          <w:p w:rsidR="0032332F" w:rsidRPr="00630CBF" w:rsidRDefault="0032332F" w:rsidP="0032332F">
            <w:pPr>
              <w:keepNext/>
              <w:spacing w:after="40"/>
              <w:jc w:val="center"/>
              <w:rPr>
                <w:color w:val="FF0000"/>
                <w:sz w:val="20"/>
                <w:szCs w:val="20"/>
              </w:rPr>
            </w:pPr>
            <w:r w:rsidRPr="00630CBF">
              <w:rPr>
                <w:color w:val="FF0000"/>
                <w:sz w:val="20"/>
                <w:szCs w:val="20"/>
              </w:rPr>
              <w:t>…</w:t>
            </w:r>
          </w:p>
        </w:tc>
      </w:tr>
    </w:tbl>
    <w:p w:rsidR="0032332F" w:rsidRDefault="0032332F" w:rsidP="0032332F">
      <w:pPr>
        <w:pStyle w:val="BodytextJustified"/>
      </w:pPr>
    </w:p>
    <w:p w:rsidR="0032332F" w:rsidRDefault="0032332F" w:rsidP="006064C6">
      <w:pPr>
        <w:pStyle w:val="Heading2"/>
      </w:pPr>
      <w:bookmarkStart w:id="37" w:name="_Toc334886717"/>
      <w:bookmarkStart w:id="38" w:name="_Toc476227594"/>
      <w:r>
        <w:t>Other Constraints</w:t>
      </w:r>
      <w:bookmarkEnd w:id="37"/>
      <w:bookmarkEnd w:id="38"/>
    </w:p>
    <w:p w:rsidR="0032332F" w:rsidRDefault="0032332F" w:rsidP="0032332F">
      <w:pPr>
        <w:pStyle w:val="BodytextJustified"/>
      </w:pPr>
      <w:r>
        <w:t>The table below summarises other constraints</w:t>
      </w:r>
      <w:r w:rsidR="006064C6">
        <w:t xml:space="preserve"> that affect the product development plan</w:t>
      </w:r>
      <w:r>
        <w:t>.</w:t>
      </w:r>
    </w:p>
    <w:p w:rsidR="0032332F" w:rsidRPr="00630CBF" w:rsidRDefault="0032332F" w:rsidP="0032332F">
      <w:pPr>
        <w:keepNext/>
        <w:spacing w:before="240"/>
        <w:jc w:val="center"/>
        <w:rPr>
          <w:b/>
          <w:sz w:val="20"/>
        </w:rPr>
      </w:pPr>
      <w:r>
        <w:rPr>
          <w:b/>
          <w:sz w:val="20"/>
        </w:rPr>
        <w:t>Other product development constraints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3297"/>
        <w:gridCol w:w="3298"/>
        <w:gridCol w:w="3298"/>
      </w:tblGrid>
      <w:tr w:rsidR="006064C6" w:rsidTr="00784BA1">
        <w:trPr>
          <w:cantSplit/>
          <w:tblHeader/>
        </w:trPr>
        <w:tc>
          <w:tcPr>
            <w:tcW w:w="1666" w:type="pct"/>
            <w:tcBorders>
              <w:bottom w:val="single" w:sz="4" w:space="0" w:color="auto"/>
            </w:tcBorders>
            <w:shd w:val="clear" w:color="auto" w:fill="C6D9F1" w:themeFill="text2" w:themeFillTint="33"/>
          </w:tcPr>
          <w:p w:rsidR="006064C6" w:rsidRPr="00630CBF" w:rsidRDefault="006064C6" w:rsidP="0032332F">
            <w:pPr>
              <w:keepNext/>
              <w:tabs>
                <w:tab w:val="left" w:pos="659"/>
                <w:tab w:val="center" w:pos="869"/>
              </w:tabs>
              <w:spacing w:after="40"/>
              <w:jc w:val="center"/>
              <w:rPr>
                <w:b/>
                <w:sz w:val="20"/>
                <w:szCs w:val="20"/>
              </w:rPr>
            </w:pPr>
            <w:r>
              <w:rPr>
                <w:b/>
                <w:sz w:val="20"/>
                <w:szCs w:val="20"/>
              </w:rPr>
              <w:t>Type of Constraint</w:t>
            </w:r>
          </w:p>
        </w:tc>
        <w:tc>
          <w:tcPr>
            <w:tcW w:w="1667" w:type="pct"/>
            <w:tcBorders>
              <w:bottom w:val="single" w:sz="4" w:space="0" w:color="auto"/>
            </w:tcBorders>
            <w:shd w:val="clear" w:color="auto" w:fill="C6D9F1" w:themeFill="text2" w:themeFillTint="33"/>
          </w:tcPr>
          <w:p w:rsidR="006064C6" w:rsidRPr="00630CBF" w:rsidRDefault="006064C6" w:rsidP="0032332F">
            <w:pPr>
              <w:keepNext/>
              <w:spacing w:after="40"/>
              <w:jc w:val="center"/>
              <w:rPr>
                <w:b/>
                <w:sz w:val="20"/>
                <w:szCs w:val="20"/>
              </w:rPr>
            </w:pPr>
            <w:r>
              <w:rPr>
                <w:b/>
                <w:sz w:val="20"/>
                <w:szCs w:val="20"/>
              </w:rPr>
              <w:t>Nature of the Constraint</w:t>
            </w:r>
          </w:p>
        </w:tc>
        <w:tc>
          <w:tcPr>
            <w:tcW w:w="1667" w:type="pct"/>
            <w:tcBorders>
              <w:bottom w:val="single" w:sz="4" w:space="0" w:color="auto"/>
            </w:tcBorders>
            <w:shd w:val="clear" w:color="auto" w:fill="C6D9F1" w:themeFill="text2" w:themeFillTint="33"/>
          </w:tcPr>
          <w:p w:rsidR="006064C6" w:rsidRPr="00630CBF" w:rsidRDefault="006064C6" w:rsidP="0032332F">
            <w:pPr>
              <w:keepNext/>
              <w:spacing w:after="40"/>
              <w:jc w:val="center"/>
              <w:rPr>
                <w:b/>
                <w:sz w:val="20"/>
                <w:szCs w:val="20"/>
              </w:rPr>
            </w:pPr>
            <w:r>
              <w:rPr>
                <w:b/>
                <w:sz w:val="20"/>
                <w:szCs w:val="20"/>
              </w:rPr>
              <w:t>Impact/Criticality</w:t>
            </w:r>
          </w:p>
        </w:tc>
      </w:tr>
      <w:tr w:rsidR="006064C6" w:rsidTr="00784BA1">
        <w:tc>
          <w:tcPr>
            <w:tcW w:w="1666" w:type="pct"/>
          </w:tcPr>
          <w:p w:rsidR="00784BA1" w:rsidRPr="009D2F0F" w:rsidRDefault="006064C6" w:rsidP="00784BA1">
            <w:pPr>
              <w:keepNext/>
              <w:spacing w:after="40"/>
              <w:jc w:val="center"/>
              <w:rPr>
                <w:sz w:val="20"/>
                <w:szCs w:val="20"/>
              </w:rPr>
            </w:pPr>
            <w:r w:rsidRPr="009D2F0F">
              <w:rPr>
                <w:sz w:val="20"/>
                <w:szCs w:val="20"/>
              </w:rPr>
              <w:t>Implementation</w:t>
            </w:r>
            <w:r w:rsidR="00784BA1" w:rsidRPr="009D2F0F">
              <w:rPr>
                <w:sz w:val="20"/>
                <w:szCs w:val="20"/>
              </w:rPr>
              <w:br/>
              <w:t>(e.g. model/prototype constraints)</w:t>
            </w:r>
          </w:p>
        </w:tc>
        <w:tc>
          <w:tcPr>
            <w:tcW w:w="1667" w:type="pct"/>
          </w:tcPr>
          <w:p w:rsidR="006064C6" w:rsidRPr="00630CBF" w:rsidRDefault="006064C6" w:rsidP="00784BA1">
            <w:pPr>
              <w:keepNext/>
              <w:spacing w:after="40"/>
              <w:jc w:val="center"/>
              <w:rPr>
                <w:color w:val="FF0000"/>
                <w:sz w:val="20"/>
                <w:szCs w:val="20"/>
              </w:rPr>
            </w:pPr>
            <w:r w:rsidRPr="00630CBF">
              <w:rPr>
                <w:color w:val="FF0000"/>
                <w:sz w:val="20"/>
                <w:szCs w:val="20"/>
              </w:rPr>
              <w:t>…</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r>
      <w:tr w:rsidR="006064C6" w:rsidTr="00784BA1">
        <w:tc>
          <w:tcPr>
            <w:tcW w:w="1666" w:type="pct"/>
          </w:tcPr>
          <w:p w:rsidR="006064C6" w:rsidRPr="00784BA1" w:rsidRDefault="00784BA1" w:rsidP="0032332F">
            <w:pPr>
              <w:keepNext/>
              <w:spacing w:after="40"/>
              <w:jc w:val="center"/>
              <w:rPr>
                <w:sz w:val="20"/>
                <w:szCs w:val="20"/>
              </w:rPr>
            </w:pPr>
            <w:r>
              <w:rPr>
                <w:sz w:val="20"/>
                <w:szCs w:val="20"/>
              </w:rPr>
              <w:t>Qualification/Certification/ Type Approval</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r>
      <w:tr w:rsidR="006064C6" w:rsidTr="00784BA1">
        <w:tc>
          <w:tcPr>
            <w:tcW w:w="1666" w:type="pct"/>
          </w:tcPr>
          <w:p w:rsidR="006064C6" w:rsidRPr="00784BA1" w:rsidRDefault="00784BA1" w:rsidP="00784BA1">
            <w:pPr>
              <w:keepNext/>
              <w:spacing w:after="40"/>
              <w:jc w:val="center"/>
              <w:rPr>
                <w:sz w:val="20"/>
                <w:szCs w:val="20"/>
              </w:rPr>
            </w:pPr>
            <w:r>
              <w:rPr>
                <w:sz w:val="20"/>
                <w:szCs w:val="20"/>
              </w:rPr>
              <w:t>Verification</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r>
      <w:tr w:rsidR="006064C6" w:rsidTr="00784BA1">
        <w:tc>
          <w:tcPr>
            <w:tcW w:w="1666" w:type="pct"/>
          </w:tcPr>
          <w:p w:rsidR="006064C6" w:rsidRPr="00784BA1" w:rsidRDefault="00784BA1" w:rsidP="00784BA1">
            <w:pPr>
              <w:keepNext/>
              <w:spacing w:after="40"/>
              <w:jc w:val="center"/>
              <w:rPr>
                <w:sz w:val="20"/>
                <w:szCs w:val="20"/>
              </w:rPr>
            </w:pPr>
            <w:r>
              <w:rPr>
                <w:sz w:val="20"/>
                <w:szCs w:val="20"/>
              </w:rPr>
              <w:t>Business Plan</w:t>
            </w:r>
            <w:r>
              <w:rPr>
                <w:sz w:val="20"/>
                <w:szCs w:val="20"/>
              </w:rPr>
              <w:br/>
              <w:t>(time to market)</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c>
          <w:tcPr>
            <w:tcW w:w="1667" w:type="pct"/>
          </w:tcPr>
          <w:p w:rsidR="006064C6" w:rsidRPr="00630CBF" w:rsidRDefault="006064C6" w:rsidP="0032332F">
            <w:pPr>
              <w:keepNext/>
              <w:spacing w:after="40"/>
              <w:jc w:val="center"/>
              <w:rPr>
                <w:color w:val="FF0000"/>
                <w:sz w:val="20"/>
                <w:szCs w:val="20"/>
              </w:rPr>
            </w:pPr>
            <w:r w:rsidRPr="00630CBF">
              <w:rPr>
                <w:color w:val="FF0000"/>
                <w:sz w:val="20"/>
                <w:szCs w:val="20"/>
              </w:rPr>
              <w:t>…</w:t>
            </w:r>
          </w:p>
        </w:tc>
      </w:tr>
      <w:tr w:rsidR="00784BA1" w:rsidTr="00784BA1">
        <w:tc>
          <w:tcPr>
            <w:tcW w:w="1666" w:type="pct"/>
          </w:tcPr>
          <w:p w:rsidR="00784BA1" w:rsidRDefault="00784BA1" w:rsidP="00784BA1">
            <w:pPr>
              <w:keepNext/>
              <w:spacing w:after="40"/>
              <w:jc w:val="center"/>
              <w:rPr>
                <w:sz w:val="20"/>
                <w:szCs w:val="20"/>
              </w:rPr>
            </w:pPr>
            <w:r>
              <w:rPr>
                <w:sz w:val="20"/>
                <w:szCs w:val="20"/>
              </w:rPr>
              <w:t>Business Plan</w:t>
            </w:r>
            <w:r>
              <w:rPr>
                <w:sz w:val="20"/>
                <w:szCs w:val="20"/>
              </w:rPr>
              <w:br/>
              <w:t>(cost)</w:t>
            </w:r>
          </w:p>
        </w:tc>
        <w:tc>
          <w:tcPr>
            <w:tcW w:w="1667" w:type="pct"/>
          </w:tcPr>
          <w:p w:rsidR="00784BA1" w:rsidRPr="00630CBF" w:rsidRDefault="00784BA1" w:rsidP="0032332F">
            <w:pPr>
              <w:keepNext/>
              <w:spacing w:after="40"/>
              <w:jc w:val="center"/>
              <w:rPr>
                <w:color w:val="FF0000"/>
                <w:sz w:val="20"/>
                <w:szCs w:val="20"/>
              </w:rPr>
            </w:pPr>
            <w:r w:rsidRPr="00EA0B81">
              <w:rPr>
                <w:color w:val="FF0000"/>
                <w:sz w:val="20"/>
                <w:szCs w:val="20"/>
              </w:rPr>
              <w:t>…</w:t>
            </w:r>
          </w:p>
        </w:tc>
        <w:tc>
          <w:tcPr>
            <w:tcW w:w="1667" w:type="pct"/>
          </w:tcPr>
          <w:p w:rsidR="00784BA1" w:rsidRPr="00630CBF" w:rsidRDefault="00784BA1" w:rsidP="0032332F">
            <w:pPr>
              <w:keepNext/>
              <w:spacing w:after="40"/>
              <w:jc w:val="center"/>
              <w:rPr>
                <w:color w:val="FF0000"/>
                <w:sz w:val="20"/>
                <w:szCs w:val="20"/>
              </w:rPr>
            </w:pPr>
            <w:r w:rsidRPr="00EA0B81">
              <w:rPr>
                <w:color w:val="FF0000"/>
                <w:sz w:val="20"/>
                <w:szCs w:val="20"/>
              </w:rPr>
              <w:t>…</w:t>
            </w:r>
          </w:p>
        </w:tc>
      </w:tr>
      <w:tr w:rsidR="00784BA1" w:rsidTr="00784BA1">
        <w:tc>
          <w:tcPr>
            <w:tcW w:w="1666" w:type="pct"/>
            <w:tcBorders>
              <w:bottom w:val="single" w:sz="4" w:space="0" w:color="auto"/>
            </w:tcBorders>
          </w:tcPr>
          <w:p w:rsidR="00784BA1" w:rsidRDefault="00784BA1" w:rsidP="00784BA1">
            <w:pPr>
              <w:keepNext/>
              <w:spacing w:after="40"/>
              <w:jc w:val="center"/>
              <w:rPr>
                <w:sz w:val="20"/>
                <w:szCs w:val="20"/>
              </w:rPr>
            </w:pPr>
            <w:r>
              <w:rPr>
                <w:sz w:val="20"/>
                <w:szCs w:val="20"/>
              </w:rPr>
              <w:t>Other</w:t>
            </w:r>
          </w:p>
        </w:tc>
        <w:tc>
          <w:tcPr>
            <w:tcW w:w="1667" w:type="pct"/>
            <w:tcBorders>
              <w:bottom w:val="single" w:sz="4" w:space="0" w:color="auto"/>
            </w:tcBorders>
          </w:tcPr>
          <w:p w:rsidR="00784BA1" w:rsidRPr="00630CBF" w:rsidRDefault="00784BA1" w:rsidP="0032332F">
            <w:pPr>
              <w:keepNext/>
              <w:spacing w:after="40"/>
              <w:jc w:val="center"/>
              <w:rPr>
                <w:color w:val="FF0000"/>
                <w:sz w:val="20"/>
                <w:szCs w:val="20"/>
              </w:rPr>
            </w:pPr>
            <w:r w:rsidRPr="00EA0B81">
              <w:rPr>
                <w:color w:val="FF0000"/>
                <w:sz w:val="20"/>
                <w:szCs w:val="20"/>
              </w:rPr>
              <w:t>…</w:t>
            </w:r>
          </w:p>
        </w:tc>
        <w:tc>
          <w:tcPr>
            <w:tcW w:w="1667" w:type="pct"/>
            <w:tcBorders>
              <w:bottom w:val="single" w:sz="4" w:space="0" w:color="auto"/>
            </w:tcBorders>
          </w:tcPr>
          <w:p w:rsidR="00784BA1" w:rsidRDefault="00784BA1" w:rsidP="0032332F">
            <w:pPr>
              <w:keepNext/>
              <w:spacing w:after="40"/>
              <w:jc w:val="center"/>
              <w:rPr>
                <w:color w:val="FF0000"/>
                <w:sz w:val="20"/>
                <w:szCs w:val="20"/>
              </w:rPr>
            </w:pPr>
            <w:r w:rsidRPr="00EA0B81">
              <w:rPr>
                <w:color w:val="FF0000"/>
                <w:sz w:val="20"/>
                <w:szCs w:val="20"/>
              </w:rPr>
              <w:t>…</w:t>
            </w:r>
          </w:p>
        </w:tc>
      </w:tr>
    </w:tbl>
    <w:p w:rsidR="0032332F" w:rsidRDefault="0032332F" w:rsidP="0032332F">
      <w:pPr>
        <w:pStyle w:val="BodytextJustified"/>
      </w:pPr>
    </w:p>
    <w:p w:rsidR="0032332F" w:rsidRPr="005F0E6C" w:rsidRDefault="003D58A2" w:rsidP="003D58A2">
      <w:pPr>
        <w:pStyle w:val="Heading1"/>
      </w:pPr>
      <w:bookmarkStart w:id="39" w:name="_Toc334886718"/>
      <w:bookmarkStart w:id="40" w:name="_Toc476227595"/>
      <w:r>
        <w:lastRenderedPageBreak/>
        <w:t>Dependencies on Other Activities</w:t>
      </w:r>
      <w:bookmarkEnd w:id="39"/>
      <w:bookmarkEnd w:id="40"/>
    </w:p>
    <w:p w:rsidR="003D58A2" w:rsidRDefault="003D58A2" w:rsidP="003D58A2">
      <w:pPr>
        <w:pStyle w:val="Heading2"/>
      </w:pPr>
      <w:bookmarkStart w:id="41" w:name="_Toc334886719"/>
      <w:bookmarkStart w:id="42" w:name="_Toc476227596"/>
      <w:r w:rsidRPr="005F0E6C">
        <w:t>Dependencies on Previous Activities</w:t>
      </w:r>
      <w:bookmarkEnd w:id="41"/>
      <w:bookmarkEnd w:id="42"/>
    </w:p>
    <w:p w:rsidR="001538E5" w:rsidRDefault="001538E5" w:rsidP="001538E5">
      <w:pPr>
        <w:keepNext/>
      </w:pPr>
      <w:r>
        <w:t>T</w:t>
      </w:r>
      <w:r w:rsidRPr="00EC6325">
        <w:t xml:space="preserve">he proposed activity </w:t>
      </w:r>
      <w:r w:rsidRPr="001538E5">
        <w:rPr>
          <w:color w:val="FF0000"/>
        </w:rPr>
        <w:t>is/is not</w:t>
      </w:r>
      <w:r>
        <w:t xml:space="preserve"> </w:t>
      </w:r>
      <w:r w:rsidRPr="00EC6325">
        <w:t xml:space="preserve">a follow-up of </w:t>
      </w:r>
      <w:r w:rsidRPr="00AE3F60">
        <w:rPr>
          <w:color w:val="FF0000"/>
        </w:rPr>
        <w:t>a previous activity/previous activities</w:t>
      </w:r>
      <w:r>
        <w:t>.</w:t>
      </w:r>
    </w:p>
    <w:p w:rsidR="001538E5" w:rsidRPr="001538E5" w:rsidRDefault="001538E5" w:rsidP="001538E5">
      <w:pPr>
        <w:pStyle w:val="Instruction"/>
      </w:pPr>
      <w:r w:rsidRPr="001538E5">
        <w:t xml:space="preserve">include the text and complete the table below only if the proposed activity is a follow-up of a </w:t>
      </w:r>
      <w:r>
        <w:t>previous activity or activities</w:t>
      </w:r>
    </w:p>
    <w:p w:rsidR="001538E5" w:rsidRDefault="001538E5" w:rsidP="001538E5">
      <w:pPr>
        <w:keepNext/>
      </w:pPr>
      <w:r w:rsidRPr="001538E5">
        <w:t>Further details are provided in the table below.</w:t>
      </w:r>
    </w:p>
    <w:p w:rsidR="001538E5" w:rsidRPr="00630CBF" w:rsidRDefault="001538E5" w:rsidP="001538E5">
      <w:pPr>
        <w:keepNext/>
        <w:spacing w:before="240"/>
        <w:jc w:val="center"/>
        <w:rPr>
          <w:b/>
          <w:sz w:val="20"/>
        </w:rPr>
      </w:pPr>
      <w:r>
        <w:rPr>
          <w:b/>
          <w:sz w:val="20"/>
        </w:rPr>
        <w:t>Previous activities followed up by the proposed activity</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954"/>
        <w:gridCol w:w="1955"/>
        <w:gridCol w:w="1955"/>
        <w:gridCol w:w="1955"/>
        <w:gridCol w:w="2074"/>
      </w:tblGrid>
      <w:tr w:rsidR="001538E5" w:rsidTr="001538E5">
        <w:trPr>
          <w:cantSplit/>
          <w:tblHeader/>
        </w:trPr>
        <w:tc>
          <w:tcPr>
            <w:tcW w:w="988" w:type="pct"/>
            <w:tcBorders>
              <w:bottom w:val="single" w:sz="4" w:space="0" w:color="auto"/>
            </w:tcBorders>
            <w:shd w:val="clear" w:color="auto" w:fill="C6D9F1" w:themeFill="text2" w:themeFillTint="33"/>
          </w:tcPr>
          <w:p w:rsidR="001538E5" w:rsidRPr="00630CBF" w:rsidRDefault="001538E5" w:rsidP="00946E9D">
            <w:pPr>
              <w:keepNext/>
              <w:tabs>
                <w:tab w:val="left" w:pos="659"/>
                <w:tab w:val="center" w:pos="869"/>
              </w:tabs>
              <w:spacing w:after="40"/>
              <w:jc w:val="center"/>
              <w:rPr>
                <w:b/>
                <w:sz w:val="20"/>
                <w:szCs w:val="20"/>
              </w:rPr>
            </w:pPr>
            <w:r>
              <w:rPr>
                <w:b/>
                <w:sz w:val="20"/>
                <w:szCs w:val="20"/>
              </w:rPr>
              <w:t>Programme</w:t>
            </w:r>
          </w:p>
        </w:tc>
        <w:tc>
          <w:tcPr>
            <w:tcW w:w="988" w:type="pct"/>
            <w:tcBorders>
              <w:bottom w:val="single" w:sz="4" w:space="0" w:color="auto"/>
            </w:tcBorders>
            <w:shd w:val="clear" w:color="auto" w:fill="C6D9F1" w:themeFill="text2" w:themeFillTint="33"/>
          </w:tcPr>
          <w:p w:rsidR="001538E5" w:rsidRDefault="001538E5" w:rsidP="00946E9D">
            <w:pPr>
              <w:keepNext/>
              <w:spacing w:after="40"/>
              <w:jc w:val="center"/>
              <w:rPr>
                <w:b/>
                <w:sz w:val="20"/>
                <w:szCs w:val="20"/>
              </w:rPr>
            </w:pPr>
            <w:r>
              <w:rPr>
                <w:b/>
                <w:sz w:val="20"/>
                <w:szCs w:val="20"/>
              </w:rPr>
              <w:t>Activity Name</w:t>
            </w:r>
          </w:p>
        </w:tc>
        <w:tc>
          <w:tcPr>
            <w:tcW w:w="988" w:type="pct"/>
            <w:tcBorders>
              <w:bottom w:val="single" w:sz="4" w:space="0" w:color="auto"/>
            </w:tcBorders>
            <w:shd w:val="clear" w:color="auto" w:fill="C6D9F1" w:themeFill="text2" w:themeFillTint="33"/>
          </w:tcPr>
          <w:p w:rsidR="001538E5" w:rsidRDefault="001538E5" w:rsidP="00946E9D">
            <w:pPr>
              <w:keepNext/>
              <w:spacing w:after="40"/>
              <w:jc w:val="center"/>
              <w:rPr>
                <w:b/>
                <w:sz w:val="20"/>
                <w:szCs w:val="20"/>
              </w:rPr>
            </w:pPr>
            <w:r>
              <w:rPr>
                <w:b/>
                <w:sz w:val="20"/>
                <w:szCs w:val="20"/>
              </w:rPr>
              <w:t>Completion Date</w:t>
            </w:r>
          </w:p>
        </w:tc>
        <w:tc>
          <w:tcPr>
            <w:tcW w:w="988" w:type="pct"/>
            <w:tcBorders>
              <w:bottom w:val="single" w:sz="4" w:space="0" w:color="auto"/>
            </w:tcBorders>
            <w:shd w:val="clear" w:color="auto" w:fill="C6D9F1" w:themeFill="text2" w:themeFillTint="33"/>
          </w:tcPr>
          <w:p w:rsidR="001538E5" w:rsidRPr="00630CBF" w:rsidRDefault="001538E5" w:rsidP="00946E9D">
            <w:pPr>
              <w:keepNext/>
              <w:spacing w:after="40"/>
              <w:jc w:val="center"/>
              <w:rPr>
                <w:b/>
                <w:sz w:val="20"/>
                <w:szCs w:val="20"/>
              </w:rPr>
            </w:pPr>
            <w:r>
              <w:rPr>
                <w:b/>
                <w:sz w:val="20"/>
                <w:szCs w:val="20"/>
              </w:rPr>
              <w:t>Brief Description</w:t>
            </w:r>
          </w:p>
        </w:tc>
        <w:tc>
          <w:tcPr>
            <w:tcW w:w="1048" w:type="pct"/>
            <w:tcBorders>
              <w:bottom w:val="single" w:sz="4" w:space="0" w:color="auto"/>
            </w:tcBorders>
            <w:shd w:val="clear" w:color="auto" w:fill="C6D9F1" w:themeFill="text2" w:themeFillTint="33"/>
          </w:tcPr>
          <w:p w:rsidR="001538E5" w:rsidRPr="00630CBF" w:rsidRDefault="001538E5" w:rsidP="00946E9D">
            <w:pPr>
              <w:keepNext/>
              <w:spacing w:after="40"/>
              <w:jc w:val="center"/>
              <w:rPr>
                <w:b/>
                <w:sz w:val="20"/>
                <w:szCs w:val="20"/>
              </w:rPr>
            </w:pPr>
            <w:r>
              <w:rPr>
                <w:b/>
                <w:sz w:val="20"/>
                <w:szCs w:val="20"/>
              </w:rPr>
              <w:t>Main Outcomes</w:t>
            </w:r>
          </w:p>
        </w:tc>
      </w:tr>
      <w:tr w:rsidR="001538E5" w:rsidTr="001538E5">
        <w:tc>
          <w:tcPr>
            <w:tcW w:w="988" w:type="pct"/>
          </w:tcPr>
          <w:p w:rsidR="001538E5" w:rsidRPr="001538E5" w:rsidRDefault="001538E5" w:rsidP="00946E9D">
            <w:pPr>
              <w:keepNext/>
              <w:spacing w:after="40"/>
              <w:jc w:val="center"/>
              <w:rPr>
                <w:sz w:val="20"/>
                <w:szCs w:val="20"/>
                <w:lang w:val="fr-FR"/>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630CBF">
              <w:rPr>
                <w:color w:val="FF0000"/>
                <w:sz w:val="20"/>
                <w:szCs w:val="20"/>
              </w:rPr>
              <w:t>…</w:t>
            </w:r>
          </w:p>
        </w:tc>
        <w:tc>
          <w:tcPr>
            <w:tcW w:w="1048" w:type="pct"/>
          </w:tcPr>
          <w:p w:rsidR="001538E5" w:rsidRPr="00630CBF" w:rsidRDefault="001538E5" w:rsidP="00946E9D">
            <w:pPr>
              <w:keepNext/>
              <w:spacing w:after="40"/>
              <w:jc w:val="center"/>
              <w:rPr>
                <w:color w:val="FF0000"/>
                <w:sz w:val="20"/>
                <w:szCs w:val="20"/>
              </w:rPr>
            </w:pPr>
            <w:r w:rsidRPr="00630CBF">
              <w:rPr>
                <w:color w:val="FF0000"/>
                <w:sz w:val="20"/>
                <w:szCs w:val="20"/>
              </w:rPr>
              <w:t>…</w:t>
            </w:r>
          </w:p>
        </w:tc>
      </w:tr>
      <w:tr w:rsidR="001538E5" w:rsidTr="001538E5">
        <w:tc>
          <w:tcPr>
            <w:tcW w:w="988" w:type="pct"/>
          </w:tcPr>
          <w:p w:rsidR="001538E5" w:rsidRPr="00784BA1" w:rsidRDefault="001538E5" w:rsidP="00946E9D">
            <w:pPr>
              <w:keepNext/>
              <w:spacing w:after="40"/>
              <w:jc w:val="center"/>
              <w:rPr>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630CBF">
              <w:rPr>
                <w:color w:val="FF0000"/>
                <w:sz w:val="20"/>
                <w:szCs w:val="20"/>
              </w:rPr>
              <w:t>…</w:t>
            </w:r>
          </w:p>
        </w:tc>
        <w:tc>
          <w:tcPr>
            <w:tcW w:w="1048" w:type="pct"/>
          </w:tcPr>
          <w:p w:rsidR="001538E5" w:rsidRPr="00630CBF" w:rsidRDefault="001538E5" w:rsidP="00946E9D">
            <w:pPr>
              <w:keepNext/>
              <w:spacing w:after="40"/>
              <w:jc w:val="center"/>
              <w:rPr>
                <w:color w:val="FF0000"/>
                <w:sz w:val="20"/>
                <w:szCs w:val="20"/>
              </w:rPr>
            </w:pPr>
            <w:r w:rsidRPr="00630CBF">
              <w:rPr>
                <w:color w:val="FF0000"/>
                <w:sz w:val="20"/>
                <w:szCs w:val="20"/>
              </w:rPr>
              <w:t>…</w:t>
            </w:r>
          </w:p>
        </w:tc>
      </w:tr>
      <w:tr w:rsidR="001538E5" w:rsidTr="001538E5">
        <w:tc>
          <w:tcPr>
            <w:tcW w:w="988" w:type="pct"/>
          </w:tcPr>
          <w:p w:rsidR="001538E5" w:rsidRPr="00784BA1" w:rsidRDefault="001538E5" w:rsidP="00946E9D">
            <w:pPr>
              <w:keepNext/>
              <w:spacing w:after="40"/>
              <w:jc w:val="center"/>
              <w:rPr>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rsidR="001538E5" w:rsidRPr="00630CBF" w:rsidRDefault="001538E5" w:rsidP="00946E9D">
            <w:pPr>
              <w:keepNext/>
              <w:spacing w:after="40"/>
              <w:jc w:val="center"/>
              <w:rPr>
                <w:color w:val="FF0000"/>
                <w:sz w:val="20"/>
                <w:szCs w:val="20"/>
              </w:rPr>
            </w:pPr>
            <w:r w:rsidRPr="00630CBF">
              <w:rPr>
                <w:color w:val="FF0000"/>
                <w:sz w:val="20"/>
                <w:szCs w:val="20"/>
              </w:rPr>
              <w:t>…</w:t>
            </w:r>
          </w:p>
        </w:tc>
        <w:tc>
          <w:tcPr>
            <w:tcW w:w="1048" w:type="pct"/>
          </w:tcPr>
          <w:p w:rsidR="001538E5" w:rsidRPr="00630CBF" w:rsidRDefault="001538E5" w:rsidP="00946E9D">
            <w:pPr>
              <w:keepNext/>
              <w:spacing w:after="40"/>
              <w:jc w:val="center"/>
              <w:rPr>
                <w:color w:val="FF0000"/>
                <w:sz w:val="20"/>
                <w:szCs w:val="20"/>
              </w:rPr>
            </w:pPr>
            <w:r w:rsidRPr="00630CBF">
              <w:rPr>
                <w:color w:val="FF0000"/>
                <w:sz w:val="20"/>
                <w:szCs w:val="20"/>
              </w:rPr>
              <w:t>…</w:t>
            </w:r>
          </w:p>
        </w:tc>
      </w:tr>
    </w:tbl>
    <w:p w:rsidR="001538E5" w:rsidRDefault="001538E5" w:rsidP="001538E5">
      <w:pPr>
        <w:keepNext/>
      </w:pPr>
    </w:p>
    <w:p w:rsidR="003D58A2" w:rsidRPr="003D58A2" w:rsidRDefault="003D58A2" w:rsidP="003D58A2">
      <w:pPr>
        <w:pStyle w:val="Heading2"/>
      </w:pPr>
      <w:bookmarkStart w:id="43" w:name="_Toc334886720"/>
      <w:bookmarkStart w:id="44" w:name="_Toc476227597"/>
      <w:r w:rsidRPr="003D58A2">
        <w:t>Dependencies on On-</w:t>
      </w:r>
      <w:r w:rsidR="000076B8">
        <w:t>G</w:t>
      </w:r>
      <w:r w:rsidRPr="003D58A2">
        <w:t>oing or Future Activities</w:t>
      </w:r>
      <w:bookmarkEnd w:id="43"/>
      <w:bookmarkEnd w:id="44"/>
    </w:p>
    <w:p w:rsidR="001538E5" w:rsidRDefault="001538E5" w:rsidP="001538E5">
      <w:pPr>
        <w:pStyle w:val="BodytextJustified"/>
      </w:pPr>
      <w:r>
        <w:t xml:space="preserve">There </w:t>
      </w:r>
      <w:r w:rsidRPr="001538E5">
        <w:rPr>
          <w:color w:val="FF0000"/>
        </w:rPr>
        <w:t>are/are no</w:t>
      </w:r>
      <w:r>
        <w:t xml:space="preserve"> dependencies between the proposed activity and other activities falling outside of the scope of the proposed activity.</w:t>
      </w:r>
    </w:p>
    <w:p w:rsidR="001538E5" w:rsidRDefault="001538E5" w:rsidP="001538E5">
      <w:pPr>
        <w:pStyle w:val="Instruction"/>
      </w:pPr>
      <w:r>
        <w:t>include the text and complete the table below only if there are dependencies between the proposed activity and other activities falling outside of the scope of the proposed activity</w:t>
      </w:r>
    </w:p>
    <w:p w:rsidR="001538E5" w:rsidRDefault="001538E5" w:rsidP="001538E5">
      <w:pPr>
        <w:pStyle w:val="BodytextJustified"/>
      </w:pPr>
      <w:r>
        <w:t>Further details are provided in the table below.</w:t>
      </w:r>
    </w:p>
    <w:p w:rsidR="001538E5" w:rsidRPr="00630CBF" w:rsidRDefault="001538E5" w:rsidP="001538E5">
      <w:pPr>
        <w:keepNext/>
        <w:spacing w:before="240"/>
        <w:jc w:val="center"/>
        <w:rPr>
          <w:b/>
          <w:sz w:val="20"/>
        </w:rPr>
      </w:pPr>
      <w:r>
        <w:rPr>
          <w:b/>
          <w:sz w:val="20"/>
        </w:rPr>
        <w:t>Dependencies on ongoing or future activities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457"/>
        <w:gridCol w:w="1157"/>
        <w:gridCol w:w="1438"/>
        <w:gridCol w:w="1755"/>
        <w:gridCol w:w="1159"/>
        <w:gridCol w:w="1431"/>
        <w:gridCol w:w="1496"/>
      </w:tblGrid>
      <w:tr w:rsidR="001538E5" w:rsidTr="00AD35C5">
        <w:trPr>
          <w:cantSplit/>
          <w:tblHeader/>
        </w:trPr>
        <w:tc>
          <w:tcPr>
            <w:tcW w:w="736" w:type="pct"/>
            <w:tcBorders>
              <w:bottom w:val="single" w:sz="4" w:space="0" w:color="auto"/>
            </w:tcBorders>
            <w:shd w:val="clear" w:color="auto" w:fill="C6D9F1" w:themeFill="text2" w:themeFillTint="33"/>
          </w:tcPr>
          <w:p w:rsidR="001538E5" w:rsidRPr="00630CBF" w:rsidRDefault="001538E5" w:rsidP="00946E9D">
            <w:pPr>
              <w:keepNext/>
              <w:tabs>
                <w:tab w:val="left" w:pos="659"/>
                <w:tab w:val="center" w:pos="869"/>
              </w:tabs>
              <w:spacing w:after="40"/>
              <w:jc w:val="center"/>
              <w:rPr>
                <w:b/>
                <w:sz w:val="20"/>
                <w:szCs w:val="20"/>
              </w:rPr>
            </w:pPr>
            <w:r>
              <w:rPr>
                <w:b/>
                <w:sz w:val="20"/>
                <w:szCs w:val="20"/>
              </w:rPr>
              <w:t>Programme</w:t>
            </w:r>
          </w:p>
        </w:tc>
        <w:tc>
          <w:tcPr>
            <w:tcW w:w="585" w:type="pct"/>
            <w:tcBorders>
              <w:bottom w:val="single" w:sz="4" w:space="0" w:color="auto"/>
            </w:tcBorders>
            <w:shd w:val="clear" w:color="auto" w:fill="C6D9F1" w:themeFill="text2" w:themeFillTint="33"/>
          </w:tcPr>
          <w:p w:rsidR="001538E5" w:rsidRDefault="001538E5" w:rsidP="00946E9D">
            <w:pPr>
              <w:keepNext/>
              <w:spacing w:after="40"/>
              <w:jc w:val="center"/>
              <w:rPr>
                <w:b/>
                <w:sz w:val="20"/>
                <w:szCs w:val="20"/>
              </w:rPr>
            </w:pPr>
            <w:r>
              <w:rPr>
                <w:b/>
                <w:sz w:val="20"/>
                <w:szCs w:val="20"/>
              </w:rPr>
              <w:t>Activity Name</w:t>
            </w:r>
          </w:p>
        </w:tc>
        <w:tc>
          <w:tcPr>
            <w:tcW w:w="727" w:type="pct"/>
            <w:tcBorders>
              <w:bottom w:val="single" w:sz="4" w:space="0" w:color="auto"/>
            </w:tcBorders>
            <w:shd w:val="clear" w:color="auto" w:fill="C6D9F1" w:themeFill="text2" w:themeFillTint="33"/>
          </w:tcPr>
          <w:p w:rsidR="001538E5" w:rsidRDefault="001538E5" w:rsidP="00946E9D">
            <w:pPr>
              <w:keepNext/>
              <w:spacing w:after="40"/>
              <w:jc w:val="center"/>
              <w:rPr>
                <w:b/>
                <w:sz w:val="20"/>
                <w:szCs w:val="20"/>
              </w:rPr>
            </w:pPr>
            <w:r>
              <w:rPr>
                <w:b/>
                <w:sz w:val="20"/>
                <w:szCs w:val="20"/>
              </w:rPr>
              <w:t>Brief Description</w:t>
            </w:r>
          </w:p>
        </w:tc>
        <w:tc>
          <w:tcPr>
            <w:tcW w:w="887" w:type="pct"/>
            <w:tcBorders>
              <w:bottom w:val="single" w:sz="4" w:space="0" w:color="auto"/>
            </w:tcBorders>
            <w:shd w:val="clear" w:color="auto" w:fill="C6D9F1" w:themeFill="text2" w:themeFillTint="33"/>
          </w:tcPr>
          <w:p w:rsidR="001538E5" w:rsidRDefault="001538E5" w:rsidP="00946E9D">
            <w:pPr>
              <w:keepNext/>
              <w:spacing w:after="40"/>
              <w:jc w:val="center"/>
              <w:rPr>
                <w:b/>
                <w:sz w:val="20"/>
                <w:szCs w:val="20"/>
              </w:rPr>
            </w:pPr>
            <w:r>
              <w:rPr>
                <w:b/>
                <w:sz w:val="20"/>
                <w:szCs w:val="20"/>
              </w:rPr>
              <w:t>Status</w:t>
            </w:r>
          </w:p>
        </w:tc>
        <w:tc>
          <w:tcPr>
            <w:tcW w:w="586" w:type="pct"/>
            <w:tcBorders>
              <w:bottom w:val="single" w:sz="4" w:space="0" w:color="auto"/>
            </w:tcBorders>
            <w:shd w:val="clear" w:color="auto" w:fill="C6D9F1" w:themeFill="text2" w:themeFillTint="33"/>
          </w:tcPr>
          <w:p w:rsidR="001538E5" w:rsidRPr="00630CBF" w:rsidRDefault="001538E5" w:rsidP="00946E9D">
            <w:pPr>
              <w:keepNext/>
              <w:spacing w:after="40"/>
              <w:jc w:val="center"/>
              <w:rPr>
                <w:b/>
                <w:sz w:val="20"/>
                <w:szCs w:val="20"/>
              </w:rPr>
            </w:pPr>
            <w:r>
              <w:rPr>
                <w:b/>
                <w:sz w:val="20"/>
                <w:szCs w:val="20"/>
              </w:rPr>
              <w:t>Start Date</w:t>
            </w:r>
          </w:p>
        </w:tc>
        <w:tc>
          <w:tcPr>
            <w:tcW w:w="723" w:type="pct"/>
            <w:tcBorders>
              <w:bottom w:val="single" w:sz="4" w:space="0" w:color="auto"/>
            </w:tcBorders>
            <w:shd w:val="clear" w:color="auto" w:fill="C6D9F1" w:themeFill="text2" w:themeFillTint="33"/>
          </w:tcPr>
          <w:p w:rsidR="001538E5" w:rsidRPr="00630CBF" w:rsidRDefault="001538E5" w:rsidP="001538E5">
            <w:pPr>
              <w:keepNext/>
              <w:spacing w:after="40"/>
              <w:jc w:val="center"/>
              <w:rPr>
                <w:b/>
                <w:sz w:val="20"/>
                <w:szCs w:val="20"/>
              </w:rPr>
            </w:pPr>
            <w:r>
              <w:rPr>
                <w:b/>
                <w:sz w:val="20"/>
                <w:szCs w:val="20"/>
              </w:rPr>
              <w:t>Completion Date</w:t>
            </w:r>
          </w:p>
        </w:tc>
        <w:tc>
          <w:tcPr>
            <w:tcW w:w="756" w:type="pct"/>
            <w:tcBorders>
              <w:bottom w:val="single" w:sz="4" w:space="0" w:color="auto"/>
            </w:tcBorders>
            <w:shd w:val="clear" w:color="auto" w:fill="C6D9F1" w:themeFill="text2" w:themeFillTint="33"/>
          </w:tcPr>
          <w:p w:rsidR="001538E5" w:rsidRDefault="001538E5" w:rsidP="001538E5">
            <w:pPr>
              <w:keepNext/>
              <w:spacing w:after="40"/>
              <w:jc w:val="center"/>
              <w:rPr>
                <w:b/>
                <w:sz w:val="20"/>
                <w:szCs w:val="20"/>
              </w:rPr>
            </w:pPr>
            <w:r>
              <w:rPr>
                <w:b/>
                <w:sz w:val="20"/>
                <w:szCs w:val="20"/>
              </w:rPr>
              <w:t>Nature of Dependency</w:t>
            </w:r>
          </w:p>
        </w:tc>
      </w:tr>
      <w:tr w:rsidR="00AD35C5" w:rsidTr="00AD35C5">
        <w:tc>
          <w:tcPr>
            <w:tcW w:w="736" w:type="pct"/>
          </w:tcPr>
          <w:p w:rsidR="00AD35C5" w:rsidRPr="001538E5" w:rsidRDefault="00AD35C5" w:rsidP="00946E9D">
            <w:pPr>
              <w:keepNext/>
              <w:spacing w:after="40"/>
              <w:jc w:val="center"/>
              <w:rPr>
                <w:sz w:val="20"/>
                <w:szCs w:val="20"/>
                <w:lang w:val="fr-FR"/>
              </w:rPr>
            </w:pPr>
            <w:r w:rsidRPr="00160038">
              <w:rPr>
                <w:color w:val="FF0000"/>
                <w:sz w:val="20"/>
                <w:szCs w:val="20"/>
              </w:rPr>
              <w:t>…</w:t>
            </w:r>
          </w:p>
        </w:tc>
        <w:tc>
          <w:tcPr>
            <w:tcW w:w="585" w:type="pct"/>
          </w:tcPr>
          <w:p w:rsidR="00AD35C5" w:rsidRPr="00630CBF" w:rsidRDefault="00AD35C5" w:rsidP="00946E9D">
            <w:pPr>
              <w:keepNext/>
              <w:spacing w:after="40"/>
              <w:jc w:val="center"/>
              <w:rPr>
                <w:color w:val="FF0000"/>
                <w:sz w:val="20"/>
                <w:szCs w:val="20"/>
              </w:rPr>
            </w:pPr>
            <w:r w:rsidRPr="00160038">
              <w:rPr>
                <w:color w:val="FF0000"/>
                <w:sz w:val="20"/>
                <w:szCs w:val="20"/>
              </w:rPr>
              <w:t>…</w:t>
            </w:r>
          </w:p>
        </w:tc>
        <w:tc>
          <w:tcPr>
            <w:tcW w:w="727" w:type="pct"/>
          </w:tcPr>
          <w:p w:rsidR="00AD35C5" w:rsidRDefault="00AD35C5" w:rsidP="00946E9D">
            <w:pPr>
              <w:keepNext/>
              <w:spacing w:after="40"/>
              <w:jc w:val="center"/>
              <w:rPr>
                <w:color w:val="FF0000"/>
                <w:sz w:val="20"/>
                <w:szCs w:val="20"/>
              </w:rPr>
            </w:pPr>
            <w:r w:rsidRPr="00E626D4">
              <w:rPr>
                <w:color w:val="FF0000"/>
                <w:sz w:val="20"/>
                <w:szCs w:val="20"/>
              </w:rPr>
              <w:t>…</w:t>
            </w:r>
          </w:p>
        </w:tc>
        <w:tc>
          <w:tcPr>
            <w:tcW w:w="887" w:type="pct"/>
          </w:tcPr>
          <w:p w:rsidR="00AD35C5" w:rsidRPr="00630CBF" w:rsidRDefault="00AD35C5" w:rsidP="00946E9D">
            <w:pPr>
              <w:keepNext/>
              <w:spacing w:after="40"/>
              <w:jc w:val="center"/>
              <w:rPr>
                <w:color w:val="FF0000"/>
                <w:sz w:val="20"/>
                <w:szCs w:val="20"/>
              </w:rPr>
            </w:pPr>
            <w:r>
              <w:rPr>
                <w:color w:val="FF0000"/>
                <w:sz w:val="20"/>
                <w:szCs w:val="20"/>
              </w:rPr>
              <w:t>planned/ongoing</w:t>
            </w:r>
          </w:p>
        </w:tc>
        <w:tc>
          <w:tcPr>
            <w:tcW w:w="586" w:type="pct"/>
          </w:tcPr>
          <w:p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23" w:type="pct"/>
          </w:tcPr>
          <w:p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56" w:type="pct"/>
          </w:tcPr>
          <w:p w:rsidR="00AD35C5" w:rsidRPr="00630CBF" w:rsidRDefault="00AD35C5" w:rsidP="00946E9D">
            <w:pPr>
              <w:keepNext/>
              <w:spacing w:after="40"/>
              <w:jc w:val="center"/>
              <w:rPr>
                <w:color w:val="FF0000"/>
                <w:sz w:val="20"/>
                <w:szCs w:val="20"/>
              </w:rPr>
            </w:pPr>
            <w:r w:rsidRPr="001B2D50">
              <w:rPr>
                <w:color w:val="FF0000"/>
                <w:sz w:val="20"/>
                <w:szCs w:val="20"/>
              </w:rPr>
              <w:t>…</w:t>
            </w:r>
          </w:p>
        </w:tc>
      </w:tr>
      <w:tr w:rsidR="00AD35C5" w:rsidTr="00AD35C5">
        <w:tc>
          <w:tcPr>
            <w:tcW w:w="736" w:type="pct"/>
          </w:tcPr>
          <w:p w:rsidR="00AD35C5" w:rsidRPr="00784BA1" w:rsidRDefault="00AD35C5" w:rsidP="00946E9D">
            <w:pPr>
              <w:keepNext/>
              <w:spacing w:after="40"/>
              <w:jc w:val="center"/>
              <w:rPr>
                <w:sz w:val="20"/>
                <w:szCs w:val="20"/>
              </w:rPr>
            </w:pPr>
            <w:r w:rsidRPr="00160038">
              <w:rPr>
                <w:color w:val="FF0000"/>
                <w:sz w:val="20"/>
                <w:szCs w:val="20"/>
              </w:rPr>
              <w:t>…</w:t>
            </w:r>
          </w:p>
        </w:tc>
        <w:tc>
          <w:tcPr>
            <w:tcW w:w="585" w:type="pct"/>
          </w:tcPr>
          <w:p w:rsidR="00AD35C5" w:rsidRPr="00630CBF" w:rsidRDefault="00AD35C5" w:rsidP="00946E9D">
            <w:pPr>
              <w:keepNext/>
              <w:spacing w:after="40"/>
              <w:jc w:val="center"/>
              <w:rPr>
                <w:color w:val="FF0000"/>
                <w:sz w:val="20"/>
                <w:szCs w:val="20"/>
              </w:rPr>
            </w:pPr>
            <w:r w:rsidRPr="00160038">
              <w:rPr>
                <w:color w:val="FF0000"/>
                <w:sz w:val="20"/>
                <w:szCs w:val="20"/>
              </w:rPr>
              <w:t>…</w:t>
            </w:r>
          </w:p>
        </w:tc>
        <w:tc>
          <w:tcPr>
            <w:tcW w:w="727" w:type="pct"/>
          </w:tcPr>
          <w:p w:rsidR="00AD35C5" w:rsidRPr="00160038" w:rsidRDefault="00AD35C5" w:rsidP="00946E9D">
            <w:pPr>
              <w:keepNext/>
              <w:spacing w:after="40"/>
              <w:jc w:val="center"/>
              <w:rPr>
                <w:color w:val="FF0000"/>
                <w:sz w:val="20"/>
                <w:szCs w:val="20"/>
              </w:rPr>
            </w:pPr>
            <w:r w:rsidRPr="00E626D4">
              <w:rPr>
                <w:color w:val="FF0000"/>
                <w:sz w:val="20"/>
                <w:szCs w:val="20"/>
              </w:rPr>
              <w:t>…</w:t>
            </w:r>
          </w:p>
        </w:tc>
        <w:tc>
          <w:tcPr>
            <w:tcW w:w="887" w:type="pct"/>
          </w:tcPr>
          <w:p w:rsidR="00AD35C5" w:rsidRPr="00630CBF" w:rsidRDefault="00AD35C5" w:rsidP="00946E9D">
            <w:pPr>
              <w:keepNext/>
              <w:spacing w:after="40"/>
              <w:jc w:val="center"/>
              <w:rPr>
                <w:color w:val="FF0000"/>
                <w:sz w:val="20"/>
                <w:szCs w:val="20"/>
              </w:rPr>
            </w:pPr>
            <w:r w:rsidRPr="00160038">
              <w:rPr>
                <w:color w:val="FF0000"/>
                <w:sz w:val="20"/>
                <w:szCs w:val="20"/>
              </w:rPr>
              <w:t>…</w:t>
            </w:r>
          </w:p>
        </w:tc>
        <w:tc>
          <w:tcPr>
            <w:tcW w:w="586" w:type="pct"/>
          </w:tcPr>
          <w:p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23" w:type="pct"/>
          </w:tcPr>
          <w:p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56" w:type="pct"/>
          </w:tcPr>
          <w:p w:rsidR="00AD35C5" w:rsidRPr="00630CBF" w:rsidRDefault="00AD35C5" w:rsidP="00946E9D">
            <w:pPr>
              <w:keepNext/>
              <w:spacing w:after="40"/>
              <w:jc w:val="center"/>
              <w:rPr>
                <w:color w:val="FF0000"/>
                <w:sz w:val="20"/>
                <w:szCs w:val="20"/>
              </w:rPr>
            </w:pPr>
            <w:r w:rsidRPr="001B2D50">
              <w:rPr>
                <w:color w:val="FF0000"/>
                <w:sz w:val="20"/>
                <w:szCs w:val="20"/>
              </w:rPr>
              <w:t>…</w:t>
            </w:r>
          </w:p>
        </w:tc>
      </w:tr>
      <w:tr w:rsidR="00AD35C5" w:rsidTr="00AD35C5">
        <w:tc>
          <w:tcPr>
            <w:tcW w:w="736" w:type="pct"/>
          </w:tcPr>
          <w:p w:rsidR="00AD35C5" w:rsidRPr="00784BA1" w:rsidRDefault="00AD35C5" w:rsidP="00946E9D">
            <w:pPr>
              <w:keepNext/>
              <w:spacing w:after="40"/>
              <w:jc w:val="center"/>
              <w:rPr>
                <w:sz w:val="20"/>
                <w:szCs w:val="20"/>
              </w:rPr>
            </w:pPr>
            <w:r w:rsidRPr="00160038">
              <w:rPr>
                <w:color w:val="FF0000"/>
                <w:sz w:val="20"/>
                <w:szCs w:val="20"/>
              </w:rPr>
              <w:t>…</w:t>
            </w:r>
          </w:p>
        </w:tc>
        <w:tc>
          <w:tcPr>
            <w:tcW w:w="585" w:type="pct"/>
          </w:tcPr>
          <w:p w:rsidR="00AD35C5" w:rsidRPr="00630CBF" w:rsidRDefault="00AD35C5" w:rsidP="00946E9D">
            <w:pPr>
              <w:keepNext/>
              <w:spacing w:after="40"/>
              <w:jc w:val="center"/>
              <w:rPr>
                <w:color w:val="FF0000"/>
                <w:sz w:val="20"/>
                <w:szCs w:val="20"/>
              </w:rPr>
            </w:pPr>
            <w:r w:rsidRPr="00160038">
              <w:rPr>
                <w:color w:val="FF0000"/>
                <w:sz w:val="20"/>
                <w:szCs w:val="20"/>
              </w:rPr>
              <w:t>…</w:t>
            </w:r>
          </w:p>
        </w:tc>
        <w:tc>
          <w:tcPr>
            <w:tcW w:w="727" w:type="pct"/>
          </w:tcPr>
          <w:p w:rsidR="00AD35C5" w:rsidRPr="00160038" w:rsidRDefault="00AD35C5" w:rsidP="00946E9D">
            <w:pPr>
              <w:keepNext/>
              <w:spacing w:after="40"/>
              <w:jc w:val="center"/>
              <w:rPr>
                <w:color w:val="FF0000"/>
                <w:sz w:val="20"/>
                <w:szCs w:val="20"/>
              </w:rPr>
            </w:pPr>
            <w:r w:rsidRPr="00E626D4">
              <w:rPr>
                <w:color w:val="FF0000"/>
                <w:sz w:val="20"/>
                <w:szCs w:val="20"/>
              </w:rPr>
              <w:t>…</w:t>
            </w:r>
          </w:p>
        </w:tc>
        <w:tc>
          <w:tcPr>
            <w:tcW w:w="887" w:type="pct"/>
          </w:tcPr>
          <w:p w:rsidR="00AD35C5" w:rsidRPr="00630CBF" w:rsidRDefault="00AD35C5" w:rsidP="00946E9D">
            <w:pPr>
              <w:keepNext/>
              <w:spacing w:after="40"/>
              <w:jc w:val="center"/>
              <w:rPr>
                <w:color w:val="FF0000"/>
                <w:sz w:val="20"/>
                <w:szCs w:val="20"/>
              </w:rPr>
            </w:pPr>
            <w:r w:rsidRPr="00160038">
              <w:rPr>
                <w:color w:val="FF0000"/>
                <w:sz w:val="20"/>
                <w:szCs w:val="20"/>
              </w:rPr>
              <w:t>…</w:t>
            </w:r>
          </w:p>
        </w:tc>
        <w:tc>
          <w:tcPr>
            <w:tcW w:w="586" w:type="pct"/>
          </w:tcPr>
          <w:p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23" w:type="pct"/>
          </w:tcPr>
          <w:p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56" w:type="pct"/>
          </w:tcPr>
          <w:p w:rsidR="00AD35C5" w:rsidRPr="00630CBF" w:rsidRDefault="00AD35C5" w:rsidP="00946E9D">
            <w:pPr>
              <w:keepNext/>
              <w:spacing w:after="40"/>
              <w:jc w:val="center"/>
              <w:rPr>
                <w:color w:val="FF0000"/>
                <w:sz w:val="20"/>
                <w:szCs w:val="20"/>
              </w:rPr>
            </w:pPr>
            <w:r w:rsidRPr="001B2D50">
              <w:rPr>
                <w:color w:val="FF0000"/>
                <w:sz w:val="20"/>
                <w:szCs w:val="20"/>
              </w:rPr>
              <w:t>…</w:t>
            </w:r>
          </w:p>
        </w:tc>
      </w:tr>
    </w:tbl>
    <w:p w:rsidR="001538E5" w:rsidRDefault="001538E5" w:rsidP="001538E5">
      <w:pPr>
        <w:keepNext/>
      </w:pPr>
    </w:p>
    <w:p w:rsidR="00AD35C5" w:rsidRPr="005F0E6C" w:rsidRDefault="00AD35C5" w:rsidP="00AD35C5">
      <w:pPr>
        <w:pStyle w:val="Heading2"/>
      </w:pPr>
      <w:bookmarkStart w:id="45" w:name="_Toc334886721"/>
      <w:bookmarkStart w:id="46" w:name="_Toc476227598"/>
      <w:r>
        <w:t>Management of Interdependencies</w:t>
      </w:r>
      <w:bookmarkEnd w:id="45"/>
      <w:bookmarkEnd w:id="46"/>
    </w:p>
    <w:p w:rsidR="00AD35C5" w:rsidRDefault="00AD35C5" w:rsidP="00AD35C5">
      <w:pPr>
        <w:pStyle w:val="Instruction"/>
      </w:pPr>
      <w:r>
        <w:t>include this section if the proposed development is dependent on any on-going or future activities</w:t>
      </w:r>
    </w:p>
    <w:p w:rsidR="00AD35C5" w:rsidRPr="005F0E6C" w:rsidRDefault="00AD35C5" w:rsidP="00AD35C5">
      <w:pPr>
        <w:spacing w:before="40" w:line="240" w:lineRule="atLeast"/>
      </w:pPr>
      <w:r>
        <w:t xml:space="preserve">Interdependencies between the proposed activity and the related activities identified in the previous section will be managed as follows. </w:t>
      </w:r>
      <w:r w:rsidRPr="00AD35C5">
        <w:rPr>
          <w:color w:val="FF0000"/>
        </w:rPr>
        <w:t>…</w:t>
      </w:r>
    </w:p>
    <w:p w:rsidR="00AD35C5" w:rsidRDefault="00AD35C5" w:rsidP="00AD35C5">
      <w:pPr>
        <w:pStyle w:val="Heading2"/>
      </w:pPr>
      <w:bookmarkStart w:id="47" w:name="_Toc334886722"/>
      <w:bookmarkStart w:id="48" w:name="_Toc476227599"/>
      <w:r>
        <w:t>Overlap</w:t>
      </w:r>
      <w:bookmarkEnd w:id="47"/>
      <w:bookmarkEnd w:id="48"/>
    </w:p>
    <w:p w:rsidR="00AD35C5" w:rsidRPr="00AD35C5" w:rsidRDefault="00AD35C5" w:rsidP="00AD35C5">
      <w:pPr>
        <w:pStyle w:val="BodytextJustified"/>
      </w:pPr>
      <w:r>
        <w:t xml:space="preserve">We confirm that the work proposed does not overlap with any previous or currently running </w:t>
      </w:r>
      <w:r w:rsidR="00B8194A" w:rsidRPr="00B8194A">
        <w:t>ESA contract(s) awarded to any enti</w:t>
      </w:r>
      <w:r w:rsidR="009D2F0F">
        <w:t>ty in the proposed project team</w:t>
      </w:r>
      <w:r>
        <w:t>.</w:t>
      </w:r>
    </w:p>
    <w:p w:rsidR="0032332F" w:rsidRDefault="0073742C" w:rsidP="00924028">
      <w:pPr>
        <w:pStyle w:val="Heading1"/>
      </w:pPr>
      <w:bookmarkStart w:id="49" w:name="_Toc334886723"/>
      <w:bookmarkStart w:id="50" w:name="_Toc476227600"/>
      <w:r>
        <w:lastRenderedPageBreak/>
        <w:t>Overall Product Development Plan</w:t>
      </w:r>
      <w:bookmarkEnd w:id="49"/>
      <w:bookmarkEnd w:id="50"/>
    </w:p>
    <w:p w:rsidR="00924028" w:rsidRDefault="00946E9D" w:rsidP="00924028">
      <w:pPr>
        <w:pStyle w:val="Heading2"/>
      </w:pPr>
      <w:bookmarkStart w:id="51" w:name="_Toc334886724"/>
      <w:bookmarkStart w:id="52" w:name="_Toc476227601"/>
      <w:r>
        <w:t>Development Phases</w:t>
      </w:r>
      <w:bookmarkEnd w:id="51"/>
      <w:bookmarkEnd w:id="52"/>
    </w:p>
    <w:p w:rsidR="00462E18" w:rsidRDefault="00924028" w:rsidP="00924028">
      <w:pPr>
        <w:pStyle w:val="BodytextJustified"/>
      </w:pPr>
      <w:r>
        <w:t>Th</w:t>
      </w:r>
      <w:r w:rsidR="00D2715C">
        <w:t>e table below is a list of the Development P</w:t>
      </w:r>
      <w:r>
        <w:t xml:space="preserve">hases needed to advance the product from its current </w:t>
      </w:r>
      <w:r w:rsidR="00462E18">
        <w:t xml:space="preserve">development </w:t>
      </w:r>
      <w:r>
        <w:t xml:space="preserve">status to the point where it is ready for commercial exploitation. </w:t>
      </w:r>
    </w:p>
    <w:p w:rsidR="00462E18" w:rsidRDefault="00924028" w:rsidP="00924028">
      <w:pPr>
        <w:pStyle w:val="BodytextJustified"/>
      </w:pPr>
      <w:r>
        <w:t xml:space="preserve">It indicates, for each </w:t>
      </w:r>
      <w:r w:rsidR="00D2715C">
        <w:t>D</w:t>
      </w:r>
      <w:r>
        <w:t xml:space="preserve">evelopment </w:t>
      </w:r>
      <w:r w:rsidR="00D2715C">
        <w:t>P</w:t>
      </w:r>
      <w:r>
        <w:t xml:space="preserve">hase, its status, </w:t>
      </w:r>
      <w:r w:rsidR="00462E18">
        <w:t xml:space="preserve">how the </w:t>
      </w:r>
      <w:r w:rsidR="00D2715C">
        <w:t>D</w:t>
      </w:r>
      <w:r w:rsidR="00462E18">
        <w:t xml:space="preserve">evelopment </w:t>
      </w:r>
      <w:r w:rsidR="00D2715C">
        <w:t>P</w:t>
      </w:r>
      <w:r w:rsidR="00462E18">
        <w:t>hase</w:t>
      </w:r>
      <w:r>
        <w:t xml:space="preserve"> </w:t>
      </w:r>
      <w:r w:rsidR="00462E18">
        <w:t xml:space="preserve">is/was/will be supported (e.g. internal project, ARTES </w:t>
      </w:r>
      <w:r w:rsidR="00952F57">
        <w:t>ScyLight</w:t>
      </w:r>
      <w:r w:rsidR="00D2715C">
        <w:t xml:space="preserve"> Element</w:t>
      </w:r>
      <w:r w:rsidR="00462E18">
        <w:t xml:space="preserve">, </w:t>
      </w:r>
      <w:r w:rsidR="00334BB9">
        <w:t xml:space="preserve">other ARTES element, </w:t>
      </w:r>
      <w:r w:rsidR="00462E18">
        <w:t>national programme) and whether or not the project is included in the present proposal.</w:t>
      </w:r>
    </w:p>
    <w:p w:rsidR="00462E18" w:rsidRPr="00630CBF" w:rsidRDefault="00462E18" w:rsidP="00462E18">
      <w:pPr>
        <w:keepNext/>
        <w:spacing w:before="240"/>
        <w:jc w:val="center"/>
        <w:rPr>
          <w:b/>
          <w:sz w:val="20"/>
        </w:rPr>
      </w:pPr>
      <w:r>
        <w:rPr>
          <w:b/>
          <w:sz w:val="20"/>
        </w:rPr>
        <w:t>Summary of development phases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462E18" w:rsidTr="00946E9D">
        <w:trPr>
          <w:cantSplit/>
          <w:tblHeader/>
        </w:trPr>
        <w:tc>
          <w:tcPr>
            <w:tcW w:w="1246" w:type="pct"/>
            <w:tcBorders>
              <w:bottom w:val="single" w:sz="4" w:space="0" w:color="auto"/>
            </w:tcBorders>
            <w:shd w:val="clear" w:color="auto" w:fill="C6D9F1" w:themeFill="text2" w:themeFillTint="33"/>
          </w:tcPr>
          <w:p w:rsidR="00462E18" w:rsidRPr="00630CBF" w:rsidRDefault="00462E18" w:rsidP="00946E9D">
            <w:pPr>
              <w:keepNext/>
              <w:tabs>
                <w:tab w:val="left" w:pos="659"/>
                <w:tab w:val="center" w:pos="869"/>
              </w:tabs>
              <w:spacing w:after="40"/>
              <w:jc w:val="center"/>
              <w:rPr>
                <w:b/>
                <w:sz w:val="20"/>
                <w:szCs w:val="20"/>
              </w:rPr>
            </w:pPr>
            <w:r>
              <w:rPr>
                <w:b/>
                <w:sz w:val="20"/>
                <w:szCs w:val="20"/>
              </w:rPr>
              <w:t>Development Phase</w:t>
            </w:r>
          </w:p>
        </w:tc>
        <w:tc>
          <w:tcPr>
            <w:tcW w:w="1434" w:type="pct"/>
            <w:tcBorders>
              <w:bottom w:val="single" w:sz="4" w:space="0" w:color="auto"/>
            </w:tcBorders>
            <w:shd w:val="clear" w:color="auto" w:fill="C6D9F1" w:themeFill="text2" w:themeFillTint="33"/>
          </w:tcPr>
          <w:p w:rsidR="00462E18" w:rsidRPr="00630CBF" w:rsidRDefault="00462E18" w:rsidP="00946E9D">
            <w:pPr>
              <w:keepNext/>
              <w:spacing w:after="40"/>
              <w:jc w:val="center"/>
              <w:rPr>
                <w:b/>
                <w:sz w:val="20"/>
                <w:szCs w:val="20"/>
              </w:rPr>
            </w:pPr>
            <w:r>
              <w:rPr>
                <w:b/>
                <w:sz w:val="20"/>
                <w:szCs w:val="20"/>
              </w:rPr>
              <w:t>Status</w:t>
            </w:r>
          </w:p>
        </w:tc>
        <w:tc>
          <w:tcPr>
            <w:tcW w:w="1160" w:type="pct"/>
            <w:tcBorders>
              <w:bottom w:val="single" w:sz="4" w:space="0" w:color="auto"/>
            </w:tcBorders>
            <w:shd w:val="clear" w:color="auto" w:fill="C6D9F1" w:themeFill="text2" w:themeFillTint="33"/>
          </w:tcPr>
          <w:p w:rsidR="00462E18" w:rsidRDefault="00462E18" w:rsidP="00946E9D">
            <w:pPr>
              <w:keepNext/>
              <w:spacing w:after="40"/>
              <w:jc w:val="center"/>
              <w:rPr>
                <w:b/>
                <w:sz w:val="20"/>
                <w:szCs w:val="20"/>
              </w:rPr>
            </w:pPr>
            <w:r>
              <w:rPr>
                <w:b/>
                <w:sz w:val="20"/>
                <w:szCs w:val="20"/>
              </w:rPr>
              <w:t>Supported By</w:t>
            </w:r>
          </w:p>
        </w:tc>
        <w:tc>
          <w:tcPr>
            <w:tcW w:w="1160" w:type="pct"/>
            <w:tcBorders>
              <w:bottom w:val="single" w:sz="4" w:space="0" w:color="auto"/>
            </w:tcBorders>
            <w:shd w:val="clear" w:color="auto" w:fill="C6D9F1" w:themeFill="text2" w:themeFillTint="33"/>
          </w:tcPr>
          <w:p w:rsidR="00462E18" w:rsidRDefault="00946E9D" w:rsidP="00946E9D">
            <w:pPr>
              <w:keepNext/>
              <w:spacing w:after="40"/>
              <w:jc w:val="center"/>
              <w:rPr>
                <w:b/>
                <w:sz w:val="20"/>
                <w:szCs w:val="20"/>
              </w:rPr>
            </w:pPr>
            <w:r>
              <w:rPr>
                <w:b/>
                <w:sz w:val="20"/>
                <w:szCs w:val="20"/>
              </w:rPr>
              <w:t>Included in This Proposal</w:t>
            </w:r>
          </w:p>
        </w:tc>
      </w:tr>
      <w:tr w:rsidR="00462E18" w:rsidTr="00946E9D">
        <w:tc>
          <w:tcPr>
            <w:tcW w:w="1246" w:type="pct"/>
          </w:tcPr>
          <w:p w:rsidR="00462E18" w:rsidRPr="001538E5" w:rsidRDefault="00462E18" w:rsidP="00946E9D">
            <w:pPr>
              <w:keepNext/>
              <w:spacing w:after="40"/>
              <w:jc w:val="center"/>
              <w:rPr>
                <w:sz w:val="20"/>
                <w:szCs w:val="20"/>
                <w:lang w:val="fr-FR"/>
              </w:rPr>
            </w:pPr>
            <w:r>
              <w:rPr>
                <w:color w:val="FF0000"/>
                <w:sz w:val="20"/>
                <w:szCs w:val="20"/>
              </w:rPr>
              <w:t>Definition</w:t>
            </w:r>
          </w:p>
        </w:tc>
        <w:tc>
          <w:tcPr>
            <w:tcW w:w="1434" w:type="pct"/>
          </w:tcPr>
          <w:p w:rsidR="00462E18" w:rsidRPr="00630CBF" w:rsidRDefault="00462E18" w:rsidP="00946E9D">
            <w:pPr>
              <w:keepNext/>
              <w:spacing w:after="40"/>
              <w:jc w:val="center"/>
              <w:rPr>
                <w:color w:val="FF0000"/>
                <w:sz w:val="20"/>
                <w:szCs w:val="20"/>
              </w:rPr>
            </w:pPr>
            <w:r>
              <w:rPr>
                <w:color w:val="FF0000"/>
                <w:sz w:val="20"/>
                <w:szCs w:val="20"/>
              </w:rPr>
              <w:t>intended/running/completed</w:t>
            </w:r>
          </w:p>
        </w:tc>
        <w:tc>
          <w:tcPr>
            <w:tcW w:w="1160" w:type="pct"/>
          </w:tcPr>
          <w:p w:rsidR="00462E18" w:rsidRPr="001B2D50" w:rsidRDefault="00462E18" w:rsidP="00946E9D">
            <w:pPr>
              <w:keepNext/>
              <w:spacing w:after="40"/>
              <w:jc w:val="center"/>
              <w:rPr>
                <w:color w:val="FF0000"/>
                <w:sz w:val="20"/>
                <w:szCs w:val="20"/>
              </w:rPr>
            </w:pPr>
            <w:r>
              <w:rPr>
                <w:color w:val="FF0000"/>
                <w:sz w:val="20"/>
                <w:szCs w:val="20"/>
              </w:rPr>
              <w:t>internal project</w:t>
            </w:r>
          </w:p>
        </w:tc>
        <w:tc>
          <w:tcPr>
            <w:tcW w:w="1160" w:type="pct"/>
          </w:tcPr>
          <w:p w:rsidR="00462E18" w:rsidRPr="00630CBF" w:rsidRDefault="00946E9D" w:rsidP="00946E9D">
            <w:pPr>
              <w:keepNext/>
              <w:spacing w:after="40"/>
              <w:jc w:val="center"/>
              <w:rPr>
                <w:color w:val="FF0000"/>
                <w:sz w:val="20"/>
                <w:szCs w:val="20"/>
              </w:rPr>
            </w:pPr>
            <w:r>
              <w:rPr>
                <w:color w:val="FF0000"/>
                <w:sz w:val="20"/>
                <w:szCs w:val="20"/>
              </w:rPr>
              <w:t>yes/no</w:t>
            </w:r>
          </w:p>
        </w:tc>
      </w:tr>
      <w:tr w:rsidR="00946E9D" w:rsidTr="00946E9D">
        <w:tc>
          <w:tcPr>
            <w:tcW w:w="1246" w:type="pct"/>
          </w:tcPr>
          <w:p w:rsidR="00946E9D" w:rsidRPr="00784BA1" w:rsidRDefault="00946E9D" w:rsidP="00946E9D">
            <w:pPr>
              <w:keepNext/>
              <w:spacing w:after="40"/>
              <w:jc w:val="center"/>
              <w:rPr>
                <w:sz w:val="20"/>
                <w:szCs w:val="20"/>
              </w:rPr>
            </w:pPr>
            <w:r>
              <w:rPr>
                <w:color w:val="FF0000"/>
                <w:sz w:val="20"/>
                <w:szCs w:val="20"/>
              </w:rPr>
              <w:t>Technology</w:t>
            </w:r>
          </w:p>
        </w:tc>
        <w:tc>
          <w:tcPr>
            <w:tcW w:w="1434" w:type="pct"/>
          </w:tcPr>
          <w:p w:rsidR="00946E9D" w:rsidRPr="00630CBF" w:rsidRDefault="00946E9D" w:rsidP="00946E9D">
            <w:pPr>
              <w:keepNext/>
              <w:spacing w:after="40"/>
              <w:jc w:val="center"/>
              <w:rPr>
                <w:color w:val="FF0000"/>
                <w:sz w:val="20"/>
                <w:szCs w:val="20"/>
              </w:rPr>
            </w:pPr>
            <w:r w:rsidRPr="004655E0">
              <w:rPr>
                <w:color w:val="FF0000"/>
                <w:sz w:val="20"/>
                <w:szCs w:val="20"/>
              </w:rPr>
              <w:t>intended/running/completed</w:t>
            </w:r>
          </w:p>
        </w:tc>
        <w:tc>
          <w:tcPr>
            <w:tcW w:w="1160" w:type="pct"/>
          </w:tcPr>
          <w:p w:rsidR="00946E9D" w:rsidRPr="001B2D50" w:rsidRDefault="00946E9D" w:rsidP="00946E9D">
            <w:pPr>
              <w:keepNext/>
              <w:spacing w:after="40"/>
              <w:jc w:val="center"/>
              <w:rPr>
                <w:color w:val="FF0000"/>
                <w:sz w:val="20"/>
                <w:szCs w:val="20"/>
              </w:rPr>
            </w:pPr>
            <w:r>
              <w:rPr>
                <w:color w:val="FF0000"/>
                <w:sz w:val="20"/>
                <w:szCs w:val="20"/>
              </w:rPr>
              <w:t>national programme</w:t>
            </w:r>
          </w:p>
        </w:tc>
        <w:tc>
          <w:tcPr>
            <w:tcW w:w="1160" w:type="pct"/>
          </w:tcPr>
          <w:p w:rsidR="00946E9D" w:rsidRPr="00630CBF" w:rsidRDefault="00946E9D" w:rsidP="00946E9D">
            <w:pPr>
              <w:keepNext/>
              <w:spacing w:after="40"/>
              <w:jc w:val="center"/>
              <w:rPr>
                <w:color w:val="FF0000"/>
                <w:sz w:val="20"/>
                <w:szCs w:val="20"/>
              </w:rPr>
            </w:pPr>
            <w:r w:rsidRPr="00225AB9">
              <w:rPr>
                <w:color w:val="FF0000"/>
                <w:sz w:val="20"/>
                <w:szCs w:val="20"/>
              </w:rPr>
              <w:t>yes/no</w:t>
            </w:r>
          </w:p>
        </w:tc>
      </w:tr>
      <w:tr w:rsidR="00DC4A84" w:rsidTr="00946E9D">
        <w:tc>
          <w:tcPr>
            <w:tcW w:w="1246" w:type="pct"/>
          </w:tcPr>
          <w:p w:rsidR="00DC4A84" w:rsidRDefault="00DC4A84" w:rsidP="00946E9D">
            <w:pPr>
              <w:keepNext/>
              <w:spacing w:after="40"/>
              <w:jc w:val="center"/>
              <w:rPr>
                <w:color w:val="FF0000"/>
                <w:sz w:val="20"/>
                <w:szCs w:val="20"/>
              </w:rPr>
            </w:pPr>
            <w:r>
              <w:rPr>
                <w:color w:val="FF0000"/>
                <w:sz w:val="20"/>
                <w:szCs w:val="20"/>
              </w:rPr>
              <w:t>ScyLight Technology Demonstration</w:t>
            </w:r>
          </w:p>
        </w:tc>
        <w:tc>
          <w:tcPr>
            <w:tcW w:w="1434" w:type="pct"/>
          </w:tcPr>
          <w:p w:rsidR="00DC4A84" w:rsidRPr="004655E0" w:rsidRDefault="00DC4A84" w:rsidP="00946E9D">
            <w:pPr>
              <w:keepNext/>
              <w:spacing w:after="40"/>
              <w:jc w:val="center"/>
              <w:rPr>
                <w:color w:val="FF0000"/>
                <w:sz w:val="20"/>
                <w:szCs w:val="20"/>
              </w:rPr>
            </w:pPr>
            <w:r w:rsidRPr="004655E0">
              <w:rPr>
                <w:color w:val="FF0000"/>
                <w:sz w:val="20"/>
                <w:szCs w:val="20"/>
              </w:rPr>
              <w:t>intended/running/completed</w:t>
            </w:r>
          </w:p>
        </w:tc>
        <w:tc>
          <w:tcPr>
            <w:tcW w:w="1160" w:type="pct"/>
          </w:tcPr>
          <w:p w:rsidR="00DC4A84" w:rsidRDefault="009D2F0F" w:rsidP="00946E9D">
            <w:pPr>
              <w:keepNext/>
              <w:spacing w:after="40"/>
              <w:jc w:val="center"/>
              <w:rPr>
                <w:color w:val="FF0000"/>
                <w:sz w:val="20"/>
                <w:szCs w:val="20"/>
              </w:rPr>
            </w:pPr>
            <w:r>
              <w:rPr>
                <w:color w:val="FF0000"/>
                <w:sz w:val="20"/>
                <w:szCs w:val="20"/>
              </w:rPr>
              <w:t>ARTES ScyLight</w:t>
            </w:r>
          </w:p>
        </w:tc>
        <w:tc>
          <w:tcPr>
            <w:tcW w:w="1160" w:type="pct"/>
          </w:tcPr>
          <w:p w:rsidR="00DC4A84" w:rsidRPr="00225AB9" w:rsidRDefault="00DC4A84" w:rsidP="00946E9D">
            <w:pPr>
              <w:keepNext/>
              <w:spacing w:after="40"/>
              <w:jc w:val="center"/>
              <w:rPr>
                <w:color w:val="FF0000"/>
                <w:sz w:val="20"/>
                <w:szCs w:val="20"/>
              </w:rPr>
            </w:pPr>
            <w:r w:rsidRPr="00225AB9">
              <w:rPr>
                <w:color w:val="FF0000"/>
                <w:sz w:val="20"/>
                <w:szCs w:val="20"/>
              </w:rPr>
              <w:t>yes/no</w:t>
            </w:r>
          </w:p>
        </w:tc>
      </w:tr>
      <w:tr w:rsidR="00946E9D" w:rsidTr="00946E9D">
        <w:tc>
          <w:tcPr>
            <w:tcW w:w="1246" w:type="pct"/>
          </w:tcPr>
          <w:p w:rsidR="00946E9D" w:rsidRPr="00784BA1" w:rsidRDefault="00946E9D" w:rsidP="00946E9D">
            <w:pPr>
              <w:keepNext/>
              <w:spacing w:after="40"/>
              <w:jc w:val="center"/>
              <w:rPr>
                <w:sz w:val="20"/>
                <w:szCs w:val="20"/>
              </w:rPr>
            </w:pPr>
            <w:r>
              <w:rPr>
                <w:color w:val="FF0000"/>
                <w:sz w:val="20"/>
                <w:szCs w:val="20"/>
              </w:rPr>
              <w:t>Product</w:t>
            </w:r>
          </w:p>
        </w:tc>
        <w:tc>
          <w:tcPr>
            <w:tcW w:w="1434" w:type="pct"/>
          </w:tcPr>
          <w:p w:rsidR="00946E9D" w:rsidRPr="00630CBF" w:rsidRDefault="00946E9D" w:rsidP="00946E9D">
            <w:pPr>
              <w:keepNext/>
              <w:spacing w:after="40"/>
              <w:jc w:val="center"/>
              <w:rPr>
                <w:color w:val="FF0000"/>
                <w:sz w:val="20"/>
                <w:szCs w:val="20"/>
              </w:rPr>
            </w:pPr>
            <w:r w:rsidRPr="004655E0">
              <w:rPr>
                <w:color w:val="FF0000"/>
                <w:sz w:val="20"/>
                <w:szCs w:val="20"/>
              </w:rPr>
              <w:t>intended/running/completed</w:t>
            </w:r>
          </w:p>
        </w:tc>
        <w:tc>
          <w:tcPr>
            <w:tcW w:w="1160" w:type="pct"/>
          </w:tcPr>
          <w:p w:rsidR="00946E9D" w:rsidRPr="001B2D50" w:rsidRDefault="00946E9D" w:rsidP="00952F57">
            <w:pPr>
              <w:keepNext/>
              <w:spacing w:after="40"/>
              <w:jc w:val="center"/>
              <w:rPr>
                <w:color w:val="FF0000"/>
                <w:sz w:val="20"/>
                <w:szCs w:val="20"/>
              </w:rPr>
            </w:pPr>
            <w:r>
              <w:rPr>
                <w:color w:val="FF0000"/>
                <w:sz w:val="20"/>
                <w:szCs w:val="20"/>
              </w:rPr>
              <w:t xml:space="preserve">ARTES </w:t>
            </w:r>
            <w:r w:rsidR="00952F57">
              <w:rPr>
                <w:color w:val="FF0000"/>
                <w:sz w:val="20"/>
                <w:szCs w:val="20"/>
              </w:rPr>
              <w:t>ScyLight</w:t>
            </w:r>
          </w:p>
        </w:tc>
        <w:tc>
          <w:tcPr>
            <w:tcW w:w="1160" w:type="pct"/>
          </w:tcPr>
          <w:p w:rsidR="00946E9D" w:rsidRPr="00630CBF" w:rsidRDefault="00946E9D" w:rsidP="00946E9D">
            <w:pPr>
              <w:keepNext/>
              <w:spacing w:after="40"/>
              <w:jc w:val="center"/>
              <w:rPr>
                <w:color w:val="FF0000"/>
                <w:sz w:val="20"/>
                <w:szCs w:val="20"/>
              </w:rPr>
            </w:pPr>
            <w:r w:rsidRPr="00225AB9">
              <w:rPr>
                <w:color w:val="FF0000"/>
                <w:sz w:val="20"/>
                <w:szCs w:val="20"/>
              </w:rPr>
              <w:t>yes/no</w:t>
            </w:r>
          </w:p>
        </w:tc>
      </w:tr>
    </w:tbl>
    <w:p w:rsidR="00462E18" w:rsidRDefault="00462E18" w:rsidP="00462E18">
      <w:pPr>
        <w:keepNext/>
      </w:pPr>
    </w:p>
    <w:p w:rsidR="00946E9D" w:rsidRDefault="00946E9D" w:rsidP="00946E9D">
      <w:pPr>
        <w:pStyle w:val="Heading2"/>
      </w:pPr>
      <w:bookmarkStart w:id="53" w:name="_Toc334886725"/>
      <w:bookmarkStart w:id="54" w:name="_Toc476227602"/>
      <w:r>
        <w:t>Overall Development Logic</w:t>
      </w:r>
      <w:bookmarkEnd w:id="53"/>
      <w:bookmarkEnd w:id="54"/>
    </w:p>
    <w:p w:rsidR="00462E18" w:rsidRDefault="00946E9D" w:rsidP="00924028">
      <w:pPr>
        <w:pStyle w:val="BodytextJustified"/>
      </w:pPr>
      <w:r>
        <w:t xml:space="preserve">The overall development logic is </w:t>
      </w:r>
      <w:r w:rsidRPr="00946E9D">
        <w:rPr>
          <w:color w:val="FF0000"/>
        </w:rPr>
        <w:t>…</w:t>
      </w:r>
      <w:r>
        <w:t>.</w:t>
      </w:r>
    </w:p>
    <w:p w:rsidR="003250CD" w:rsidRDefault="003250CD" w:rsidP="003250CD">
      <w:pPr>
        <w:pStyle w:val="Heading2"/>
      </w:pPr>
      <w:bookmarkStart w:id="55" w:name="_Toc334886726"/>
      <w:bookmarkStart w:id="56" w:name="_Toc476227603"/>
      <w:r>
        <w:t>Development of Key Product Building Blocks</w:t>
      </w:r>
      <w:bookmarkEnd w:id="55"/>
      <w:bookmarkEnd w:id="56"/>
    </w:p>
    <w:p w:rsidR="00480F7F" w:rsidRDefault="003250CD" w:rsidP="003250CD">
      <w:pPr>
        <w:pStyle w:val="BodytextJustified"/>
      </w:pPr>
      <w:r>
        <w:t>The table below indicates which product subsystems/building blocks will require development to achieve the product development objectives.</w:t>
      </w:r>
      <w:r w:rsidR="00480F7F">
        <w:t xml:space="preserve"> It</w:t>
      </w:r>
      <w:r>
        <w:t xml:space="preserve"> indicates </w:t>
      </w:r>
      <w:r w:rsidR="00480F7F">
        <w:t xml:space="preserve">the </w:t>
      </w:r>
      <w:r w:rsidR="00D2715C">
        <w:t>D</w:t>
      </w:r>
      <w:r w:rsidR="00480F7F">
        <w:t>evelopmen</w:t>
      </w:r>
      <w:r w:rsidR="00D2715C">
        <w:t>t P</w:t>
      </w:r>
      <w:r w:rsidR="00480F7F">
        <w:t>hase in which each development will be performed.</w:t>
      </w:r>
    </w:p>
    <w:p w:rsidR="003250CD" w:rsidRDefault="00480F7F" w:rsidP="003250CD">
      <w:pPr>
        <w:pStyle w:val="BodytextJustified"/>
      </w:pPr>
      <w:r>
        <w:t>The term “modification” in the table means that adaptations/modifications are planned to be made to an existing building block. New building blocks are indicated as “to be developed</w:t>
      </w:r>
      <w:r w:rsidR="00154C12">
        <w:t>”</w:t>
      </w:r>
      <w:r w:rsidR="003250CD">
        <w:t>.</w:t>
      </w:r>
    </w:p>
    <w:p w:rsidR="003250CD" w:rsidRPr="00630CBF" w:rsidRDefault="003250CD" w:rsidP="003250CD">
      <w:pPr>
        <w:keepNext/>
        <w:spacing w:before="240"/>
        <w:jc w:val="center"/>
        <w:rPr>
          <w:b/>
          <w:sz w:val="20"/>
        </w:rPr>
      </w:pPr>
      <w:r>
        <w:rPr>
          <w:b/>
          <w:sz w:val="20"/>
        </w:rPr>
        <w:lastRenderedPageBreak/>
        <w:t xml:space="preserve">Summary of the </w:t>
      </w:r>
      <w:r w:rsidR="00480F7F">
        <w:rPr>
          <w:b/>
          <w:sz w:val="20"/>
        </w:rPr>
        <w:t>product building block developments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74"/>
        <w:gridCol w:w="2473"/>
        <w:gridCol w:w="2473"/>
        <w:gridCol w:w="2473"/>
      </w:tblGrid>
      <w:tr w:rsidR="003250CD" w:rsidTr="00480F7F">
        <w:trPr>
          <w:cantSplit/>
          <w:tblHeader/>
        </w:trPr>
        <w:tc>
          <w:tcPr>
            <w:tcW w:w="1250" w:type="pct"/>
            <w:tcBorders>
              <w:bottom w:val="single" w:sz="4" w:space="0" w:color="auto"/>
            </w:tcBorders>
            <w:shd w:val="clear" w:color="auto" w:fill="C6D9F1" w:themeFill="text2" w:themeFillTint="33"/>
          </w:tcPr>
          <w:p w:rsidR="003250CD" w:rsidRPr="00630CBF" w:rsidRDefault="00480F7F" w:rsidP="007776F1">
            <w:pPr>
              <w:keepNext/>
              <w:tabs>
                <w:tab w:val="left" w:pos="659"/>
                <w:tab w:val="center" w:pos="869"/>
              </w:tabs>
              <w:spacing w:after="40"/>
              <w:jc w:val="center"/>
              <w:rPr>
                <w:b/>
                <w:sz w:val="20"/>
                <w:szCs w:val="20"/>
              </w:rPr>
            </w:pPr>
            <w:r>
              <w:rPr>
                <w:b/>
                <w:sz w:val="20"/>
                <w:szCs w:val="20"/>
              </w:rPr>
              <w:t>Subsystem/Building Block</w:t>
            </w:r>
          </w:p>
        </w:tc>
        <w:tc>
          <w:tcPr>
            <w:tcW w:w="1250" w:type="pct"/>
            <w:tcBorders>
              <w:bottom w:val="single" w:sz="4" w:space="0" w:color="auto"/>
            </w:tcBorders>
            <w:shd w:val="clear" w:color="auto" w:fill="C6D9F1" w:themeFill="text2" w:themeFillTint="33"/>
          </w:tcPr>
          <w:p w:rsidR="003250CD" w:rsidRPr="00630CBF" w:rsidRDefault="003250CD" w:rsidP="007776F1">
            <w:pPr>
              <w:keepNext/>
              <w:spacing w:after="40"/>
              <w:jc w:val="center"/>
              <w:rPr>
                <w:b/>
                <w:sz w:val="20"/>
                <w:szCs w:val="20"/>
              </w:rPr>
            </w:pPr>
            <w:r>
              <w:rPr>
                <w:b/>
                <w:sz w:val="20"/>
                <w:szCs w:val="20"/>
              </w:rPr>
              <w:t>Development Phase</w:t>
            </w:r>
          </w:p>
        </w:tc>
        <w:tc>
          <w:tcPr>
            <w:tcW w:w="1250" w:type="pct"/>
            <w:tcBorders>
              <w:bottom w:val="single" w:sz="4" w:space="0" w:color="auto"/>
            </w:tcBorders>
            <w:shd w:val="clear" w:color="auto" w:fill="C6D9F1" w:themeFill="text2" w:themeFillTint="33"/>
          </w:tcPr>
          <w:p w:rsidR="003250CD" w:rsidRDefault="00480F7F" w:rsidP="007776F1">
            <w:pPr>
              <w:keepNext/>
              <w:spacing w:after="40"/>
              <w:jc w:val="center"/>
              <w:rPr>
                <w:b/>
                <w:sz w:val="20"/>
                <w:szCs w:val="20"/>
              </w:rPr>
            </w:pPr>
            <w:r>
              <w:rPr>
                <w:b/>
                <w:sz w:val="20"/>
                <w:szCs w:val="20"/>
              </w:rPr>
              <w:t>Nature of the Development</w:t>
            </w:r>
          </w:p>
        </w:tc>
        <w:tc>
          <w:tcPr>
            <w:tcW w:w="1250" w:type="pct"/>
            <w:tcBorders>
              <w:bottom w:val="single" w:sz="4" w:space="0" w:color="auto"/>
            </w:tcBorders>
            <w:shd w:val="clear" w:color="auto" w:fill="C6D9F1" w:themeFill="text2" w:themeFillTint="33"/>
          </w:tcPr>
          <w:p w:rsidR="003250CD" w:rsidRDefault="003250CD" w:rsidP="007776F1">
            <w:pPr>
              <w:keepNext/>
              <w:spacing w:after="40"/>
              <w:jc w:val="center"/>
              <w:rPr>
                <w:b/>
                <w:sz w:val="20"/>
                <w:szCs w:val="20"/>
              </w:rPr>
            </w:pPr>
            <w:r>
              <w:rPr>
                <w:b/>
                <w:sz w:val="20"/>
                <w:szCs w:val="20"/>
              </w:rPr>
              <w:t>Comments</w:t>
            </w:r>
          </w:p>
        </w:tc>
      </w:tr>
      <w:tr w:rsidR="003250CD" w:rsidTr="00480F7F">
        <w:tc>
          <w:tcPr>
            <w:tcW w:w="1250" w:type="pct"/>
          </w:tcPr>
          <w:p w:rsidR="003250CD" w:rsidRPr="001538E5" w:rsidRDefault="003250CD" w:rsidP="007776F1">
            <w:pPr>
              <w:keepNext/>
              <w:spacing w:after="40"/>
              <w:jc w:val="center"/>
              <w:rPr>
                <w:sz w:val="20"/>
                <w:szCs w:val="20"/>
                <w:lang w:val="fr-FR"/>
              </w:rPr>
            </w:pPr>
            <w:r w:rsidRPr="005970BA">
              <w:rPr>
                <w:color w:val="FF0000"/>
                <w:sz w:val="20"/>
                <w:szCs w:val="20"/>
              </w:rPr>
              <w:t>…</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1B2D50" w:rsidRDefault="00480F7F" w:rsidP="007776F1">
            <w:pPr>
              <w:keepNext/>
              <w:spacing w:after="40"/>
              <w:jc w:val="center"/>
              <w:rPr>
                <w:color w:val="FF0000"/>
                <w:sz w:val="20"/>
                <w:szCs w:val="20"/>
              </w:rPr>
            </w:pPr>
            <w:r>
              <w:rPr>
                <w:color w:val="FF0000"/>
                <w:sz w:val="20"/>
                <w:szCs w:val="20"/>
              </w:rPr>
              <w:t>modification</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r>
      <w:tr w:rsidR="003250CD" w:rsidTr="00480F7F">
        <w:tc>
          <w:tcPr>
            <w:tcW w:w="1250" w:type="pct"/>
          </w:tcPr>
          <w:p w:rsidR="003250CD" w:rsidRPr="00784BA1" w:rsidRDefault="003250CD" w:rsidP="007776F1">
            <w:pPr>
              <w:keepNext/>
              <w:spacing w:after="40"/>
              <w:jc w:val="center"/>
              <w:rPr>
                <w:sz w:val="20"/>
                <w:szCs w:val="20"/>
              </w:rPr>
            </w:pPr>
            <w:r w:rsidRPr="005970BA">
              <w:rPr>
                <w:color w:val="FF0000"/>
                <w:sz w:val="20"/>
                <w:szCs w:val="20"/>
              </w:rPr>
              <w:t>…</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1B2D50" w:rsidRDefault="00480F7F" w:rsidP="007776F1">
            <w:pPr>
              <w:keepNext/>
              <w:spacing w:after="40"/>
              <w:jc w:val="center"/>
              <w:rPr>
                <w:color w:val="FF0000"/>
                <w:sz w:val="20"/>
                <w:szCs w:val="20"/>
              </w:rPr>
            </w:pPr>
            <w:r>
              <w:rPr>
                <w:color w:val="FF0000"/>
                <w:sz w:val="20"/>
                <w:szCs w:val="20"/>
              </w:rPr>
              <w:t>to be developed</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r>
      <w:tr w:rsidR="003250CD" w:rsidTr="00480F7F">
        <w:tc>
          <w:tcPr>
            <w:tcW w:w="1250" w:type="pct"/>
          </w:tcPr>
          <w:p w:rsidR="003250CD" w:rsidRPr="00784BA1" w:rsidRDefault="003250CD" w:rsidP="007776F1">
            <w:pPr>
              <w:keepNext/>
              <w:spacing w:after="40"/>
              <w:jc w:val="center"/>
              <w:rPr>
                <w:sz w:val="20"/>
                <w:szCs w:val="20"/>
              </w:rPr>
            </w:pPr>
            <w:r w:rsidRPr="005970BA">
              <w:rPr>
                <w:color w:val="FF0000"/>
                <w:sz w:val="20"/>
                <w:szCs w:val="20"/>
              </w:rPr>
              <w:t>…</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1B2D50"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r>
      <w:tr w:rsidR="003250CD" w:rsidTr="00480F7F">
        <w:tc>
          <w:tcPr>
            <w:tcW w:w="1250" w:type="pct"/>
          </w:tcPr>
          <w:p w:rsidR="003250CD"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1B2D50" w:rsidRDefault="003250CD" w:rsidP="007776F1">
            <w:pPr>
              <w:keepNext/>
              <w:spacing w:after="40"/>
              <w:jc w:val="center"/>
              <w:rPr>
                <w:color w:val="FF0000"/>
                <w:sz w:val="20"/>
                <w:szCs w:val="20"/>
              </w:rPr>
            </w:pPr>
            <w:r w:rsidRPr="005970BA">
              <w:rPr>
                <w:color w:val="FF0000"/>
                <w:sz w:val="20"/>
                <w:szCs w:val="20"/>
              </w:rPr>
              <w:t>…</w:t>
            </w:r>
          </w:p>
        </w:tc>
        <w:tc>
          <w:tcPr>
            <w:tcW w:w="1250" w:type="pct"/>
          </w:tcPr>
          <w:p w:rsidR="003250CD" w:rsidRPr="001B2D50" w:rsidRDefault="003250CD" w:rsidP="007776F1">
            <w:pPr>
              <w:keepNext/>
              <w:spacing w:after="40"/>
              <w:jc w:val="center"/>
              <w:rPr>
                <w:color w:val="FF0000"/>
                <w:sz w:val="20"/>
                <w:szCs w:val="20"/>
              </w:rPr>
            </w:pPr>
            <w:r w:rsidRPr="005970BA">
              <w:rPr>
                <w:color w:val="FF0000"/>
                <w:sz w:val="20"/>
                <w:szCs w:val="20"/>
              </w:rPr>
              <w:t>…</w:t>
            </w:r>
          </w:p>
        </w:tc>
      </w:tr>
    </w:tbl>
    <w:p w:rsidR="003250CD" w:rsidRDefault="003250CD" w:rsidP="003250CD">
      <w:pPr>
        <w:keepNext/>
      </w:pPr>
    </w:p>
    <w:p w:rsidR="003250CD" w:rsidRPr="003250CD" w:rsidRDefault="003250CD" w:rsidP="003250CD">
      <w:pPr>
        <w:pStyle w:val="BodytextJustified"/>
      </w:pPr>
    </w:p>
    <w:p w:rsidR="00CA4E2D" w:rsidRDefault="00CA4E2D" w:rsidP="00CA4E2D">
      <w:pPr>
        <w:pStyle w:val="Heading2"/>
      </w:pPr>
      <w:bookmarkStart w:id="57" w:name="_Toc334886727"/>
      <w:bookmarkStart w:id="58" w:name="_Toc476227604"/>
      <w:r>
        <w:t>Key Decision Points</w:t>
      </w:r>
      <w:bookmarkEnd w:id="57"/>
      <w:bookmarkEnd w:id="58"/>
    </w:p>
    <w:p w:rsidR="00946E9D" w:rsidRDefault="00CA4E2D" w:rsidP="00924028">
      <w:pPr>
        <w:pStyle w:val="BodytextJustified"/>
      </w:pPr>
      <w:r>
        <w:t xml:space="preserve">The key decision points upon which the course of the development will depend are summarised in the table below. The table indicates in which </w:t>
      </w:r>
      <w:r w:rsidR="00D2715C">
        <w:t>D</w:t>
      </w:r>
      <w:r>
        <w:t xml:space="preserve">evelopment </w:t>
      </w:r>
      <w:r w:rsidR="00D2715C">
        <w:t>P</w:t>
      </w:r>
      <w:r>
        <w:t>hase and at which review meeting the decision will be made. It includes all key decisions up to the point where the product is ready for commercial exploitation.</w:t>
      </w:r>
    </w:p>
    <w:p w:rsidR="00CA4E2D" w:rsidRPr="00630CBF" w:rsidRDefault="00CA4E2D" w:rsidP="00CA4E2D">
      <w:pPr>
        <w:keepNext/>
        <w:spacing w:before="240"/>
        <w:jc w:val="center"/>
        <w:rPr>
          <w:b/>
          <w:sz w:val="20"/>
        </w:rPr>
      </w:pPr>
      <w:r>
        <w:rPr>
          <w:b/>
          <w:sz w:val="20"/>
        </w:rPr>
        <w:t>Summary of the key decision points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CA4E2D" w:rsidTr="007776F1">
        <w:trPr>
          <w:cantSplit/>
          <w:tblHeader/>
        </w:trPr>
        <w:tc>
          <w:tcPr>
            <w:tcW w:w="1246" w:type="pct"/>
            <w:tcBorders>
              <w:bottom w:val="single" w:sz="4" w:space="0" w:color="auto"/>
            </w:tcBorders>
            <w:shd w:val="clear" w:color="auto" w:fill="C6D9F1" w:themeFill="text2" w:themeFillTint="33"/>
          </w:tcPr>
          <w:p w:rsidR="00CA4E2D" w:rsidRPr="00630CBF" w:rsidRDefault="00CA4E2D" w:rsidP="00CA4E2D">
            <w:pPr>
              <w:keepNext/>
              <w:tabs>
                <w:tab w:val="left" w:pos="659"/>
                <w:tab w:val="center" w:pos="869"/>
              </w:tabs>
              <w:spacing w:after="40"/>
              <w:jc w:val="center"/>
              <w:rPr>
                <w:b/>
                <w:sz w:val="20"/>
                <w:szCs w:val="20"/>
              </w:rPr>
            </w:pPr>
            <w:r>
              <w:rPr>
                <w:b/>
                <w:sz w:val="20"/>
                <w:szCs w:val="20"/>
              </w:rPr>
              <w:t>Key Decision</w:t>
            </w:r>
          </w:p>
        </w:tc>
        <w:tc>
          <w:tcPr>
            <w:tcW w:w="1434" w:type="pct"/>
            <w:tcBorders>
              <w:bottom w:val="single" w:sz="4" w:space="0" w:color="auto"/>
            </w:tcBorders>
            <w:shd w:val="clear" w:color="auto" w:fill="C6D9F1" w:themeFill="text2" w:themeFillTint="33"/>
          </w:tcPr>
          <w:p w:rsidR="00CA4E2D" w:rsidRPr="00630CBF" w:rsidRDefault="00CA4E2D"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rsidR="00CA4E2D" w:rsidRDefault="00CA4E2D" w:rsidP="007776F1">
            <w:pPr>
              <w:keepNext/>
              <w:spacing w:after="40"/>
              <w:jc w:val="center"/>
              <w:rPr>
                <w:b/>
                <w:sz w:val="20"/>
                <w:szCs w:val="20"/>
              </w:rPr>
            </w:pPr>
            <w:r>
              <w:rPr>
                <w:b/>
                <w:sz w:val="20"/>
                <w:szCs w:val="20"/>
              </w:rPr>
              <w:t>Review Meeting</w:t>
            </w:r>
          </w:p>
        </w:tc>
        <w:tc>
          <w:tcPr>
            <w:tcW w:w="1160" w:type="pct"/>
            <w:tcBorders>
              <w:bottom w:val="single" w:sz="4" w:space="0" w:color="auto"/>
            </w:tcBorders>
            <w:shd w:val="clear" w:color="auto" w:fill="C6D9F1" w:themeFill="text2" w:themeFillTint="33"/>
          </w:tcPr>
          <w:p w:rsidR="00CA4E2D" w:rsidRDefault="00CA4E2D" w:rsidP="007776F1">
            <w:pPr>
              <w:keepNext/>
              <w:spacing w:after="40"/>
              <w:jc w:val="center"/>
              <w:rPr>
                <w:b/>
                <w:sz w:val="20"/>
                <w:szCs w:val="20"/>
              </w:rPr>
            </w:pPr>
            <w:r>
              <w:rPr>
                <w:b/>
                <w:sz w:val="20"/>
                <w:szCs w:val="20"/>
              </w:rPr>
              <w:t>Comments</w:t>
            </w:r>
          </w:p>
        </w:tc>
      </w:tr>
      <w:tr w:rsidR="00CA4E2D" w:rsidTr="007776F1">
        <w:tc>
          <w:tcPr>
            <w:tcW w:w="1246" w:type="pct"/>
          </w:tcPr>
          <w:p w:rsidR="00CA4E2D" w:rsidRPr="001538E5" w:rsidRDefault="00CA4E2D" w:rsidP="007776F1">
            <w:pPr>
              <w:keepNext/>
              <w:spacing w:after="40"/>
              <w:jc w:val="center"/>
              <w:rPr>
                <w:sz w:val="20"/>
                <w:szCs w:val="20"/>
                <w:lang w:val="fr-FR"/>
              </w:rPr>
            </w:pPr>
            <w:r w:rsidRPr="005970BA">
              <w:rPr>
                <w:color w:val="FF0000"/>
                <w:sz w:val="20"/>
                <w:szCs w:val="20"/>
              </w:rPr>
              <w:t>…</w:t>
            </w:r>
          </w:p>
        </w:tc>
        <w:tc>
          <w:tcPr>
            <w:tcW w:w="1434"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r>
      <w:tr w:rsidR="00CA4E2D" w:rsidTr="007776F1">
        <w:tc>
          <w:tcPr>
            <w:tcW w:w="1246" w:type="pct"/>
          </w:tcPr>
          <w:p w:rsidR="00CA4E2D" w:rsidRPr="00784BA1" w:rsidRDefault="00CA4E2D" w:rsidP="007776F1">
            <w:pPr>
              <w:keepNext/>
              <w:spacing w:after="40"/>
              <w:jc w:val="center"/>
              <w:rPr>
                <w:sz w:val="20"/>
                <w:szCs w:val="20"/>
              </w:rPr>
            </w:pPr>
            <w:r w:rsidRPr="005970BA">
              <w:rPr>
                <w:color w:val="FF0000"/>
                <w:sz w:val="20"/>
                <w:szCs w:val="20"/>
              </w:rPr>
              <w:t>…</w:t>
            </w:r>
          </w:p>
        </w:tc>
        <w:tc>
          <w:tcPr>
            <w:tcW w:w="1434"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r>
      <w:tr w:rsidR="00CA4E2D" w:rsidTr="007776F1">
        <w:tc>
          <w:tcPr>
            <w:tcW w:w="1246" w:type="pct"/>
          </w:tcPr>
          <w:p w:rsidR="00CA4E2D" w:rsidRPr="00784BA1" w:rsidRDefault="00CA4E2D" w:rsidP="007776F1">
            <w:pPr>
              <w:keepNext/>
              <w:spacing w:after="40"/>
              <w:jc w:val="center"/>
              <w:rPr>
                <w:sz w:val="20"/>
                <w:szCs w:val="20"/>
              </w:rPr>
            </w:pPr>
            <w:r w:rsidRPr="005970BA">
              <w:rPr>
                <w:color w:val="FF0000"/>
                <w:sz w:val="20"/>
                <w:szCs w:val="20"/>
              </w:rPr>
              <w:t>…</w:t>
            </w:r>
          </w:p>
        </w:tc>
        <w:tc>
          <w:tcPr>
            <w:tcW w:w="1434"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r>
      <w:tr w:rsidR="00CA4E2D" w:rsidTr="007776F1">
        <w:tc>
          <w:tcPr>
            <w:tcW w:w="1246" w:type="pct"/>
          </w:tcPr>
          <w:p w:rsidR="00CA4E2D" w:rsidRDefault="00CA4E2D" w:rsidP="007776F1">
            <w:pPr>
              <w:keepNext/>
              <w:spacing w:after="40"/>
              <w:jc w:val="center"/>
              <w:rPr>
                <w:color w:val="FF0000"/>
                <w:sz w:val="20"/>
                <w:szCs w:val="20"/>
              </w:rPr>
            </w:pPr>
            <w:r w:rsidRPr="005970BA">
              <w:rPr>
                <w:color w:val="FF0000"/>
                <w:sz w:val="20"/>
                <w:szCs w:val="20"/>
              </w:rPr>
              <w:t>…</w:t>
            </w:r>
          </w:p>
        </w:tc>
        <w:tc>
          <w:tcPr>
            <w:tcW w:w="1434" w:type="pct"/>
          </w:tcPr>
          <w:p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rsidR="00CA4E2D" w:rsidRPr="001B2D50" w:rsidRDefault="00CA4E2D" w:rsidP="007776F1">
            <w:pPr>
              <w:keepNext/>
              <w:spacing w:after="40"/>
              <w:jc w:val="center"/>
              <w:rPr>
                <w:color w:val="FF0000"/>
                <w:sz w:val="20"/>
                <w:szCs w:val="20"/>
              </w:rPr>
            </w:pPr>
            <w:r w:rsidRPr="005970BA">
              <w:rPr>
                <w:color w:val="FF0000"/>
                <w:sz w:val="20"/>
                <w:szCs w:val="20"/>
              </w:rPr>
              <w:t>…</w:t>
            </w:r>
          </w:p>
        </w:tc>
      </w:tr>
    </w:tbl>
    <w:p w:rsidR="00CA4E2D" w:rsidRDefault="00CA4E2D" w:rsidP="00CA4E2D">
      <w:pPr>
        <w:keepNext/>
      </w:pPr>
    </w:p>
    <w:p w:rsidR="005C426A" w:rsidRDefault="005C426A" w:rsidP="005C426A">
      <w:pPr>
        <w:pStyle w:val="Heading2"/>
      </w:pPr>
      <w:bookmarkStart w:id="59" w:name="_Toc334886728"/>
      <w:bookmarkStart w:id="60" w:name="_Toc476227605"/>
      <w:r>
        <w:t>Model Philosophy</w:t>
      </w:r>
      <w:bookmarkEnd w:id="59"/>
      <w:bookmarkEnd w:id="60"/>
    </w:p>
    <w:p w:rsidR="007D531A" w:rsidRDefault="00F42FE9" w:rsidP="00F42FE9">
      <w:pPr>
        <w:pStyle w:val="BodytextJustified"/>
      </w:pPr>
      <w:r>
        <w:t>The table below identifies the</w:t>
      </w:r>
      <w:r w:rsidR="004D13D2">
        <w:t xml:space="preserve"> models (</w:t>
      </w:r>
      <w:r w:rsidRPr="004D13D2">
        <w:t>development models</w:t>
      </w:r>
      <w:r w:rsidR="004D13D2">
        <w:t xml:space="preserve">, </w:t>
      </w:r>
      <w:r w:rsidRPr="004D13D2">
        <w:t>ground support equipment</w:t>
      </w:r>
      <w:r w:rsidR="004D13D2">
        <w:t xml:space="preserve">, </w:t>
      </w:r>
      <w:r w:rsidR="007D531A" w:rsidRPr="004D13D2">
        <w:t>integration tools</w:t>
      </w:r>
      <w:r w:rsidR="004D13D2">
        <w:t xml:space="preserve">, </w:t>
      </w:r>
      <w:r w:rsidRPr="004D13D2">
        <w:t>test equipment</w:t>
      </w:r>
      <w:r w:rsidR="004D13D2">
        <w:t xml:space="preserve"> or </w:t>
      </w:r>
      <w:r w:rsidRPr="004D13D2">
        <w:t>external items</w:t>
      </w:r>
      <w:r w:rsidR="004D13D2" w:rsidRPr="004D13D2">
        <w:t>)</w:t>
      </w:r>
      <w:r>
        <w:t xml:space="preserve"> that are  </w:t>
      </w:r>
      <w:r w:rsidR="007D531A">
        <w:t>necessary to verify</w:t>
      </w:r>
      <w:r>
        <w:t xml:space="preserve"> the product.</w:t>
      </w:r>
      <w:r w:rsidR="007D531A">
        <w:t xml:space="preserve"> </w:t>
      </w:r>
    </w:p>
    <w:p w:rsidR="00F42FE9" w:rsidRDefault="007D531A" w:rsidP="00F42FE9">
      <w:pPr>
        <w:pStyle w:val="BodytextJustified"/>
      </w:pPr>
      <w:r>
        <w:t xml:space="preserve">The table identifies the characteristics of the product to be verified by each </w:t>
      </w:r>
      <w:r w:rsidR="004D13D2">
        <w:t>model</w:t>
      </w:r>
      <w:r w:rsidR="00D2715C">
        <w:t xml:space="preserve"> and the D</w:t>
      </w:r>
      <w:r>
        <w:t xml:space="preserve">evelopment </w:t>
      </w:r>
      <w:r w:rsidR="00D2715C">
        <w:t>P</w:t>
      </w:r>
      <w:r>
        <w:t>hase in which the item will be developed.</w:t>
      </w:r>
      <w:r w:rsidR="00EA2EE7">
        <w:t xml:space="preserve"> </w:t>
      </w:r>
    </w:p>
    <w:p w:rsidR="007D531A" w:rsidRPr="00630CBF" w:rsidRDefault="007D531A" w:rsidP="007D531A">
      <w:pPr>
        <w:keepNext/>
        <w:spacing w:before="240"/>
        <w:jc w:val="center"/>
        <w:rPr>
          <w:b/>
          <w:sz w:val="20"/>
        </w:rPr>
      </w:pPr>
      <w:r>
        <w:rPr>
          <w:b/>
          <w:sz w:val="20"/>
        </w:rPr>
        <w:lastRenderedPageBreak/>
        <w:t>Summary of the model philosophy</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8"/>
        <w:gridCol w:w="2835"/>
        <w:gridCol w:w="2295"/>
        <w:gridCol w:w="2295"/>
      </w:tblGrid>
      <w:tr w:rsidR="004D13D2" w:rsidTr="004D13D2">
        <w:trPr>
          <w:cantSplit/>
          <w:tblHeader/>
        </w:trPr>
        <w:tc>
          <w:tcPr>
            <w:tcW w:w="1247" w:type="pct"/>
            <w:tcBorders>
              <w:bottom w:val="single" w:sz="4" w:space="0" w:color="auto"/>
            </w:tcBorders>
            <w:shd w:val="clear" w:color="auto" w:fill="C6D9F1" w:themeFill="text2" w:themeFillTint="33"/>
          </w:tcPr>
          <w:p w:rsidR="004D13D2" w:rsidRPr="00630CBF" w:rsidRDefault="004D13D2" w:rsidP="007776F1">
            <w:pPr>
              <w:keepNext/>
              <w:tabs>
                <w:tab w:val="left" w:pos="659"/>
                <w:tab w:val="center" w:pos="869"/>
              </w:tabs>
              <w:spacing w:after="40"/>
              <w:jc w:val="center"/>
              <w:rPr>
                <w:b/>
                <w:sz w:val="20"/>
                <w:szCs w:val="20"/>
              </w:rPr>
            </w:pPr>
            <w:r>
              <w:rPr>
                <w:b/>
                <w:sz w:val="20"/>
                <w:szCs w:val="20"/>
              </w:rPr>
              <w:t>Model</w:t>
            </w:r>
          </w:p>
        </w:tc>
        <w:tc>
          <w:tcPr>
            <w:tcW w:w="1433" w:type="pct"/>
            <w:tcBorders>
              <w:bottom w:val="single" w:sz="4" w:space="0" w:color="auto"/>
            </w:tcBorders>
            <w:shd w:val="clear" w:color="auto" w:fill="C6D9F1" w:themeFill="text2" w:themeFillTint="33"/>
          </w:tcPr>
          <w:p w:rsidR="004D13D2" w:rsidRPr="00630CBF" w:rsidRDefault="004D13D2" w:rsidP="007776F1">
            <w:pPr>
              <w:keepNext/>
              <w:spacing w:after="40"/>
              <w:jc w:val="center"/>
              <w:rPr>
                <w:b/>
                <w:sz w:val="20"/>
                <w:szCs w:val="20"/>
              </w:rPr>
            </w:pPr>
            <w:r>
              <w:rPr>
                <w:b/>
                <w:sz w:val="20"/>
                <w:szCs w:val="20"/>
              </w:rPr>
              <w:t>Product Characteristics to be Verified</w:t>
            </w:r>
          </w:p>
        </w:tc>
        <w:tc>
          <w:tcPr>
            <w:tcW w:w="1160" w:type="pct"/>
            <w:tcBorders>
              <w:bottom w:val="single" w:sz="4" w:space="0" w:color="auto"/>
            </w:tcBorders>
            <w:shd w:val="clear" w:color="auto" w:fill="C6D9F1" w:themeFill="text2" w:themeFillTint="33"/>
          </w:tcPr>
          <w:p w:rsidR="004D13D2" w:rsidRDefault="004D13D2"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rsidR="004D13D2" w:rsidRDefault="004D13D2" w:rsidP="007776F1">
            <w:pPr>
              <w:keepNext/>
              <w:spacing w:after="40"/>
              <w:jc w:val="center"/>
              <w:rPr>
                <w:b/>
                <w:sz w:val="20"/>
                <w:szCs w:val="20"/>
              </w:rPr>
            </w:pPr>
            <w:r>
              <w:rPr>
                <w:b/>
                <w:sz w:val="20"/>
                <w:szCs w:val="20"/>
              </w:rPr>
              <w:t>Comments</w:t>
            </w:r>
          </w:p>
        </w:tc>
      </w:tr>
      <w:tr w:rsidR="004D13D2" w:rsidTr="004D13D2">
        <w:tc>
          <w:tcPr>
            <w:tcW w:w="1247" w:type="pct"/>
          </w:tcPr>
          <w:p w:rsidR="004D13D2" w:rsidRPr="001538E5" w:rsidRDefault="004D13D2" w:rsidP="007776F1">
            <w:pPr>
              <w:keepNext/>
              <w:spacing w:after="40"/>
              <w:jc w:val="center"/>
              <w:rPr>
                <w:sz w:val="20"/>
                <w:szCs w:val="20"/>
                <w:lang w:val="fr-FR"/>
              </w:rPr>
            </w:pPr>
            <w:r>
              <w:rPr>
                <w:color w:val="FF0000"/>
                <w:sz w:val="20"/>
                <w:szCs w:val="20"/>
              </w:rPr>
              <w:t>breadboard</w:t>
            </w:r>
          </w:p>
        </w:tc>
        <w:tc>
          <w:tcPr>
            <w:tcW w:w="1433"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rsidTr="004D13D2">
        <w:tc>
          <w:tcPr>
            <w:tcW w:w="1247" w:type="pct"/>
          </w:tcPr>
          <w:p w:rsidR="004D13D2" w:rsidRPr="00784BA1" w:rsidRDefault="004D13D2" w:rsidP="007776F1">
            <w:pPr>
              <w:keepNext/>
              <w:spacing w:after="40"/>
              <w:jc w:val="center"/>
              <w:rPr>
                <w:sz w:val="20"/>
                <w:szCs w:val="20"/>
              </w:rPr>
            </w:pPr>
            <w:r>
              <w:rPr>
                <w:color w:val="FF0000"/>
                <w:sz w:val="20"/>
                <w:szCs w:val="20"/>
              </w:rPr>
              <w:t>ground support equipment</w:t>
            </w:r>
          </w:p>
        </w:tc>
        <w:tc>
          <w:tcPr>
            <w:tcW w:w="1433"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rsidTr="004D13D2">
        <w:tc>
          <w:tcPr>
            <w:tcW w:w="1247" w:type="pct"/>
          </w:tcPr>
          <w:p w:rsidR="004D13D2" w:rsidRPr="00784BA1" w:rsidRDefault="004D13D2" w:rsidP="007776F1">
            <w:pPr>
              <w:keepNext/>
              <w:spacing w:after="40"/>
              <w:jc w:val="center"/>
              <w:rPr>
                <w:sz w:val="20"/>
                <w:szCs w:val="20"/>
              </w:rPr>
            </w:pPr>
            <w:r w:rsidRPr="005970BA">
              <w:rPr>
                <w:color w:val="FF0000"/>
                <w:sz w:val="20"/>
                <w:szCs w:val="20"/>
              </w:rPr>
              <w:t>…</w:t>
            </w:r>
          </w:p>
        </w:tc>
        <w:tc>
          <w:tcPr>
            <w:tcW w:w="1433"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rsidTr="004D13D2">
        <w:tc>
          <w:tcPr>
            <w:tcW w:w="1247" w:type="pct"/>
          </w:tcPr>
          <w:p w:rsidR="004D13D2" w:rsidRDefault="004D13D2" w:rsidP="007776F1">
            <w:pPr>
              <w:keepNext/>
              <w:spacing w:after="40"/>
              <w:jc w:val="center"/>
              <w:rPr>
                <w:color w:val="FF0000"/>
                <w:sz w:val="20"/>
                <w:szCs w:val="20"/>
              </w:rPr>
            </w:pPr>
            <w:r w:rsidRPr="005970BA">
              <w:rPr>
                <w:color w:val="FF0000"/>
                <w:sz w:val="20"/>
                <w:szCs w:val="20"/>
              </w:rPr>
              <w:t>…</w:t>
            </w:r>
          </w:p>
        </w:tc>
        <w:tc>
          <w:tcPr>
            <w:tcW w:w="1433"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r>
    </w:tbl>
    <w:p w:rsidR="00EA2EE7" w:rsidRPr="00F42FE9" w:rsidRDefault="00904814" w:rsidP="00EA2EE7">
      <w:pPr>
        <w:pStyle w:val="Instruction"/>
      </w:pPr>
      <w:r>
        <w:t>p</w:t>
      </w:r>
      <w:r w:rsidR="00EA2EE7">
        <w:t>rovide a description of the model philosophy to complement the information given in the table</w:t>
      </w:r>
    </w:p>
    <w:p w:rsidR="005C426A" w:rsidRDefault="00EA2EE7" w:rsidP="005C426A">
      <w:pPr>
        <w:pStyle w:val="BodytextJustified"/>
      </w:pPr>
      <w:r>
        <w:t xml:space="preserve">The model philosophy for the development of the product from its current state to the point where it is ready for commercial exploitation is as follows. </w:t>
      </w:r>
      <w:r w:rsidRPr="00EA2EE7">
        <w:rPr>
          <w:color w:val="FF0000"/>
        </w:rPr>
        <w:t>…</w:t>
      </w:r>
      <w:r>
        <w:t xml:space="preserve"> </w:t>
      </w:r>
    </w:p>
    <w:p w:rsidR="004D13D2" w:rsidRDefault="004D13D2" w:rsidP="004D13D2">
      <w:pPr>
        <w:pStyle w:val="Heading2"/>
        <w:keepLines/>
      </w:pPr>
      <w:bookmarkStart w:id="61" w:name="_Toc334886729"/>
      <w:bookmarkStart w:id="62" w:name="_Toc476227606"/>
      <w:r>
        <w:t>Overall Verification Approach</w:t>
      </w:r>
      <w:bookmarkEnd w:id="61"/>
      <w:bookmarkEnd w:id="62"/>
    </w:p>
    <w:p w:rsidR="004D13D2" w:rsidRDefault="004D13D2" w:rsidP="004D13D2">
      <w:pPr>
        <w:pStyle w:val="BodytextJustified"/>
        <w:keepNext/>
        <w:keepLines/>
      </w:pPr>
      <w:r>
        <w:t xml:space="preserve">The table below identifies the major verification activities to be undertaken during the development of the product, indicating the </w:t>
      </w:r>
      <w:r w:rsidR="00C065B7">
        <w:t>D</w:t>
      </w:r>
      <w:r>
        <w:t xml:space="preserve">evelopment </w:t>
      </w:r>
      <w:r w:rsidR="00C065B7">
        <w:t>P</w:t>
      </w:r>
      <w:r>
        <w:t>hase in which they will be carried out and on which model they will be performed.</w:t>
      </w:r>
    </w:p>
    <w:p w:rsidR="004D13D2" w:rsidRPr="00630CBF" w:rsidRDefault="004D13D2" w:rsidP="004D13D2">
      <w:pPr>
        <w:keepNext/>
        <w:spacing w:before="240"/>
        <w:jc w:val="center"/>
        <w:rPr>
          <w:b/>
          <w:sz w:val="20"/>
        </w:rPr>
      </w:pPr>
      <w:r>
        <w:rPr>
          <w:b/>
          <w:sz w:val="20"/>
        </w:rPr>
        <w:t xml:space="preserve">Summary of the </w:t>
      </w:r>
      <w:r w:rsidRPr="005C426A">
        <w:rPr>
          <w:b/>
          <w:color w:val="FF0000"/>
          <w:sz w:val="20"/>
        </w:rPr>
        <w:t>qualification/certification/type approval</w:t>
      </w:r>
      <w:r>
        <w:rPr>
          <w:b/>
          <w:sz w:val="20"/>
        </w:rPr>
        <w:t xml:space="preserve"> approach</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4D13D2" w:rsidTr="007776F1">
        <w:trPr>
          <w:cantSplit/>
          <w:tblHeader/>
        </w:trPr>
        <w:tc>
          <w:tcPr>
            <w:tcW w:w="1246" w:type="pct"/>
            <w:tcBorders>
              <w:bottom w:val="single" w:sz="4" w:space="0" w:color="auto"/>
            </w:tcBorders>
            <w:shd w:val="clear" w:color="auto" w:fill="C6D9F1" w:themeFill="text2" w:themeFillTint="33"/>
          </w:tcPr>
          <w:p w:rsidR="004D13D2" w:rsidRPr="00630CBF" w:rsidRDefault="004D13D2" w:rsidP="007776F1">
            <w:pPr>
              <w:keepNext/>
              <w:tabs>
                <w:tab w:val="left" w:pos="659"/>
                <w:tab w:val="center" w:pos="869"/>
              </w:tabs>
              <w:spacing w:after="40"/>
              <w:jc w:val="center"/>
              <w:rPr>
                <w:b/>
                <w:sz w:val="20"/>
                <w:szCs w:val="20"/>
              </w:rPr>
            </w:pPr>
            <w:r>
              <w:rPr>
                <w:b/>
                <w:sz w:val="20"/>
                <w:szCs w:val="20"/>
              </w:rPr>
              <w:t>Verification Activity</w:t>
            </w:r>
          </w:p>
        </w:tc>
        <w:tc>
          <w:tcPr>
            <w:tcW w:w="1434" w:type="pct"/>
            <w:tcBorders>
              <w:bottom w:val="single" w:sz="4" w:space="0" w:color="auto"/>
            </w:tcBorders>
            <w:shd w:val="clear" w:color="auto" w:fill="C6D9F1" w:themeFill="text2" w:themeFillTint="33"/>
          </w:tcPr>
          <w:p w:rsidR="004D13D2" w:rsidRPr="00630CBF" w:rsidRDefault="004D13D2" w:rsidP="007776F1">
            <w:pPr>
              <w:keepNext/>
              <w:spacing w:after="40"/>
              <w:jc w:val="center"/>
              <w:rPr>
                <w:b/>
                <w:sz w:val="20"/>
                <w:szCs w:val="20"/>
              </w:rPr>
            </w:pPr>
            <w:r>
              <w:rPr>
                <w:b/>
                <w:sz w:val="20"/>
                <w:szCs w:val="20"/>
              </w:rPr>
              <w:t>Model</w:t>
            </w:r>
          </w:p>
        </w:tc>
        <w:tc>
          <w:tcPr>
            <w:tcW w:w="1160" w:type="pct"/>
            <w:tcBorders>
              <w:bottom w:val="single" w:sz="4" w:space="0" w:color="auto"/>
            </w:tcBorders>
            <w:shd w:val="clear" w:color="auto" w:fill="C6D9F1" w:themeFill="text2" w:themeFillTint="33"/>
          </w:tcPr>
          <w:p w:rsidR="004D13D2" w:rsidRDefault="004D13D2"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rsidR="004D13D2" w:rsidRDefault="004D13D2" w:rsidP="007776F1">
            <w:pPr>
              <w:keepNext/>
              <w:spacing w:after="40"/>
              <w:jc w:val="center"/>
              <w:rPr>
                <w:b/>
                <w:sz w:val="20"/>
                <w:szCs w:val="20"/>
              </w:rPr>
            </w:pPr>
            <w:r>
              <w:rPr>
                <w:b/>
                <w:sz w:val="20"/>
                <w:szCs w:val="20"/>
              </w:rPr>
              <w:t>Comments</w:t>
            </w:r>
          </w:p>
        </w:tc>
      </w:tr>
      <w:tr w:rsidR="004D13D2" w:rsidTr="007776F1">
        <w:tc>
          <w:tcPr>
            <w:tcW w:w="1246" w:type="pct"/>
          </w:tcPr>
          <w:p w:rsidR="004D13D2" w:rsidRPr="001538E5" w:rsidRDefault="004D13D2" w:rsidP="007776F1">
            <w:pPr>
              <w:keepNext/>
              <w:spacing w:after="40"/>
              <w:jc w:val="center"/>
              <w:rPr>
                <w:sz w:val="20"/>
                <w:szCs w:val="20"/>
                <w:lang w:val="fr-FR"/>
              </w:rPr>
            </w:pPr>
            <w:r w:rsidRPr="005970BA">
              <w:rPr>
                <w:color w:val="FF0000"/>
                <w:sz w:val="20"/>
                <w:szCs w:val="20"/>
              </w:rPr>
              <w:t>…</w:t>
            </w:r>
          </w:p>
        </w:tc>
        <w:tc>
          <w:tcPr>
            <w:tcW w:w="1434"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rsidTr="007776F1">
        <w:tc>
          <w:tcPr>
            <w:tcW w:w="1246" w:type="pct"/>
          </w:tcPr>
          <w:p w:rsidR="004D13D2" w:rsidRPr="00784BA1" w:rsidRDefault="004D13D2" w:rsidP="007776F1">
            <w:pPr>
              <w:keepNext/>
              <w:spacing w:after="40"/>
              <w:jc w:val="center"/>
              <w:rPr>
                <w:sz w:val="20"/>
                <w:szCs w:val="20"/>
              </w:rPr>
            </w:pPr>
            <w:r w:rsidRPr="005970BA">
              <w:rPr>
                <w:color w:val="FF0000"/>
                <w:sz w:val="20"/>
                <w:szCs w:val="20"/>
              </w:rPr>
              <w:t>…</w:t>
            </w:r>
          </w:p>
        </w:tc>
        <w:tc>
          <w:tcPr>
            <w:tcW w:w="1434"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rsidTr="007776F1">
        <w:tc>
          <w:tcPr>
            <w:tcW w:w="1246" w:type="pct"/>
          </w:tcPr>
          <w:p w:rsidR="004D13D2" w:rsidRPr="00784BA1" w:rsidRDefault="004D13D2" w:rsidP="007776F1">
            <w:pPr>
              <w:keepNext/>
              <w:spacing w:after="40"/>
              <w:jc w:val="center"/>
              <w:rPr>
                <w:sz w:val="20"/>
                <w:szCs w:val="20"/>
              </w:rPr>
            </w:pPr>
            <w:r w:rsidRPr="005970BA">
              <w:rPr>
                <w:color w:val="FF0000"/>
                <w:sz w:val="20"/>
                <w:szCs w:val="20"/>
              </w:rPr>
              <w:t>…</w:t>
            </w:r>
          </w:p>
        </w:tc>
        <w:tc>
          <w:tcPr>
            <w:tcW w:w="1434"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rsidTr="007776F1">
        <w:tc>
          <w:tcPr>
            <w:tcW w:w="1246" w:type="pct"/>
          </w:tcPr>
          <w:p w:rsidR="004D13D2" w:rsidRDefault="004D13D2" w:rsidP="007776F1">
            <w:pPr>
              <w:keepNext/>
              <w:spacing w:after="40"/>
              <w:jc w:val="center"/>
              <w:rPr>
                <w:color w:val="FF0000"/>
                <w:sz w:val="20"/>
                <w:szCs w:val="20"/>
              </w:rPr>
            </w:pPr>
            <w:r w:rsidRPr="005970BA">
              <w:rPr>
                <w:color w:val="FF0000"/>
                <w:sz w:val="20"/>
                <w:szCs w:val="20"/>
              </w:rPr>
              <w:t>…</w:t>
            </w:r>
          </w:p>
        </w:tc>
        <w:tc>
          <w:tcPr>
            <w:tcW w:w="1434" w:type="pct"/>
          </w:tcPr>
          <w:p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rsidR="004D13D2" w:rsidRPr="001B2D50" w:rsidRDefault="004D13D2" w:rsidP="007776F1">
            <w:pPr>
              <w:keepNext/>
              <w:spacing w:after="40"/>
              <w:jc w:val="center"/>
              <w:rPr>
                <w:color w:val="FF0000"/>
                <w:sz w:val="20"/>
                <w:szCs w:val="20"/>
              </w:rPr>
            </w:pPr>
            <w:r w:rsidRPr="005970BA">
              <w:rPr>
                <w:color w:val="FF0000"/>
                <w:sz w:val="20"/>
                <w:szCs w:val="20"/>
              </w:rPr>
              <w:t>…</w:t>
            </w:r>
          </w:p>
        </w:tc>
      </w:tr>
    </w:tbl>
    <w:p w:rsidR="004D13D2" w:rsidRPr="00F42FE9" w:rsidRDefault="004D13D2" w:rsidP="004D13D2">
      <w:pPr>
        <w:pStyle w:val="Instruction"/>
      </w:pPr>
      <w:r>
        <w:t>provide a description of the verification approach to complement the information given in the table, including the verification approach and plans for each product in terms of methods/levels</w:t>
      </w:r>
    </w:p>
    <w:p w:rsidR="004D13D2" w:rsidRDefault="004D13D2" w:rsidP="004D13D2">
      <w:pPr>
        <w:pStyle w:val="BodytextJustified"/>
      </w:pPr>
      <w:r>
        <w:t xml:space="preserve">The verification approach in the development of the product from its current state to the point where it is ready for commercial exploitation is as follows. </w:t>
      </w:r>
      <w:r w:rsidRPr="00EA2EE7">
        <w:rPr>
          <w:color w:val="FF0000"/>
        </w:rPr>
        <w:t>…</w:t>
      </w:r>
      <w:r>
        <w:t xml:space="preserve"> </w:t>
      </w:r>
    </w:p>
    <w:p w:rsidR="00CA4E2D" w:rsidRDefault="00391F03" w:rsidP="004D13D2">
      <w:pPr>
        <w:pStyle w:val="Heading2"/>
      </w:pPr>
      <w:bookmarkStart w:id="63" w:name="_Toc334886730"/>
      <w:bookmarkStart w:id="64" w:name="_Toc476227607"/>
      <w:r>
        <w:lastRenderedPageBreak/>
        <w:t>Overall, Qualification, Certification and/or Type Approval Approach</w:t>
      </w:r>
      <w:bookmarkEnd w:id="63"/>
      <w:bookmarkEnd w:id="64"/>
    </w:p>
    <w:p w:rsidR="00391F03" w:rsidRDefault="00391F03" w:rsidP="004D13D2">
      <w:pPr>
        <w:pStyle w:val="BodytextJustified"/>
        <w:keepNext/>
      </w:pPr>
      <w:r>
        <w:t xml:space="preserve">The table below summarises the approach to obtaining the </w:t>
      </w:r>
      <w:r w:rsidRPr="00391F03">
        <w:rPr>
          <w:color w:val="FF0000"/>
        </w:rPr>
        <w:t>qualifications/</w:t>
      </w:r>
      <w:r>
        <w:rPr>
          <w:color w:val="FF0000"/>
        </w:rPr>
        <w:t xml:space="preserve"> </w:t>
      </w:r>
      <w:r w:rsidRPr="00391F03">
        <w:rPr>
          <w:color w:val="FF0000"/>
        </w:rPr>
        <w:t>certifications/type approvals</w:t>
      </w:r>
      <w:r>
        <w:t xml:space="preserve"> that will required prior to the commercial release of the product.</w:t>
      </w:r>
    </w:p>
    <w:p w:rsidR="00391F03" w:rsidRPr="00630CBF" w:rsidRDefault="00391F03" w:rsidP="00391F03">
      <w:pPr>
        <w:keepNext/>
        <w:spacing w:before="240"/>
        <w:jc w:val="center"/>
        <w:rPr>
          <w:b/>
          <w:sz w:val="20"/>
        </w:rPr>
      </w:pPr>
      <w:r>
        <w:rPr>
          <w:b/>
          <w:sz w:val="20"/>
        </w:rPr>
        <w:t xml:space="preserve">Summary of the </w:t>
      </w:r>
      <w:r w:rsidRPr="005C426A">
        <w:rPr>
          <w:b/>
          <w:color w:val="FF0000"/>
          <w:sz w:val="20"/>
        </w:rPr>
        <w:t>qualification/certification/type approval</w:t>
      </w:r>
      <w:r>
        <w:rPr>
          <w:b/>
          <w:sz w:val="20"/>
        </w:rPr>
        <w:t xml:space="preserve"> approach</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391F03" w:rsidTr="007776F1">
        <w:trPr>
          <w:cantSplit/>
          <w:tblHeader/>
        </w:trPr>
        <w:tc>
          <w:tcPr>
            <w:tcW w:w="1246" w:type="pct"/>
            <w:tcBorders>
              <w:bottom w:val="single" w:sz="4" w:space="0" w:color="auto"/>
            </w:tcBorders>
            <w:shd w:val="clear" w:color="auto" w:fill="C6D9F1" w:themeFill="text2" w:themeFillTint="33"/>
          </w:tcPr>
          <w:p w:rsidR="00391F03" w:rsidRPr="00630CBF" w:rsidRDefault="00391F03" w:rsidP="007776F1">
            <w:pPr>
              <w:keepNext/>
              <w:tabs>
                <w:tab w:val="left" w:pos="659"/>
                <w:tab w:val="center" w:pos="869"/>
              </w:tabs>
              <w:spacing w:after="40"/>
              <w:jc w:val="center"/>
              <w:rPr>
                <w:b/>
                <w:sz w:val="20"/>
                <w:szCs w:val="20"/>
              </w:rPr>
            </w:pPr>
            <w:r>
              <w:rPr>
                <w:b/>
                <w:sz w:val="20"/>
                <w:szCs w:val="20"/>
              </w:rPr>
              <w:t>Key Decision</w:t>
            </w:r>
          </w:p>
        </w:tc>
        <w:tc>
          <w:tcPr>
            <w:tcW w:w="1434" w:type="pct"/>
            <w:tcBorders>
              <w:bottom w:val="single" w:sz="4" w:space="0" w:color="auto"/>
            </w:tcBorders>
            <w:shd w:val="clear" w:color="auto" w:fill="C6D9F1" w:themeFill="text2" w:themeFillTint="33"/>
          </w:tcPr>
          <w:p w:rsidR="00391F03" w:rsidRPr="00630CBF" w:rsidRDefault="005C426A"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rsidR="00391F03" w:rsidRDefault="005C426A" w:rsidP="007776F1">
            <w:pPr>
              <w:keepNext/>
              <w:spacing w:after="40"/>
              <w:jc w:val="center"/>
              <w:rPr>
                <w:b/>
                <w:sz w:val="20"/>
                <w:szCs w:val="20"/>
              </w:rPr>
            </w:pPr>
            <w:r>
              <w:rPr>
                <w:b/>
                <w:sz w:val="20"/>
                <w:szCs w:val="20"/>
              </w:rPr>
              <w:t>Model</w:t>
            </w:r>
          </w:p>
        </w:tc>
        <w:tc>
          <w:tcPr>
            <w:tcW w:w="1160" w:type="pct"/>
            <w:tcBorders>
              <w:bottom w:val="single" w:sz="4" w:space="0" w:color="auto"/>
            </w:tcBorders>
            <w:shd w:val="clear" w:color="auto" w:fill="C6D9F1" w:themeFill="text2" w:themeFillTint="33"/>
          </w:tcPr>
          <w:p w:rsidR="00391F03" w:rsidRDefault="00391F03" w:rsidP="007776F1">
            <w:pPr>
              <w:keepNext/>
              <w:spacing w:after="40"/>
              <w:jc w:val="center"/>
              <w:rPr>
                <w:b/>
                <w:sz w:val="20"/>
                <w:szCs w:val="20"/>
              </w:rPr>
            </w:pPr>
            <w:r>
              <w:rPr>
                <w:b/>
                <w:sz w:val="20"/>
                <w:szCs w:val="20"/>
              </w:rPr>
              <w:t>Comments</w:t>
            </w:r>
          </w:p>
        </w:tc>
      </w:tr>
      <w:tr w:rsidR="00391F03" w:rsidTr="007776F1">
        <w:tc>
          <w:tcPr>
            <w:tcW w:w="1246" w:type="pct"/>
          </w:tcPr>
          <w:p w:rsidR="00391F03" w:rsidRPr="001538E5" w:rsidRDefault="00391F03" w:rsidP="007776F1">
            <w:pPr>
              <w:keepNext/>
              <w:spacing w:after="40"/>
              <w:jc w:val="center"/>
              <w:rPr>
                <w:sz w:val="20"/>
                <w:szCs w:val="20"/>
                <w:lang w:val="fr-FR"/>
              </w:rPr>
            </w:pPr>
            <w:r w:rsidRPr="005970BA">
              <w:rPr>
                <w:color w:val="FF0000"/>
                <w:sz w:val="20"/>
                <w:szCs w:val="20"/>
              </w:rPr>
              <w:t>…</w:t>
            </w:r>
          </w:p>
        </w:tc>
        <w:tc>
          <w:tcPr>
            <w:tcW w:w="1434"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r>
      <w:tr w:rsidR="00391F03" w:rsidTr="007776F1">
        <w:tc>
          <w:tcPr>
            <w:tcW w:w="1246" w:type="pct"/>
          </w:tcPr>
          <w:p w:rsidR="00391F03" w:rsidRPr="00784BA1" w:rsidRDefault="00391F03" w:rsidP="007776F1">
            <w:pPr>
              <w:keepNext/>
              <w:spacing w:after="40"/>
              <w:jc w:val="center"/>
              <w:rPr>
                <w:sz w:val="20"/>
                <w:szCs w:val="20"/>
              </w:rPr>
            </w:pPr>
            <w:r w:rsidRPr="005970BA">
              <w:rPr>
                <w:color w:val="FF0000"/>
                <w:sz w:val="20"/>
                <w:szCs w:val="20"/>
              </w:rPr>
              <w:t>…</w:t>
            </w:r>
          </w:p>
        </w:tc>
        <w:tc>
          <w:tcPr>
            <w:tcW w:w="1434"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r>
      <w:tr w:rsidR="00391F03" w:rsidTr="007776F1">
        <w:tc>
          <w:tcPr>
            <w:tcW w:w="1246" w:type="pct"/>
          </w:tcPr>
          <w:p w:rsidR="00391F03" w:rsidRPr="00784BA1" w:rsidRDefault="00391F03" w:rsidP="007776F1">
            <w:pPr>
              <w:keepNext/>
              <w:spacing w:after="40"/>
              <w:jc w:val="center"/>
              <w:rPr>
                <w:sz w:val="20"/>
                <w:szCs w:val="20"/>
              </w:rPr>
            </w:pPr>
            <w:r w:rsidRPr="005970BA">
              <w:rPr>
                <w:color w:val="FF0000"/>
                <w:sz w:val="20"/>
                <w:szCs w:val="20"/>
              </w:rPr>
              <w:t>…</w:t>
            </w:r>
          </w:p>
        </w:tc>
        <w:tc>
          <w:tcPr>
            <w:tcW w:w="1434"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r>
      <w:tr w:rsidR="00391F03" w:rsidTr="007776F1">
        <w:tc>
          <w:tcPr>
            <w:tcW w:w="1246" w:type="pct"/>
          </w:tcPr>
          <w:p w:rsidR="00391F03" w:rsidRDefault="00391F03" w:rsidP="007776F1">
            <w:pPr>
              <w:keepNext/>
              <w:spacing w:after="40"/>
              <w:jc w:val="center"/>
              <w:rPr>
                <w:color w:val="FF0000"/>
                <w:sz w:val="20"/>
                <w:szCs w:val="20"/>
              </w:rPr>
            </w:pPr>
            <w:r w:rsidRPr="005970BA">
              <w:rPr>
                <w:color w:val="FF0000"/>
                <w:sz w:val="20"/>
                <w:szCs w:val="20"/>
              </w:rPr>
              <w:t>…</w:t>
            </w:r>
          </w:p>
        </w:tc>
        <w:tc>
          <w:tcPr>
            <w:tcW w:w="1434" w:type="pct"/>
          </w:tcPr>
          <w:p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rsidR="00391F03" w:rsidRPr="001B2D50" w:rsidRDefault="00391F03" w:rsidP="007776F1">
            <w:pPr>
              <w:keepNext/>
              <w:spacing w:after="40"/>
              <w:jc w:val="center"/>
              <w:rPr>
                <w:color w:val="FF0000"/>
                <w:sz w:val="20"/>
                <w:szCs w:val="20"/>
              </w:rPr>
            </w:pPr>
            <w:r w:rsidRPr="005970BA">
              <w:rPr>
                <w:color w:val="FF0000"/>
                <w:sz w:val="20"/>
                <w:szCs w:val="20"/>
              </w:rPr>
              <w:t>…</w:t>
            </w:r>
          </w:p>
        </w:tc>
      </w:tr>
    </w:tbl>
    <w:p w:rsidR="00391F03" w:rsidRDefault="00391F03" w:rsidP="00391F03">
      <w:pPr>
        <w:pStyle w:val="BodytextJustified"/>
      </w:pPr>
    </w:p>
    <w:p w:rsidR="001B4D1A" w:rsidRDefault="001B4D1A" w:rsidP="001B4D1A">
      <w:pPr>
        <w:pStyle w:val="Heading2"/>
      </w:pPr>
      <w:bookmarkStart w:id="65" w:name="_Toc334886731"/>
      <w:bookmarkStart w:id="66" w:name="_Toc476227608"/>
      <w:r w:rsidRPr="005F0E6C">
        <w:t xml:space="preserve">Margin </w:t>
      </w:r>
      <w:r>
        <w:t>P</w:t>
      </w:r>
      <w:r w:rsidRPr="005F0E6C">
        <w:t>hilosophy</w:t>
      </w:r>
      <w:bookmarkEnd w:id="65"/>
      <w:bookmarkEnd w:id="66"/>
    </w:p>
    <w:p w:rsidR="001B4D1A" w:rsidRPr="001B4D1A" w:rsidRDefault="001B4D1A" w:rsidP="001B4D1A">
      <w:pPr>
        <w:pStyle w:val="Instruction"/>
        <w:keepNext/>
      </w:pPr>
      <w:r>
        <w:t>include this section if the proposal is for a Space Segment development</w:t>
      </w:r>
    </w:p>
    <w:p w:rsidR="001B4D1A" w:rsidRDefault="001B4D1A" w:rsidP="001B4D1A">
      <w:pPr>
        <w:keepNext/>
      </w:pPr>
      <w:r>
        <w:t xml:space="preserve">The margin philosophy related to different parameters at different levels of design maturity is presented in </w:t>
      </w:r>
      <w:r w:rsidRPr="00630CBF">
        <w:rPr>
          <w:color w:val="FF0000"/>
        </w:rPr>
        <w:t>document reference(s)</w:t>
      </w:r>
      <w:r>
        <w:t xml:space="preserve">, </w:t>
      </w:r>
      <w:r w:rsidRPr="001B4D1A">
        <w:rPr>
          <w:color w:val="FF0000"/>
        </w:rPr>
        <w:t>a copy/copies</w:t>
      </w:r>
      <w:r>
        <w:t xml:space="preserve"> of which are attached to this proposal.  </w:t>
      </w:r>
    </w:p>
    <w:p w:rsidR="001B4D1A" w:rsidRDefault="001B4D1A" w:rsidP="001B4D1A">
      <w:pPr>
        <w:pStyle w:val="Instruction"/>
        <w:keepNext/>
      </w:pPr>
      <w:r>
        <w:t>or</w:t>
      </w:r>
    </w:p>
    <w:p w:rsidR="001B4D1A" w:rsidRDefault="001B4D1A" w:rsidP="001B4D1A">
      <w:pPr>
        <w:pStyle w:val="BodytextJustified"/>
        <w:keepNext/>
      </w:pPr>
      <w:r>
        <w:t>The table below provides a summary of the margin philosophy to be applied during the development. The margins reflect the increase in the maturity of the product as the development progresses.</w:t>
      </w:r>
    </w:p>
    <w:p w:rsidR="001B4D1A" w:rsidRPr="00630CBF" w:rsidRDefault="001B4D1A" w:rsidP="001B4D1A">
      <w:pPr>
        <w:keepNext/>
        <w:spacing w:before="240"/>
        <w:jc w:val="center"/>
        <w:rPr>
          <w:b/>
          <w:sz w:val="20"/>
        </w:rPr>
      </w:pPr>
      <w:r>
        <w:rPr>
          <w:b/>
          <w:sz w:val="20"/>
        </w:rPr>
        <w:t>Margin philosophy</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001"/>
        <w:gridCol w:w="1973"/>
        <w:gridCol w:w="1973"/>
        <w:gridCol w:w="1973"/>
        <w:gridCol w:w="1973"/>
      </w:tblGrid>
      <w:tr w:rsidR="001B4D1A" w:rsidTr="001B4D1A">
        <w:trPr>
          <w:cantSplit/>
          <w:tblHeader/>
        </w:trPr>
        <w:tc>
          <w:tcPr>
            <w:tcW w:w="1012" w:type="pct"/>
            <w:tcBorders>
              <w:bottom w:val="single" w:sz="4" w:space="0" w:color="auto"/>
            </w:tcBorders>
            <w:shd w:val="clear" w:color="auto" w:fill="C6D9F1" w:themeFill="text2" w:themeFillTint="33"/>
          </w:tcPr>
          <w:p w:rsidR="001B4D1A" w:rsidRPr="00630CBF" w:rsidRDefault="001B4D1A" w:rsidP="007776F1">
            <w:pPr>
              <w:keepNext/>
              <w:tabs>
                <w:tab w:val="left" w:pos="659"/>
                <w:tab w:val="center" w:pos="869"/>
              </w:tabs>
              <w:spacing w:after="40"/>
              <w:jc w:val="center"/>
              <w:rPr>
                <w:b/>
                <w:sz w:val="20"/>
                <w:szCs w:val="20"/>
              </w:rPr>
            </w:pPr>
            <w:r>
              <w:rPr>
                <w:b/>
                <w:sz w:val="20"/>
                <w:szCs w:val="20"/>
              </w:rPr>
              <w:t>Requirement</w:t>
            </w:r>
          </w:p>
        </w:tc>
        <w:tc>
          <w:tcPr>
            <w:tcW w:w="997" w:type="pct"/>
            <w:tcBorders>
              <w:bottom w:val="single" w:sz="4" w:space="0" w:color="auto"/>
            </w:tcBorders>
            <w:shd w:val="clear" w:color="auto" w:fill="C6D9F1" w:themeFill="text2" w:themeFillTint="33"/>
          </w:tcPr>
          <w:p w:rsidR="001B4D1A" w:rsidRPr="001B4D1A" w:rsidRDefault="001B4D1A" w:rsidP="007776F1">
            <w:pPr>
              <w:keepNext/>
              <w:spacing w:after="40"/>
              <w:jc w:val="center"/>
              <w:rPr>
                <w:b/>
                <w:color w:val="FF0000"/>
                <w:sz w:val="20"/>
                <w:szCs w:val="20"/>
              </w:rPr>
            </w:pPr>
            <w:r w:rsidRPr="001B4D1A">
              <w:rPr>
                <w:b/>
                <w:color w:val="FF0000"/>
                <w:sz w:val="20"/>
                <w:szCs w:val="20"/>
              </w:rPr>
              <w:t>Model/Review 1</w:t>
            </w:r>
          </w:p>
        </w:tc>
        <w:tc>
          <w:tcPr>
            <w:tcW w:w="997" w:type="pct"/>
            <w:tcBorders>
              <w:bottom w:val="single" w:sz="4" w:space="0" w:color="auto"/>
            </w:tcBorders>
            <w:shd w:val="clear" w:color="auto" w:fill="C6D9F1" w:themeFill="text2" w:themeFillTint="33"/>
          </w:tcPr>
          <w:p w:rsidR="001B4D1A" w:rsidRPr="001B4D1A" w:rsidRDefault="001B4D1A" w:rsidP="007776F1">
            <w:pPr>
              <w:keepNext/>
              <w:spacing w:after="40"/>
              <w:jc w:val="center"/>
              <w:rPr>
                <w:b/>
                <w:color w:val="FF0000"/>
                <w:sz w:val="20"/>
                <w:szCs w:val="20"/>
              </w:rPr>
            </w:pPr>
            <w:r w:rsidRPr="001B4D1A">
              <w:rPr>
                <w:b/>
                <w:color w:val="FF0000"/>
                <w:sz w:val="20"/>
                <w:szCs w:val="20"/>
              </w:rPr>
              <w:t>Model/Review 2</w:t>
            </w:r>
          </w:p>
        </w:tc>
        <w:tc>
          <w:tcPr>
            <w:tcW w:w="997" w:type="pct"/>
            <w:tcBorders>
              <w:bottom w:val="single" w:sz="4" w:space="0" w:color="auto"/>
            </w:tcBorders>
            <w:shd w:val="clear" w:color="auto" w:fill="C6D9F1" w:themeFill="text2" w:themeFillTint="33"/>
          </w:tcPr>
          <w:p w:rsidR="001B4D1A" w:rsidRPr="001B4D1A" w:rsidRDefault="001B4D1A" w:rsidP="001B4D1A">
            <w:pPr>
              <w:keepNext/>
              <w:spacing w:after="40"/>
              <w:jc w:val="center"/>
              <w:rPr>
                <w:b/>
                <w:color w:val="FF0000"/>
                <w:sz w:val="20"/>
                <w:szCs w:val="20"/>
              </w:rPr>
            </w:pPr>
            <w:r w:rsidRPr="001B4D1A">
              <w:rPr>
                <w:b/>
                <w:color w:val="FF0000"/>
                <w:sz w:val="20"/>
                <w:szCs w:val="20"/>
              </w:rPr>
              <w:t>Model/Review 3</w:t>
            </w:r>
          </w:p>
        </w:tc>
        <w:tc>
          <w:tcPr>
            <w:tcW w:w="997" w:type="pct"/>
            <w:tcBorders>
              <w:bottom w:val="single" w:sz="4" w:space="0" w:color="auto"/>
            </w:tcBorders>
            <w:shd w:val="clear" w:color="auto" w:fill="C6D9F1" w:themeFill="text2" w:themeFillTint="33"/>
          </w:tcPr>
          <w:p w:rsidR="001B4D1A" w:rsidRPr="001B4D1A" w:rsidRDefault="001B4D1A" w:rsidP="001B4D1A">
            <w:pPr>
              <w:keepNext/>
              <w:spacing w:after="40"/>
              <w:jc w:val="center"/>
              <w:rPr>
                <w:b/>
                <w:color w:val="FF0000"/>
                <w:sz w:val="20"/>
                <w:szCs w:val="20"/>
              </w:rPr>
            </w:pPr>
            <w:r w:rsidRPr="001B4D1A">
              <w:rPr>
                <w:b/>
                <w:color w:val="FF0000"/>
                <w:sz w:val="20"/>
                <w:szCs w:val="20"/>
              </w:rPr>
              <w:t>Model/Review 4</w:t>
            </w:r>
          </w:p>
        </w:tc>
      </w:tr>
      <w:tr w:rsidR="001B4D1A" w:rsidTr="001B4D1A">
        <w:tc>
          <w:tcPr>
            <w:tcW w:w="1012" w:type="pct"/>
          </w:tcPr>
          <w:p w:rsidR="001B4D1A" w:rsidRPr="001538E5" w:rsidRDefault="001B4D1A" w:rsidP="007776F1">
            <w:pPr>
              <w:keepNext/>
              <w:spacing w:after="40"/>
              <w:jc w:val="center"/>
              <w:rPr>
                <w:sz w:val="20"/>
                <w:szCs w:val="20"/>
                <w:lang w:val="fr-FR"/>
              </w:rPr>
            </w:pPr>
            <w:r>
              <w:rPr>
                <w:color w:val="FF0000"/>
                <w:sz w:val="20"/>
                <w:szCs w:val="20"/>
              </w:rPr>
              <w:t>mass</w:t>
            </w:r>
          </w:p>
        </w:tc>
        <w:tc>
          <w:tcPr>
            <w:tcW w:w="997" w:type="pct"/>
          </w:tcPr>
          <w:p w:rsidR="001B4D1A" w:rsidRPr="00630CBF" w:rsidRDefault="001B4D1A" w:rsidP="007776F1">
            <w:pPr>
              <w:keepNext/>
              <w:spacing w:after="40"/>
              <w:jc w:val="center"/>
              <w:rPr>
                <w:color w:val="FF0000"/>
                <w:sz w:val="20"/>
                <w:szCs w:val="20"/>
              </w:rPr>
            </w:pPr>
            <w:r>
              <w:rPr>
                <w:color w:val="FF0000"/>
                <w:sz w:val="20"/>
                <w:szCs w:val="20"/>
              </w:rPr>
              <w:t>10%</w:t>
            </w:r>
          </w:p>
        </w:tc>
        <w:tc>
          <w:tcPr>
            <w:tcW w:w="997" w:type="pct"/>
          </w:tcPr>
          <w:p w:rsidR="001B4D1A" w:rsidRPr="001B2D50" w:rsidRDefault="001B4D1A" w:rsidP="007776F1">
            <w:pPr>
              <w:keepNext/>
              <w:spacing w:after="40"/>
              <w:jc w:val="center"/>
              <w:rPr>
                <w:color w:val="FF0000"/>
                <w:sz w:val="20"/>
                <w:szCs w:val="20"/>
              </w:rPr>
            </w:pPr>
            <w:r>
              <w:rPr>
                <w:color w:val="FF0000"/>
                <w:sz w:val="20"/>
                <w:szCs w:val="20"/>
              </w:rPr>
              <w:t>5%</w:t>
            </w:r>
          </w:p>
        </w:tc>
        <w:tc>
          <w:tcPr>
            <w:tcW w:w="997" w:type="pct"/>
          </w:tcPr>
          <w:p w:rsidR="001B4D1A" w:rsidRPr="00630CBF" w:rsidRDefault="001B4D1A" w:rsidP="007776F1">
            <w:pPr>
              <w:keepNext/>
              <w:spacing w:after="40"/>
              <w:jc w:val="center"/>
              <w:rPr>
                <w:color w:val="FF0000"/>
                <w:sz w:val="20"/>
                <w:szCs w:val="20"/>
              </w:rPr>
            </w:pPr>
            <w:r>
              <w:rPr>
                <w:color w:val="FF0000"/>
                <w:sz w:val="20"/>
                <w:szCs w:val="20"/>
              </w:rPr>
              <w:t>2%</w:t>
            </w:r>
          </w:p>
        </w:tc>
        <w:tc>
          <w:tcPr>
            <w:tcW w:w="997" w:type="pct"/>
          </w:tcPr>
          <w:p w:rsidR="001B4D1A" w:rsidRPr="005970BA" w:rsidRDefault="001B4D1A" w:rsidP="007776F1">
            <w:pPr>
              <w:keepNext/>
              <w:spacing w:after="40"/>
              <w:jc w:val="center"/>
              <w:rPr>
                <w:color w:val="FF0000"/>
                <w:sz w:val="20"/>
                <w:szCs w:val="20"/>
              </w:rPr>
            </w:pPr>
            <w:r w:rsidRPr="00824154">
              <w:rPr>
                <w:color w:val="FF0000"/>
                <w:sz w:val="20"/>
                <w:szCs w:val="20"/>
              </w:rPr>
              <w:t>…</w:t>
            </w:r>
          </w:p>
        </w:tc>
      </w:tr>
      <w:tr w:rsidR="001B4D1A" w:rsidTr="001B4D1A">
        <w:tc>
          <w:tcPr>
            <w:tcW w:w="1012" w:type="pct"/>
          </w:tcPr>
          <w:p w:rsidR="001B4D1A" w:rsidRPr="00784BA1" w:rsidRDefault="001B4D1A" w:rsidP="007776F1">
            <w:pPr>
              <w:keepNext/>
              <w:spacing w:after="40"/>
              <w:jc w:val="center"/>
              <w:rPr>
                <w:sz w:val="20"/>
                <w:szCs w:val="20"/>
              </w:rPr>
            </w:pPr>
            <w:r>
              <w:rPr>
                <w:color w:val="FF0000"/>
                <w:sz w:val="20"/>
                <w:szCs w:val="20"/>
              </w:rPr>
              <w:t>CPU memory</w:t>
            </w:r>
          </w:p>
        </w:tc>
        <w:tc>
          <w:tcPr>
            <w:tcW w:w="997" w:type="pct"/>
          </w:tcPr>
          <w:p w:rsidR="001B4D1A" w:rsidRPr="00630CBF" w:rsidRDefault="001B4D1A" w:rsidP="007776F1">
            <w:pPr>
              <w:keepNext/>
              <w:spacing w:after="40"/>
              <w:jc w:val="center"/>
              <w:rPr>
                <w:color w:val="FF0000"/>
                <w:sz w:val="20"/>
                <w:szCs w:val="20"/>
              </w:rPr>
            </w:pPr>
            <w:r>
              <w:rPr>
                <w:color w:val="FF0000"/>
                <w:sz w:val="20"/>
                <w:szCs w:val="20"/>
              </w:rPr>
              <w:t>50%</w:t>
            </w:r>
          </w:p>
        </w:tc>
        <w:tc>
          <w:tcPr>
            <w:tcW w:w="997" w:type="pct"/>
          </w:tcPr>
          <w:p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5970BA" w:rsidRDefault="001B4D1A" w:rsidP="007776F1">
            <w:pPr>
              <w:keepNext/>
              <w:spacing w:after="40"/>
              <w:jc w:val="center"/>
              <w:rPr>
                <w:color w:val="FF0000"/>
                <w:sz w:val="20"/>
                <w:szCs w:val="20"/>
              </w:rPr>
            </w:pPr>
            <w:r w:rsidRPr="00824154">
              <w:rPr>
                <w:color w:val="FF0000"/>
                <w:sz w:val="20"/>
                <w:szCs w:val="20"/>
              </w:rPr>
              <w:t>…</w:t>
            </w:r>
          </w:p>
        </w:tc>
      </w:tr>
      <w:tr w:rsidR="001B4D1A" w:rsidTr="001B4D1A">
        <w:tc>
          <w:tcPr>
            <w:tcW w:w="1012" w:type="pct"/>
          </w:tcPr>
          <w:p w:rsidR="001B4D1A" w:rsidRPr="00784BA1" w:rsidRDefault="001B4D1A" w:rsidP="007776F1">
            <w:pPr>
              <w:keepNext/>
              <w:spacing w:after="40"/>
              <w:jc w:val="center"/>
              <w:rPr>
                <w:sz w:val="20"/>
                <w:szCs w:val="20"/>
              </w:rPr>
            </w:pPr>
            <w:r>
              <w:rPr>
                <w:color w:val="FF0000"/>
                <w:sz w:val="20"/>
                <w:szCs w:val="20"/>
              </w:rPr>
              <w:t>Link Capacity</w:t>
            </w:r>
          </w:p>
        </w:tc>
        <w:tc>
          <w:tcPr>
            <w:tcW w:w="997" w:type="pct"/>
          </w:tcPr>
          <w:p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5970BA" w:rsidRDefault="001B4D1A" w:rsidP="007776F1">
            <w:pPr>
              <w:keepNext/>
              <w:spacing w:after="40"/>
              <w:jc w:val="center"/>
              <w:rPr>
                <w:color w:val="FF0000"/>
                <w:sz w:val="20"/>
                <w:szCs w:val="20"/>
              </w:rPr>
            </w:pPr>
            <w:r w:rsidRPr="00824154">
              <w:rPr>
                <w:color w:val="FF0000"/>
                <w:sz w:val="20"/>
                <w:szCs w:val="20"/>
              </w:rPr>
              <w:t>…</w:t>
            </w:r>
          </w:p>
        </w:tc>
      </w:tr>
      <w:tr w:rsidR="001B4D1A" w:rsidTr="001B4D1A">
        <w:tc>
          <w:tcPr>
            <w:tcW w:w="1012" w:type="pct"/>
          </w:tcPr>
          <w:p w:rsidR="001B4D1A"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rsidR="001B4D1A" w:rsidRPr="005970BA" w:rsidRDefault="001B4D1A" w:rsidP="007776F1">
            <w:pPr>
              <w:keepNext/>
              <w:spacing w:after="40"/>
              <w:jc w:val="center"/>
              <w:rPr>
                <w:color w:val="FF0000"/>
                <w:sz w:val="20"/>
                <w:szCs w:val="20"/>
              </w:rPr>
            </w:pPr>
            <w:r w:rsidRPr="00824154">
              <w:rPr>
                <w:color w:val="FF0000"/>
                <w:sz w:val="20"/>
                <w:szCs w:val="20"/>
              </w:rPr>
              <w:t>…</w:t>
            </w:r>
          </w:p>
        </w:tc>
      </w:tr>
    </w:tbl>
    <w:p w:rsidR="001B4D1A" w:rsidRDefault="001B4D1A" w:rsidP="001B4D1A">
      <w:pPr>
        <w:pStyle w:val="BodytextJustified"/>
      </w:pPr>
    </w:p>
    <w:p w:rsidR="001B4D1A" w:rsidRDefault="001B4D1A" w:rsidP="00391F03">
      <w:pPr>
        <w:pStyle w:val="BodytextJustified"/>
      </w:pPr>
    </w:p>
    <w:p w:rsidR="00924028" w:rsidRDefault="004D13D2" w:rsidP="001B4D1A">
      <w:pPr>
        <w:pStyle w:val="Heading1"/>
        <w:pageBreakBefore/>
      </w:pPr>
      <w:bookmarkStart w:id="67" w:name="_Toc334886732"/>
      <w:bookmarkStart w:id="68" w:name="_Toc476227609"/>
      <w:r>
        <w:lastRenderedPageBreak/>
        <w:t>Overall Product Development Schedule</w:t>
      </w:r>
      <w:bookmarkEnd w:id="67"/>
      <w:bookmarkEnd w:id="68"/>
    </w:p>
    <w:p w:rsidR="00252E34" w:rsidRDefault="00252E34" w:rsidP="00252E34">
      <w:pPr>
        <w:pStyle w:val="BodytextJustified"/>
        <w:keepNext/>
      </w:pPr>
      <w:r>
        <w:t>The table below summarises the overall product development schedule from the current development status up to the point where the product is ready for commercial exploitation.</w:t>
      </w:r>
    </w:p>
    <w:p w:rsidR="00252E34" w:rsidRPr="00630CBF" w:rsidRDefault="00252E34" w:rsidP="00252E34">
      <w:pPr>
        <w:keepNext/>
        <w:spacing w:before="240"/>
        <w:jc w:val="center"/>
        <w:rPr>
          <w:b/>
          <w:sz w:val="20"/>
        </w:rPr>
      </w:pPr>
      <w:r>
        <w:rPr>
          <w:b/>
          <w:sz w:val="20"/>
        </w:rPr>
        <w:t>Overall product development schedule</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252E34" w:rsidTr="007776F1">
        <w:trPr>
          <w:cantSplit/>
          <w:tblHeader/>
        </w:trPr>
        <w:tc>
          <w:tcPr>
            <w:tcW w:w="1246" w:type="pct"/>
            <w:tcBorders>
              <w:bottom w:val="single" w:sz="4" w:space="0" w:color="auto"/>
            </w:tcBorders>
            <w:shd w:val="clear" w:color="auto" w:fill="C6D9F1" w:themeFill="text2" w:themeFillTint="33"/>
          </w:tcPr>
          <w:p w:rsidR="00252E34" w:rsidRPr="00630CBF" w:rsidRDefault="00252E34" w:rsidP="007776F1">
            <w:pPr>
              <w:keepNext/>
              <w:tabs>
                <w:tab w:val="left" w:pos="659"/>
                <w:tab w:val="center" w:pos="869"/>
              </w:tabs>
              <w:spacing w:after="40"/>
              <w:jc w:val="center"/>
              <w:rPr>
                <w:b/>
                <w:sz w:val="20"/>
                <w:szCs w:val="20"/>
              </w:rPr>
            </w:pPr>
            <w:r>
              <w:rPr>
                <w:b/>
                <w:sz w:val="20"/>
                <w:szCs w:val="20"/>
              </w:rPr>
              <w:t>Development Phase</w:t>
            </w:r>
          </w:p>
        </w:tc>
        <w:tc>
          <w:tcPr>
            <w:tcW w:w="1434" w:type="pct"/>
            <w:tcBorders>
              <w:bottom w:val="single" w:sz="4" w:space="0" w:color="auto"/>
            </w:tcBorders>
            <w:shd w:val="clear" w:color="auto" w:fill="C6D9F1" w:themeFill="text2" w:themeFillTint="33"/>
          </w:tcPr>
          <w:p w:rsidR="00252E34" w:rsidRPr="00630CBF" w:rsidRDefault="00252E34" w:rsidP="00252E34">
            <w:pPr>
              <w:keepNext/>
              <w:spacing w:after="40"/>
              <w:jc w:val="center"/>
              <w:rPr>
                <w:b/>
                <w:sz w:val="20"/>
                <w:szCs w:val="20"/>
              </w:rPr>
            </w:pPr>
            <w:r>
              <w:rPr>
                <w:b/>
                <w:sz w:val="20"/>
                <w:szCs w:val="20"/>
              </w:rPr>
              <w:t>Start Date</w:t>
            </w:r>
          </w:p>
        </w:tc>
        <w:tc>
          <w:tcPr>
            <w:tcW w:w="1160" w:type="pct"/>
            <w:tcBorders>
              <w:bottom w:val="single" w:sz="4" w:space="0" w:color="auto"/>
            </w:tcBorders>
            <w:shd w:val="clear" w:color="auto" w:fill="C6D9F1" w:themeFill="text2" w:themeFillTint="33"/>
          </w:tcPr>
          <w:p w:rsidR="00252E34" w:rsidRDefault="00252E34" w:rsidP="00252E34">
            <w:pPr>
              <w:keepNext/>
              <w:spacing w:after="40"/>
              <w:jc w:val="center"/>
              <w:rPr>
                <w:b/>
                <w:sz w:val="20"/>
                <w:szCs w:val="20"/>
              </w:rPr>
            </w:pPr>
            <w:r>
              <w:rPr>
                <w:b/>
                <w:sz w:val="20"/>
                <w:szCs w:val="20"/>
              </w:rPr>
              <w:t>End Date</w:t>
            </w:r>
          </w:p>
        </w:tc>
        <w:tc>
          <w:tcPr>
            <w:tcW w:w="1160" w:type="pct"/>
            <w:tcBorders>
              <w:bottom w:val="single" w:sz="4" w:space="0" w:color="auto"/>
            </w:tcBorders>
            <w:shd w:val="clear" w:color="auto" w:fill="C6D9F1" w:themeFill="text2" w:themeFillTint="33"/>
          </w:tcPr>
          <w:p w:rsidR="00252E34" w:rsidRDefault="00252E34" w:rsidP="007776F1">
            <w:pPr>
              <w:keepNext/>
              <w:spacing w:after="40"/>
              <w:jc w:val="center"/>
              <w:rPr>
                <w:b/>
                <w:sz w:val="20"/>
                <w:szCs w:val="20"/>
              </w:rPr>
            </w:pPr>
            <w:r>
              <w:rPr>
                <w:b/>
                <w:sz w:val="20"/>
                <w:szCs w:val="20"/>
              </w:rPr>
              <w:t>Comments</w:t>
            </w:r>
          </w:p>
        </w:tc>
      </w:tr>
      <w:tr w:rsidR="00252E34" w:rsidTr="007776F1">
        <w:tc>
          <w:tcPr>
            <w:tcW w:w="1246" w:type="pct"/>
          </w:tcPr>
          <w:p w:rsidR="00252E34" w:rsidRPr="001538E5" w:rsidRDefault="00252E34" w:rsidP="007776F1">
            <w:pPr>
              <w:keepNext/>
              <w:spacing w:after="40"/>
              <w:jc w:val="center"/>
              <w:rPr>
                <w:sz w:val="20"/>
                <w:szCs w:val="20"/>
                <w:lang w:val="fr-FR"/>
              </w:rPr>
            </w:pPr>
            <w:r w:rsidRPr="005970BA">
              <w:rPr>
                <w:color w:val="FF0000"/>
                <w:sz w:val="20"/>
                <w:szCs w:val="20"/>
              </w:rPr>
              <w:t>…</w:t>
            </w:r>
          </w:p>
        </w:tc>
        <w:tc>
          <w:tcPr>
            <w:tcW w:w="1434" w:type="pct"/>
          </w:tcPr>
          <w:p w:rsidR="00252E34" w:rsidRPr="00630CBF" w:rsidRDefault="00252E34" w:rsidP="00252E34">
            <w:pPr>
              <w:keepNext/>
              <w:spacing w:after="40"/>
              <w:jc w:val="center"/>
              <w:rPr>
                <w:color w:val="FF0000"/>
                <w:sz w:val="20"/>
                <w:szCs w:val="20"/>
              </w:rPr>
            </w:pPr>
            <w:r>
              <w:rPr>
                <w:color w:val="FF0000"/>
                <w:sz w:val="20"/>
                <w:szCs w:val="20"/>
              </w:rPr>
              <w:t>mm/yyyy</w:t>
            </w:r>
          </w:p>
        </w:tc>
        <w:tc>
          <w:tcPr>
            <w:tcW w:w="1160" w:type="pct"/>
          </w:tcPr>
          <w:p w:rsidR="00252E34" w:rsidRPr="001B2D50" w:rsidRDefault="00252E34" w:rsidP="007776F1">
            <w:pPr>
              <w:keepNext/>
              <w:spacing w:after="40"/>
              <w:jc w:val="center"/>
              <w:rPr>
                <w:color w:val="FF0000"/>
                <w:sz w:val="20"/>
                <w:szCs w:val="20"/>
              </w:rPr>
            </w:pPr>
            <w:r>
              <w:rPr>
                <w:color w:val="FF0000"/>
                <w:sz w:val="20"/>
                <w:szCs w:val="20"/>
              </w:rPr>
              <w:t>mm/yyyy</w:t>
            </w:r>
          </w:p>
        </w:tc>
        <w:tc>
          <w:tcPr>
            <w:tcW w:w="1160" w:type="pct"/>
          </w:tcPr>
          <w:p w:rsidR="00252E34" w:rsidRPr="00630CBF" w:rsidRDefault="00252E34" w:rsidP="007776F1">
            <w:pPr>
              <w:keepNext/>
              <w:spacing w:after="40"/>
              <w:jc w:val="center"/>
              <w:rPr>
                <w:color w:val="FF0000"/>
                <w:sz w:val="20"/>
                <w:szCs w:val="20"/>
              </w:rPr>
            </w:pPr>
            <w:r w:rsidRPr="005970BA">
              <w:rPr>
                <w:color w:val="FF0000"/>
                <w:sz w:val="20"/>
                <w:szCs w:val="20"/>
              </w:rPr>
              <w:t>…</w:t>
            </w:r>
          </w:p>
        </w:tc>
      </w:tr>
      <w:tr w:rsidR="00252E34" w:rsidTr="007776F1">
        <w:tc>
          <w:tcPr>
            <w:tcW w:w="1246" w:type="pct"/>
          </w:tcPr>
          <w:p w:rsidR="00252E34" w:rsidRPr="00784BA1" w:rsidRDefault="00252E34" w:rsidP="007776F1">
            <w:pPr>
              <w:keepNext/>
              <w:spacing w:after="40"/>
              <w:jc w:val="center"/>
              <w:rPr>
                <w:sz w:val="20"/>
                <w:szCs w:val="20"/>
              </w:rPr>
            </w:pPr>
            <w:r w:rsidRPr="005970BA">
              <w:rPr>
                <w:color w:val="FF0000"/>
                <w:sz w:val="20"/>
                <w:szCs w:val="20"/>
              </w:rPr>
              <w:t>…</w:t>
            </w:r>
          </w:p>
        </w:tc>
        <w:tc>
          <w:tcPr>
            <w:tcW w:w="1434" w:type="pct"/>
          </w:tcPr>
          <w:p w:rsidR="00252E34" w:rsidRPr="00630CBF" w:rsidRDefault="00252E34" w:rsidP="007776F1">
            <w:pPr>
              <w:keepNext/>
              <w:spacing w:after="40"/>
              <w:jc w:val="center"/>
              <w:rPr>
                <w:color w:val="FF0000"/>
                <w:sz w:val="20"/>
                <w:szCs w:val="20"/>
              </w:rPr>
            </w:pPr>
            <w:r w:rsidRPr="005970BA">
              <w:rPr>
                <w:color w:val="FF0000"/>
                <w:sz w:val="20"/>
                <w:szCs w:val="20"/>
              </w:rPr>
              <w:t>…</w:t>
            </w:r>
          </w:p>
        </w:tc>
        <w:tc>
          <w:tcPr>
            <w:tcW w:w="1160" w:type="pct"/>
          </w:tcPr>
          <w:p w:rsidR="00252E34" w:rsidRPr="001B2D50" w:rsidRDefault="00252E34" w:rsidP="007776F1">
            <w:pPr>
              <w:keepNext/>
              <w:spacing w:after="40"/>
              <w:jc w:val="center"/>
              <w:rPr>
                <w:color w:val="FF0000"/>
                <w:sz w:val="20"/>
                <w:szCs w:val="20"/>
              </w:rPr>
            </w:pPr>
            <w:r w:rsidRPr="005970BA">
              <w:rPr>
                <w:color w:val="FF0000"/>
                <w:sz w:val="20"/>
                <w:szCs w:val="20"/>
              </w:rPr>
              <w:t>…</w:t>
            </w:r>
          </w:p>
        </w:tc>
        <w:tc>
          <w:tcPr>
            <w:tcW w:w="1160" w:type="pct"/>
          </w:tcPr>
          <w:p w:rsidR="00252E34" w:rsidRPr="00630CBF" w:rsidRDefault="00252E34" w:rsidP="007776F1">
            <w:pPr>
              <w:keepNext/>
              <w:spacing w:after="40"/>
              <w:jc w:val="center"/>
              <w:rPr>
                <w:color w:val="FF0000"/>
                <w:sz w:val="20"/>
                <w:szCs w:val="20"/>
              </w:rPr>
            </w:pPr>
            <w:r w:rsidRPr="005970BA">
              <w:rPr>
                <w:color w:val="FF0000"/>
                <w:sz w:val="20"/>
                <w:szCs w:val="20"/>
              </w:rPr>
              <w:t>…</w:t>
            </w:r>
          </w:p>
        </w:tc>
      </w:tr>
      <w:tr w:rsidR="00252E34" w:rsidTr="007776F1">
        <w:tc>
          <w:tcPr>
            <w:tcW w:w="1246" w:type="pct"/>
          </w:tcPr>
          <w:p w:rsidR="00252E34" w:rsidRPr="00784BA1" w:rsidRDefault="00252E34" w:rsidP="007776F1">
            <w:pPr>
              <w:keepNext/>
              <w:spacing w:after="40"/>
              <w:jc w:val="center"/>
              <w:rPr>
                <w:sz w:val="20"/>
                <w:szCs w:val="20"/>
              </w:rPr>
            </w:pPr>
            <w:r w:rsidRPr="005970BA">
              <w:rPr>
                <w:color w:val="FF0000"/>
                <w:sz w:val="20"/>
                <w:szCs w:val="20"/>
              </w:rPr>
              <w:t>…</w:t>
            </w:r>
          </w:p>
        </w:tc>
        <w:tc>
          <w:tcPr>
            <w:tcW w:w="1434" w:type="pct"/>
          </w:tcPr>
          <w:p w:rsidR="00252E34" w:rsidRPr="00630CBF" w:rsidRDefault="00252E34" w:rsidP="007776F1">
            <w:pPr>
              <w:keepNext/>
              <w:spacing w:after="40"/>
              <w:jc w:val="center"/>
              <w:rPr>
                <w:color w:val="FF0000"/>
                <w:sz w:val="20"/>
                <w:szCs w:val="20"/>
              </w:rPr>
            </w:pPr>
            <w:r w:rsidRPr="005970BA">
              <w:rPr>
                <w:color w:val="FF0000"/>
                <w:sz w:val="20"/>
                <w:szCs w:val="20"/>
              </w:rPr>
              <w:t>…</w:t>
            </w:r>
          </w:p>
        </w:tc>
        <w:tc>
          <w:tcPr>
            <w:tcW w:w="1160" w:type="pct"/>
          </w:tcPr>
          <w:p w:rsidR="00252E34" w:rsidRPr="001B2D50" w:rsidRDefault="00252E34" w:rsidP="007776F1">
            <w:pPr>
              <w:keepNext/>
              <w:spacing w:after="40"/>
              <w:jc w:val="center"/>
              <w:rPr>
                <w:color w:val="FF0000"/>
                <w:sz w:val="20"/>
                <w:szCs w:val="20"/>
              </w:rPr>
            </w:pPr>
            <w:r w:rsidRPr="005970BA">
              <w:rPr>
                <w:color w:val="FF0000"/>
                <w:sz w:val="20"/>
                <w:szCs w:val="20"/>
              </w:rPr>
              <w:t>…</w:t>
            </w:r>
          </w:p>
        </w:tc>
        <w:tc>
          <w:tcPr>
            <w:tcW w:w="1160" w:type="pct"/>
          </w:tcPr>
          <w:p w:rsidR="00252E34" w:rsidRPr="00630CBF" w:rsidRDefault="00252E34" w:rsidP="007776F1">
            <w:pPr>
              <w:keepNext/>
              <w:spacing w:after="40"/>
              <w:jc w:val="center"/>
              <w:rPr>
                <w:color w:val="FF0000"/>
                <w:sz w:val="20"/>
                <w:szCs w:val="20"/>
              </w:rPr>
            </w:pPr>
            <w:r w:rsidRPr="005970BA">
              <w:rPr>
                <w:color w:val="FF0000"/>
                <w:sz w:val="20"/>
                <w:szCs w:val="20"/>
              </w:rPr>
              <w:t>…</w:t>
            </w:r>
          </w:p>
        </w:tc>
      </w:tr>
      <w:tr w:rsidR="00252E34" w:rsidTr="007776F1">
        <w:tc>
          <w:tcPr>
            <w:tcW w:w="1246" w:type="pct"/>
          </w:tcPr>
          <w:p w:rsidR="00252E34" w:rsidRDefault="00252E34" w:rsidP="007776F1">
            <w:pPr>
              <w:keepNext/>
              <w:spacing w:after="40"/>
              <w:jc w:val="center"/>
              <w:rPr>
                <w:color w:val="FF0000"/>
                <w:sz w:val="20"/>
                <w:szCs w:val="20"/>
              </w:rPr>
            </w:pPr>
            <w:r w:rsidRPr="005970BA">
              <w:rPr>
                <w:color w:val="FF0000"/>
                <w:sz w:val="20"/>
                <w:szCs w:val="20"/>
              </w:rPr>
              <w:t>…</w:t>
            </w:r>
          </w:p>
        </w:tc>
        <w:tc>
          <w:tcPr>
            <w:tcW w:w="1434" w:type="pct"/>
          </w:tcPr>
          <w:p w:rsidR="00252E34" w:rsidRPr="00630CBF" w:rsidRDefault="00252E34" w:rsidP="007776F1">
            <w:pPr>
              <w:keepNext/>
              <w:spacing w:after="40"/>
              <w:jc w:val="center"/>
              <w:rPr>
                <w:color w:val="FF0000"/>
                <w:sz w:val="20"/>
                <w:szCs w:val="20"/>
              </w:rPr>
            </w:pPr>
            <w:r w:rsidRPr="005970BA">
              <w:rPr>
                <w:color w:val="FF0000"/>
                <w:sz w:val="20"/>
                <w:szCs w:val="20"/>
              </w:rPr>
              <w:t>…</w:t>
            </w:r>
          </w:p>
        </w:tc>
        <w:tc>
          <w:tcPr>
            <w:tcW w:w="1160" w:type="pct"/>
          </w:tcPr>
          <w:p w:rsidR="00252E34" w:rsidRPr="001B2D50" w:rsidRDefault="00252E34" w:rsidP="007776F1">
            <w:pPr>
              <w:keepNext/>
              <w:spacing w:after="40"/>
              <w:jc w:val="center"/>
              <w:rPr>
                <w:color w:val="FF0000"/>
                <w:sz w:val="20"/>
                <w:szCs w:val="20"/>
              </w:rPr>
            </w:pPr>
            <w:r w:rsidRPr="005970BA">
              <w:rPr>
                <w:color w:val="FF0000"/>
                <w:sz w:val="20"/>
                <w:szCs w:val="20"/>
              </w:rPr>
              <w:t>…</w:t>
            </w:r>
          </w:p>
        </w:tc>
        <w:tc>
          <w:tcPr>
            <w:tcW w:w="1160" w:type="pct"/>
          </w:tcPr>
          <w:p w:rsidR="00252E34" w:rsidRPr="001B2D50" w:rsidRDefault="00252E34" w:rsidP="007776F1">
            <w:pPr>
              <w:keepNext/>
              <w:spacing w:after="40"/>
              <w:jc w:val="center"/>
              <w:rPr>
                <w:color w:val="FF0000"/>
                <w:sz w:val="20"/>
                <w:szCs w:val="20"/>
              </w:rPr>
            </w:pPr>
            <w:r w:rsidRPr="005970BA">
              <w:rPr>
                <w:color w:val="FF0000"/>
                <w:sz w:val="20"/>
                <w:szCs w:val="20"/>
              </w:rPr>
              <w:t>…</w:t>
            </w:r>
          </w:p>
        </w:tc>
      </w:tr>
    </w:tbl>
    <w:p w:rsidR="006C06F5" w:rsidRDefault="006C06F5" w:rsidP="006C06F5">
      <w:pPr>
        <w:pStyle w:val="Heading1"/>
      </w:pPr>
      <w:bookmarkStart w:id="69" w:name="_Toc334886733"/>
      <w:bookmarkStart w:id="70" w:name="_Toc476227610"/>
      <w:r>
        <w:t>Risk Analysis and Management</w:t>
      </w:r>
      <w:bookmarkEnd w:id="69"/>
      <w:bookmarkEnd w:id="70"/>
    </w:p>
    <w:p w:rsidR="006C06F5" w:rsidRDefault="006C06F5" w:rsidP="006C06F5">
      <w:pPr>
        <w:pStyle w:val="BodytextJustified"/>
      </w:pPr>
      <w:r>
        <w:t>The table below identifies the technical risks associated with the development of the product based on a preliminary risk analysis. They have been analysed in terms of their severity (potential impact) and probability of occurrence.</w:t>
      </w:r>
    </w:p>
    <w:p w:rsidR="006C06F5" w:rsidRPr="00630CBF" w:rsidRDefault="006C06F5" w:rsidP="006C06F5">
      <w:pPr>
        <w:keepNext/>
        <w:spacing w:before="240"/>
        <w:jc w:val="center"/>
        <w:rPr>
          <w:b/>
          <w:sz w:val="20"/>
        </w:rPr>
      </w:pPr>
      <w:r>
        <w:rPr>
          <w:b/>
          <w:sz w:val="20"/>
        </w:rPr>
        <w:t>Technical risks</w:t>
      </w: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649"/>
        <w:gridCol w:w="1649"/>
        <w:gridCol w:w="1649"/>
        <w:gridCol w:w="1649"/>
        <w:gridCol w:w="1649"/>
        <w:gridCol w:w="1648"/>
      </w:tblGrid>
      <w:tr w:rsidR="002C6C05" w:rsidTr="002C6C05">
        <w:trPr>
          <w:cantSplit/>
          <w:tblHeader/>
        </w:trPr>
        <w:tc>
          <w:tcPr>
            <w:tcW w:w="833" w:type="pct"/>
            <w:tcBorders>
              <w:bottom w:val="single" w:sz="4" w:space="0" w:color="auto"/>
            </w:tcBorders>
            <w:shd w:val="clear" w:color="auto" w:fill="C6D9F1" w:themeFill="text2" w:themeFillTint="33"/>
          </w:tcPr>
          <w:p w:rsidR="002C6C05" w:rsidRPr="00630CBF" w:rsidRDefault="002C6C05" w:rsidP="007776F1">
            <w:pPr>
              <w:keepNext/>
              <w:tabs>
                <w:tab w:val="left" w:pos="659"/>
                <w:tab w:val="center" w:pos="869"/>
              </w:tabs>
              <w:spacing w:after="40"/>
              <w:jc w:val="center"/>
              <w:rPr>
                <w:b/>
                <w:sz w:val="20"/>
                <w:szCs w:val="20"/>
              </w:rPr>
            </w:pPr>
            <w:r>
              <w:rPr>
                <w:b/>
                <w:sz w:val="20"/>
                <w:szCs w:val="20"/>
              </w:rPr>
              <w:t>Description of Risk</w:t>
            </w:r>
          </w:p>
        </w:tc>
        <w:tc>
          <w:tcPr>
            <w:tcW w:w="833" w:type="pct"/>
            <w:tcBorders>
              <w:bottom w:val="single" w:sz="4" w:space="0" w:color="auto"/>
            </w:tcBorders>
            <w:shd w:val="clear" w:color="auto" w:fill="C6D9F1" w:themeFill="text2" w:themeFillTint="33"/>
          </w:tcPr>
          <w:p w:rsidR="002C6C05" w:rsidRPr="00630CBF" w:rsidRDefault="002C6C05" w:rsidP="006C06F5">
            <w:pPr>
              <w:keepNext/>
              <w:spacing w:after="40"/>
              <w:jc w:val="center"/>
              <w:rPr>
                <w:b/>
                <w:sz w:val="20"/>
                <w:szCs w:val="20"/>
              </w:rPr>
            </w:pPr>
            <w:r>
              <w:rPr>
                <w:b/>
                <w:sz w:val="20"/>
                <w:szCs w:val="20"/>
              </w:rPr>
              <w:t>Severity</w:t>
            </w:r>
          </w:p>
        </w:tc>
        <w:tc>
          <w:tcPr>
            <w:tcW w:w="833" w:type="pct"/>
            <w:tcBorders>
              <w:bottom w:val="single" w:sz="4" w:space="0" w:color="auto"/>
            </w:tcBorders>
            <w:shd w:val="clear" w:color="auto" w:fill="C6D9F1" w:themeFill="text2" w:themeFillTint="33"/>
          </w:tcPr>
          <w:p w:rsidR="002C6C05" w:rsidRDefault="002C6C05" w:rsidP="007776F1">
            <w:pPr>
              <w:keepNext/>
              <w:spacing w:after="40"/>
              <w:jc w:val="center"/>
              <w:rPr>
                <w:b/>
                <w:sz w:val="20"/>
                <w:szCs w:val="20"/>
              </w:rPr>
            </w:pPr>
            <w:r>
              <w:rPr>
                <w:b/>
                <w:sz w:val="20"/>
                <w:szCs w:val="20"/>
              </w:rPr>
              <w:t>Probability of Occurrence</w:t>
            </w:r>
          </w:p>
        </w:tc>
        <w:tc>
          <w:tcPr>
            <w:tcW w:w="833" w:type="pct"/>
            <w:tcBorders>
              <w:bottom w:val="single" w:sz="4" w:space="0" w:color="auto"/>
            </w:tcBorders>
            <w:shd w:val="clear" w:color="auto" w:fill="C6D9F1" w:themeFill="text2" w:themeFillTint="33"/>
          </w:tcPr>
          <w:p w:rsidR="002C6C05" w:rsidRDefault="002C6C05" w:rsidP="007776F1">
            <w:pPr>
              <w:keepNext/>
              <w:spacing w:after="40"/>
              <w:jc w:val="center"/>
              <w:rPr>
                <w:b/>
                <w:sz w:val="20"/>
                <w:szCs w:val="20"/>
              </w:rPr>
            </w:pPr>
            <w:r>
              <w:rPr>
                <w:b/>
                <w:sz w:val="20"/>
                <w:szCs w:val="20"/>
              </w:rPr>
              <w:t>Description of Impact</w:t>
            </w:r>
          </w:p>
        </w:tc>
        <w:tc>
          <w:tcPr>
            <w:tcW w:w="833" w:type="pct"/>
            <w:tcBorders>
              <w:bottom w:val="single" w:sz="4" w:space="0" w:color="auto"/>
            </w:tcBorders>
            <w:shd w:val="clear" w:color="auto" w:fill="C6D9F1" w:themeFill="text2" w:themeFillTint="33"/>
          </w:tcPr>
          <w:p w:rsidR="002C6C05" w:rsidRDefault="002C6C05" w:rsidP="002C6C05">
            <w:pPr>
              <w:keepNext/>
              <w:spacing w:after="40"/>
              <w:jc w:val="center"/>
              <w:rPr>
                <w:b/>
                <w:sz w:val="20"/>
                <w:szCs w:val="20"/>
              </w:rPr>
            </w:pPr>
            <w:r>
              <w:rPr>
                <w:b/>
                <w:sz w:val="20"/>
                <w:szCs w:val="20"/>
              </w:rPr>
              <w:t>When Mitigated (Dev. Phase)</w:t>
            </w:r>
          </w:p>
        </w:tc>
        <w:tc>
          <w:tcPr>
            <w:tcW w:w="833" w:type="pct"/>
            <w:tcBorders>
              <w:bottom w:val="single" w:sz="4" w:space="0" w:color="auto"/>
            </w:tcBorders>
            <w:shd w:val="clear" w:color="auto" w:fill="C6D9F1" w:themeFill="text2" w:themeFillTint="33"/>
          </w:tcPr>
          <w:p w:rsidR="002C6C05" w:rsidRDefault="002C6C05" w:rsidP="002C6C05">
            <w:pPr>
              <w:keepNext/>
              <w:spacing w:after="40"/>
              <w:jc w:val="center"/>
              <w:rPr>
                <w:b/>
                <w:sz w:val="20"/>
                <w:szCs w:val="20"/>
              </w:rPr>
            </w:pPr>
            <w:r>
              <w:rPr>
                <w:b/>
                <w:sz w:val="20"/>
                <w:szCs w:val="20"/>
              </w:rPr>
              <w:t>Mitigation Plan</w:t>
            </w:r>
          </w:p>
        </w:tc>
      </w:tr>
      <w:tr w:rsidR="002C6C05" w:rsidTr="002C6C05">
        <w:tc>
          <w:tcPr>
            <w:tcW w:w="833" w:type="pct"/>
          </w:tcPr>
          <w:p w:rsidR="002C6C05" w:rsidRPr="001538E5" w:rsidRDefault="002C6C05" w:rsidP="007776F1">
            <w:pPr>
              <w:keepNext/>
              <w:spacing w:after="40"/>
              <w:jc w:val="center"/>
              <w:rPr>
                <w:sz w:val="20"/>
                <w:szCs w:val="20"/>
                <w:lang w:val="fr-FR"/>
              </w:rPr>
            </w:pPr>
            <w:r w:rsidRPr="005970BA">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F06088">
              <w:rPr>
                <w:color w:val="FF0000"/>
                <w:sz w:val="20"/>
                <w:szCs w:val="20"/>
              </w:rPr>
              <w:t>…</w:t>
            </w:r>
          </w:p>
        </w:tc>
        <w:tc>
          <w:tcPr>
            <w:tcW w:w="833" w:type="pct"/>
          </w:tcPr>
          <w:p w:rsidR="002C6C05" w:rsidRPr="001B2D50" w:rsidRDefault="002C6C05" w:rsidP="007776F1">
            <w:pPr>
              <w:keepNext/>
              <w:spacing w:after="40"/>
              <w:jc w:val="center"/>
              <w:rPr>
                <w:color w:val="FF0000"/>
                <w:sz w:val="20"/>
                <w:szCs w:val="20"/>
              </w:rPr>
            </w:pPr>
            <w:r w:rsidRPr="00F06088">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5970BA" w:rsidRDefault="002C6C05" w:rsidP="007776F1">
            <w:pPr>
              <w:keepNext/>
              <w:spacing w:after="40"/>
              <w:jc w:val="center"/>
              <w:rPr>
                <w:color w:val="FF0000"/>
                <w:sz w:val="20"/>
                <w:szCs w:val="20"/>
              </w:rPr>
            </w:pPr>
            <w:r>
              <w:rPr>
                <w:color w:val="FF0000"/>
                <w:sz w:val="20"/>
                <w:szCs w:val="20"/>
              </w:rPr>
              <w:t>Technology</w:t>
            </w:r>
          </w:p>
        </w:tc>
        <w:tc>
          <w:tcPr>
            <w:tcW w:w="833" w:type="pct"/>
          </w:tcPr>
          <w:p w:rsidR="002C6C05" w:rsidRPr="005970BA" w:rsidRDefault="002C6C05" w:rsidP="007776F1">
            <w:pPr>
              <w:keepNext/>
              <w:spacing w:after="40"/>
              <w:jc w:val="center"/>
              <w:rPr>
                <w:color w:val="FF0000"/>
                <w:sz w:val="20"/>
                <w:szCs w:val="20"/>
              </w:rPr>
            </w:pPr>
            <w:r w:rsidRPr="00C54A07">
              <w:rPr>
                <w:color w:val="FF0000"/>
                <w:sz w:val="20"/>
                <w:szCs w:val="20"/>
              </w:rPr>
              <w:t>…</w:t>
            </w:r>
          </w:p>
        </w:tc>
      </w:tr>
      <w:tr w:rsidR="002C6C05" w:rsidTr="002C6C05">
        <w:tc>
          <w:tcPr>
            <w:tcW w:w="833" w:type="pct"/>
          </w:tcPr>
          <w:p w:rsidR="002C6C05" w:rsidRPr="00784BA1" w:rsidRDefault="002C6C05" w:rsidP="007776F1">
            <w:pPr>
              <w:keepNext/>
              <w:spacing w:after="40"/>
              <w:jc w:val="center"/>
              <w:rPr>
                <w:sz w:val="20"/>
                <w:szCs w:val="20"/>
              </w:rPr>
            </w:pPr>
            <w:r w:rsidRPr="005970BA">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5970BA" w:rsidRDefault="002C6C05" w:rsidP="007776F1">
            <w:pPr>
              <w:keepNext/>
              <w:spacing w:after="40"/>
              <w:jc w:val="center"/>
              <w:rPr>
                <w:color w:val="FF0000"/>
                <w:sz w:val="20"/>
                <w:szCs w:val="20"/>
              </w:rPr>
            </w:pPr>
            <w:r>
              <w:rPr>
                <w:color w:val="FF0000"/>
                <w:sz w:val="20"/>
                <w:szCs w:val="20"/>
              </w:rPr>
              <w:t>Product</w:t>
            </w:r>
          </w:p>
        </w:tc>
        <w:tc>
          <w:tcPr>
            <w:tcW w:w="833" w:type="pct"/>
          </w:tcPr>
          <w:p w:rsidR="002C6C05" w:rsidRPr="005970BA" w:rsidRDefault="002C6C05" w:rsidP="007776F1">
            <w:pPr>
              <w:keepNext/>
              <w:spacing w:after="40"/>
              <w:jc w:val="center"/>
              <w:rPr>
                <w:color w:val="FF0000"/>
                <w:sz w:val="20"/>
                <w:szCs w:val="20"/>
              </w:rPr>
            </w:pPr>
            <w:r w:rsidRPr="00C54A07">
              <w:rPr>
                <w:color w:val="FF0000"/>
                <w:sz w:val="20"/>
                <w:szCs w:val="20"/>
              </w:rPr>
              <w:t>…</w:t>
            </w:r>
          </w:p>
        </w:tc>
      </w:tr>
      <w:tr w:rsidR="002C6C05" w:rsidTr="002C6C05">
        <w:tc>
          <w:tcPr>
            <w:tcW w:w="833" w:type="pct"/>
          </w:tcPr>
          <w:p w:rsidR="002C6C05" w:rsidRPr="00784BA1" w:rsidRDefault="002C6C05" w:rsidP="007776F1">
            <w:pPr>
              <w:keepNext/>
              <w:spacing w:after="40"/>
              <w:jc w:val="center"/>
              <w:rPr>
                <w:sz w:val="20"/>
                <w:szCs w:val="20"/>
              </w:rPr>
            </w:pPr>
            <w:r w:rsidRPr="005970BA">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5970BA" w:rsidRDefault="002C6C05" w:rsidP="007776F1">
            <w:pPr>
              <w:keepNext/>
              <w:spacing w:after="40"/>
              <w:jc w:val="center"/>
              <w:rPr>
                <w:color w:val="FF0000"/>
                <w:sz w:val="20"/>
                <w:szCs w:val="20"/>
              </w:rPr>
            </w:pPr>
            <w:r w:rsidRPr="00435E32">
              <w:rPr>
                <w:color w:val="FF0000"/>
                <w:sz w:val="20"/>
                <w:szCs w:val="20"/>
              </w:rPr>
              <w:t>…</w:t>
            </w:r>
          </w:p>
        </w:tc>
        <w:tc>
          <w:tcPr>
            <w:tcW w:w="833" w:type="pct"/>
          </w:tcPr>
          <w:p w:rsidR="002C6C05" w:rsidRPr="005970BA" w:rsidRDefault="002C6C05" w:rsidP="007776F1">
            <w:pPr>
              <w:keepNext/>
              <w:spacing w:after="40"/>
              <w:jc w:val="center"/>
              <w:rPr>
                <w:color w:val="FF0000"/>
                <w:sz w:val="20"/>
                <w:szCs w:val="20"/>
              </w:rPr>
            </w:pPr>
            <w:r w:rsidRPr="00435E32">
              <w:rPr>
                <w:color w:val="FF0000"/>
                <w:sz w:val="20"/>
                <w:szCs w:val="20"/>
              </w:rPr>
              <w:t>…</w:t>
            </w:r>
          </w:p>
        </w:tc>
      </w:tr>
      <w:tr w:rsidR="002C6C05" w:rsidTr="002C6C05">
        <w:tc>
          <w:tcPr>
            <w:tcW w:w="833" w:type="pct"/>
          </w:tcPr>
          <w:p w:rsidR="002C6C05"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rsidR="002C6C05" w:rsidRPr="005970BA" w:rsidRDefault="002C6C05" w:rsidP="007776F1">
            <w:pPr>
              <w:keepNext/>
              <w:spacing w:after="40"/>
              <w:jc w:val="center"/>
              <w:rPr>
                <w:color w:val="FF0000"/>
                <w:sz w:val="20"/>
                <w:szCs w:val="20"/>
              </w:rPr>
            </w:pPr>
            <w:r w:rsidRPr="00435E32">
              <w:rPr>
                <w:color w:val="FF0000"/>
                <w:sz w:val="20"/>
                <w:szCs w:val="20"/>
              </w:rPr>
              <w:t>…</w:t>
            </w:r>
          </w:p>
        </w:tc>
        <w:tc>
          <w:tcPr>
            <w:tcW w:w="833" w:type="pct"/>
          </w:tcPr>
          <w:p w:rsidR="002C6C05" w:rsidRPr="005970BA" w:rsidRDefault="002C6C05" w:rsidP="007776F1">
            <w:pPr>
              <w:keepNext/>
              <w:spacing w:after="40"/>
              <w:jc w:val="center"/>
              <w:rPr>
                <w:color w:val="FF0000"/>
                <w:sz w:val="20"/>
                <w:szCs w:val="20"/>
              </w:rPr>
            </w:pPr>
            <w:r w:rsidRPr="00435E32">
              <w:rPr>
                <w:color w:val="FF0000"/>
                <w:sz w:val="20"/>
                <w:szCs w:val="20"/>
              </w:rPr>
              <w:t>…</w:t>
            </w:r>
          </w:p>
        </w:tc>
      </w:tr>
    </w:tbl>
    <w:p w:rsidR="006C06F5" w:rsidRDefault="002C6C05" w:rsidP="002C6C05">
      <w:pPr>
        <w:pStyle w:val="Instruction"/>
      </w:pPr>
      <w:r>
        <w:t>provide further information as required to properly explain the risk mitigation strategy and plans</w:t>
      </w:r>
    </w:p>
    <w:p w:rsidR="002C6C05" w:rsidRDefault="002C6C05" w:rsidP="006C06F5">
      <w:pPr>
        <w:pStyle w:val="BodytextJustified"/>
      </w:pPr>
      <w:r>
        <w:t>The risk mitigation plan</w:t>
      </w:r>
      <w:r w:rsidR="00DE6A93">
        <w:t xml:space="preserve"> is</w:t>
      </w:r>
      <w:r>
        <w:t xml:space="preserve"> </w:t>
      </w:r>
      <w:r w:rsidRPr="002C6C05">
        <w:rPr>
          <w:color w:val="FF0000"/>
        </w:rPr>
        <w:t>…</w:t>
      </w:r>
    </w:p>
    <w:p w:rsidR="002C6C05" w:rsidRDefault="002C6C05" w:rsidP="006C06F5">
      <w:pPr>
        <w:pStyle w:val="BodytextJustified"/>
      </w:pPr>
      <w:r>
        <w:t xml:space="preserve">The risk management plan can be found in </w:t>
      </w:r>
      <w:r w:rsidRPr="002C6C05">
        <w:rPr>
          <w:color w:val="FF0000"/>
        </w:rPr>
        <w:t>…</w:t>
      </w:r>
      <w:r>
        <w:t>.</w:t>
      </w:r>
    </w:p>
    <w:p w:rsidR="002C6C05" w:rsidRPr="006C06F5" w:rsidRDefault="002C6C05" w:rsidP="006C06F5">
      <w:pPr>
        <w:pStyle w:val="BodytextJustified"/>
      </w:pPr>
    </w:p>
    <w:bookmarkEnd w:id="6"/>
    <w:bookmarkEnd w:id="7"/>
    <w:p w:rsidR="007E242D" w:rsidRDefault="007E242D" w:rsidP="0054707E"/>
    <w:sectPr w:rsidR="007E242D" w:rsidSect="00710BD0">
      <w:headerReference w:type="first" r:id="rId19"/>
      <w:footerReference w:type="first" r:id="rId20"/>
      <w:pgSz w:w="11907" w:h="16840" w:code="9"/>
      <w:pgMar w:top="1134" w:right="1106"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FB" w:rsidRDefault="006744FB">
      <w:r>
        <w:separator/>
      </w:r>
    </w:p>
    <w:p w:rsidR="006744FB" w:rsidRDefault="006744FB"/>
  </w:endnote>
  <w:endnote w:type="continuationSeparator" w:id="0">
    <w:p w:rsidR="006744FB" w:rsidRDefault="006744FB">
      <w:r>
        <w:continuationSeparator/>
      </w:r>
    </w:p>
    <w:p w:rsidR="006744FB" w:rsidRDefault="006744FB"/>
  </w:endnote>
  <w:endnote w:type="continuationNotice" w:id="1">
    <w:p w:rsidR="006744FB" w:rsidRDefault="00674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Default="00334BB9"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EB4">
      <w:rPr>
        <w:rStyle w:val="PageNumber"/>
        <w:noProof/>
      </w:rPr>
      <w:t>14</w:t>
    </w:r>
    <w:r>
      <w:rPr>
        <w:rStyle w:val="PageNumber"/>
      </w:rPr>
      <w:fldChar w:fldCharType="end"/>
    </w:r>
  </w:p>
  <w:p w:rsidR="00334BB9" w:rsidRDefault="00334BB9" w:rsidP="00420DDB">
    <w:pPr>
      <w:ind w:right="360"/>
    </w:pPr>
  </w:p>
  <w:p w:rsidR="00334BB9" w:rsidRDefault="00334BB9"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Default="00334BB9" w:rsidP="009F0F7B">
    <w:pPr>
      <w:tabs>
        <w:tab w:val="left" w:pos="2265"/>
      </w:tabs>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7F6EB4">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7F6EB4">
      <w:rPr>
        <w:rStyle w:val="PageNumber"/>
        <w:noProof/>
        <w:sz w:val="16"/>
        <w:szCs w:val="16"/>
      </w:rPr>
      <w:t>14</w:t>
    </w:r>
    <w:r w:rsidRPr="00384F26">
      <w:rPr>
        <w:rStyle w:val="PageNumber"/>
        <w:sz w:val="16"/>
        <w:szCs w:val="16"/>
      </w:rPr>
      <w:fldChar w:fldCharType="end"/>
    </w:r>
  </w:p>
  <w:p w:rsidR="00334BB9" w:rsidRDefault="00334BB9" w:rsidP="00314DFA">
    <w:pPr>
      <w:tabs>
        <w:tab w:val="left" w:pos="2603"/>
      </w:tabs>
      <w:jc w:val="center"/>
      <w:rPr>
        <w:rStyle w:val="PageNumber"/>
        <w:sz w:val="16"/>
        <w:szCs w:val="16"/>
      </w:rPr>
    </w:pPr>
    <w:r>
      <w:rPr>
        <w:rStyle w:val="PageNumber"/>
        <w:sz w:val="16"/>
        <w:szCs w:val="16"/>
      </w:rPr>
      <w:t>Appendix 1 to AO/1-8893/17/NL/US ARTES ScyLight Call for Proposals</w:t>
    </w:r>
  </w:p>
  <w:p w:rsidR="00334BB9" w:rsidRDefault="00334BB9" w:rsidP="006064C6">
    <w:pPr>
      <w:tabs>
        <w:tab w:val="left" w:pos="2603"/>
      </w:tabs>
      <w:jc w:val="center"/>
      <w:rPr>
        <w:rStyle w:val="PageNumber"/>
        <w:sz w:val="16"/>
        <w:szCs w:val="16"/>
      </w:rPr>
    </w:pPr>
    <w:r>
      <w:rPr>
        <w:rStyle w:val="PageNumber"/>
        <w:sz w:val="16"/>
        <w:szCs w:val="16"/>
      </w:rPr>
      <w:t>Volume 3: Technical Proposal  - Part 3B: Product Development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Pr="007F20C0" w:rsidRDefault="00334BB9" w:rsidP="00420DDB">
    <w:pPr>
      <w:pStyle w:val="STDDOCDataLabel"/>
      <w:tabs>
        <w:tab w:val="clear" w:pos="3960"/>
        <w:tab w:val="clear" w:pos="4860"/>
        <w:tab w:val="clear" w:pos="6840"/>
        <w:tab w:val="left" w:pos="1620"/>
      </w:tabs>
      <w:rPr>
        <w:rStyle w:val="STDDOCDataChar"/>
        <w:b w:val="0"/>
      </w:rPr>
    </w:pPr>
    <w:r>
      <w:t>Prepared by</w:t>
    </w:r>
    <w:r>
      <w:tab/>
    </w:r>
  </w:p>
  <w:p w:rsidR="00334BB9" w:rsidRPr="007F20C0" w:rsidRDefault="00334BB9" w:rsidP="00420DDB">
    <w:pPr>
      <w:pStyle w:val="STDDOCDataLabel"/>
      <w:tabs>
        <w:tab w:val="clear" w:pos="3960"/>
        <w:tab w:val="clear" w:pos="4860"/>
        <w:tab w:val="clear" w:pos="6840"/>
        <w:tab w:val="left" w:pos="1620"/>
      </w:tabs>
      <w:rPr>
        <w:rStyle w:val="STDDOCDataChar"/>
        <w:b w:val="0"/>
      </w:rPr>
    </w:pPr>
    <w:r>
      <w:t>Reference</w:t>
    </w:r>
    <w:r>
      <w:tab/>
      <w:t>????</w:t>
    </w:r>
  </w:p>
  <w:p w:rsidR="00334BB9" w:rsidRPr="007F20C0" w:rsidRDefault="00334BB9" w:rsidP="00420DDB">
    <w:pPr>
      <w:pStyle w:val="STDDOCDataLabel"/>
      <w:tabs>
        <w:tab w:val="clear" w:pos="3960"/>
        <w:tab w:val="clear" w:pos="4860"/>
        <w:tab w:val="clear" w:pos="6840"/>
        <w:tab w:val="left" w:pos="1620"/>
      </w:tabs>
      <w:rPr>
        <w:rStyle w:val="STDDOCDataChar"/>
        <w:b w:val="0"/>
      </w:rPr>
    </w:pPr>
    <w:r>
      <w:t>Issue</w:t>
    </w:r>
    <w:r>
      <w:tab/>
      <w:t>DRAFT</w:t>
    </w:r>
  </w:p>
  <w:p w:rsidR="00334BB9" w:rsidRPr="007F20C0" w:rsidRDefault="00334BB9" w:rsidP="00420DDB">
    <w:pPr>
      <w:pStyle w:val="STDDOCDataLabel"/>
      <w:tabs>
        <w:tab w:val="clear" w:pos="3960"/>
        <w:tab w:val="clear" w:pos="4860"/>
        <w:tab w:val="clear" w:pos="6840"/>
        <w:tab w:val="left" w:pos="1620"/>
      </w:tabs>
      <w:rPr>
        <w:rStyle w:val="STDDOCDataChar"/>
        <w:b w:val="0"/>
      </w:rPr>
    </w:pPr>
    <w:r>
      <w:t>Revision</w:t>
    </w:r>
    <w:r>
      <w:tab/>
      <w:t>2</w:t>
    </w:r>
  </w:p>
  <w:p w:rsidR="00334BB9" w:rsidRPr="007F20C0" w:rsidRDefault="00334BB9"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334BB9" w:rsidRPr="007F20C0" w:rsidRDefault="00334BB9" w:rsidP="00420DDB">
    <w:pPr>
      <w:pStyle w:val="STDDOCDataLabel"/>
      <w:tabs>
        <w:tab w:val="clear" w:pos="3960"/>
        <w:tab w:val="clear" w:pos="4860"/>
        <w:tab w:val="clear" w:pos="6840"/>
        <w:tab w:val="left" w:pos="1620"/>
      </w:tabs>
      <w:rPr>
        <w:rStyle w:val="STDDOCDataChar"/>
        <w:b w:val="0"/>
      </w:rPr>
    </w:pPr>
    <w:r>
      <w:t>Status</w:t>
    </w:r>
    <w:r>
      <w:tab/>
    </w:r>
  </w:p>
  <w:p w:rsidR="00334BB9" w:rsidRPr="007F20C0" w:rsidRDefault="00334BB9" w:rsidP="00420DDB">
    <w:pPr>
      <w:pStyle w:val="STDDOCDataLabel"/>
      <w:tabs>
        <w:tab w:val="clear" w:pos="3960"/>
        <w:tab w:val="clear" w:pos="4860"/>
        <w:tab w:val="clear" w:pos="6840"/>
        <w:tab w:val="left" w:pos="1620"/>
      </w:tabs>
      <w:rPr>
        <w:rStyle w:val="STDDOCDataChar"/>
        <w:b w:val="0"/>
      </w:rPr>
    </w:pPr>
    <w:r>
      <w:t>Document Type</w:t>
    </w:r>
    <w:r>
      <w:tab/>
      <w:t>Template</w:t>
    </w:r>
  </w:p>
  <w:p w:rsidR="00334BB9" w:rsidRPr="009B2DA1" w:rsidRDefault="00334BB9" w:rsidP="00420DDB">
    <w:pPr>
      <w:pStyle w:val="ESA-Signature"/>
    </w:pPr>
    <w:r>
      <w:rPr>
        <w:lang w:eastAsia="en-GB"/>
      </w:rPr>
      <w:drawing>
        <wp:anchor distT="0" distB="0" distL="114300" distR="114300" simplePos="0" relativeHeight="251658240" behindDoc="1" locked="1" layoutInCell="1" allowOverlap="1" wp14:anchorId="3EA5E207" wp14:editId="7CDCF31E">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Default="00334BB9"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7F6EB4">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7F6EB4">
      <w:rPr>
        <w:rStyle w:val="PageNumber"/>
        <w:noProof/>
        <w:sz w:val="16"/>
        <w:szCs w:val="16"/>
      </w:rPr>
      <w:t>14</w:t>
    </w:r>
    <w:r w:rsidRPr="00384F26">
      <w:rPr>
        <w:rStyle w:val="PageNumber"/>
        <w:sz w:val="16"/>
        <w:szCs w:val="16"/>
      </w:rPr>
      <w:fldChar w:fldCharType="end"/>
    </w:r>
  </w:p>
  <w:p w:rsidR="00334BB9" w:rsidRDefault="00334BB9" w:rsidP="009F0F7B">
    <w:pPr>
      <w:tabs>
        <w:tab w:val="left" w:pos="2603"/>
      </w:tabs>
      <w:jc w:val="center"/>
      <w:rPr>
        <w:rStyle w:val="PageNumber"/>
        <w:sz w:val="16"/>
        <w:szCs w:val="16"/>
      </w:rPr>
    </w:pPr>
    <w:r>
      <w:rPr>
        <w:rStyle w:val="PageNumber"/>
        <w:sz w:val="16"/>
        <w:szCs w:val="16"/>
      </w:rPr>
      <w:t>Appendix 1 to AO/1-8893/17/NL/US ARTES ScyLight Call for Proposals</w:t>
    </w:r>
  </w:p>
  <w:p w:rsidR="00334BB9" w:rsidRDefault="00334BB9" w:rsidP="006064C6">
    <w:pPr>
      <w:tabs>
        <w:tab w:val="left" w:pos="2603"/>
      </w:tabs>
      <w:jc w:val="center"/>
      <w:rPr>
        <w:rStyle w:val="PageNumber"/>
        <w:sz w:val="16"/>
        <w:szCs w:val="16"/>
      </w:rPr>
    </w:pPr>
    <w:r>
      <w:rPr>
        <w:rStyle w:val="PageNumber"/>
        <w:sz w:val="16"/>
        <w:szCs w:val="16"/>
      </w:rPr>
      <w:t>Volume 3: Technical Proposal  - Part 3B: Product Development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FB" w:rsidRDefault="006744FB">
      <w:r>
        <w:separator/>
      </w:r>
    </w:p>
    <w:p w:rsidR="006744FB" w:rsidRDefault="006744FB"/>
  </w:footnote>
  <w:footnote w:type="continuationSeparator" w:id="0">
    <w:p w:rsidR="006744FB" w:rsidRDefault="006744FB">
      <w:r>
        <w:continuationSeparator/>
      </w:r>
    </w:p>
    <w:p w:rsidR="006744FB" w:rsidRDefault="006744FB"/>
  </w:footnote>
  <w:footnote w:type="continuationNotice" w:id="1">
    <w:p w:rsidR="006744FB" w:rsidRDefault="00674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Default="00334BB9"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F6EB4">
      <w:rPr>
        <w:rStyle w:val="PageNumber"/>
        <w:noProof/>
      </w:rPr>
      <w:t>14</w:t>
    </w:r>
    <w:r>
      <w:rPr>
        <w:rStyle w:val="PageNumber"/>
      </w:rPr>
      <w:fldChar w:fldCharType="end"/>
    </w:r>
  </w:p>
  <w:p w:rsidR="00334BB9" w:rsidRDefault="00334BB9" w:rsidP="00420DDB">
    <w:pPr>
      <w:ind w:right="360" w:firstLine="360"/>
    </w:pPr>
  </w:p>
  <w:p w:rsidR="00334BB9" w:rsidRDefault="00334B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Default="00334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Default="00334B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9" w:rsidRPr="00BA7A59" w:rsidRDefault="00334BB9" w:rsidP="00420DDB">
    <w:pPr>
      <w:pStyle w:val="ESA-Classification"/>
      <w:framePr w:wrap="auto" w:vAnchor="text" w:hAnchor="page" w:x="1135" w:y="184"/>
    </w:pPr>
  </w:p>
  <w:p w:rsidR="00334BB9" w:rsidRPr="00AF0335" w:rsidRDefault="00334BB9" w:rsidP="00420DDB">
    <w:pPr>
      <w:pStyle w:val="ESA-Logo"/>
      <w:spacing w:after="360"/>
    </w:pPr>
    <w:r>
      <w:rPr>
        <w:noProof/>
        <w:lang w:eastAsia="en-GB"/>
      </w:rPr>
      <w:drawing>
        <wp:inline distT="0" distB="0" distL="0" distR="0" wp14:anchorId="4367B82A" wp14:editId="7D10FD3E">
          <wp:extent cx="1333500" cy="495300"/>
          <wp:effectExtent l="0" t="0" r="0" b="0"/>
          <wp:docPr id="5" name="Picture 5"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15.75pt" o:bullet="t">
        <v:imagedata r:id="rId1" o:title="question-mark-2x"/>
      </v:shape>
    </w:pict>
  </w:numPicBullet>
  <w:numPicBullet w:numPicBulletId="1">
    <w:pict>
      <v:shape id="_x0000_i1030" type="#_x0000_t75" style="width:15.75pt;height:15.75pt" o:bullet="t">
        <v:imagedata r:id="rId2" o:title="info-2x"/>
      </v:shape>
    </w:pict>
  </w:numPicBullet>
  <w:numPicBullet w:numPicBulletId="2">
    <w:pict>
      <v:shape id="_x0000_i1031" type="#_x0000_t75" style="width:24pt;height:24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C3C13"/>
    <w:multiLevelType w:val="multilevel"/>
    <w:tmpl w:val="DF1E26B8"/>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5">
    <w:nsid w:val="3CC106C5"/>
    <w:multiLevelType w:val="hybridMultilevel"/>
    <w:tmpl w:val="D6EE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D74382"/>
    <w:multiLevelType w:val="hybridMultilevel"/>
    <w:tmpl w:val="3E5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1"/>
  </w:num>
  <w:num w:numId="6">
    <w:abstractNumId w:val="14"/>
  </w:num>
  <w:num w:numId="7">
    <w:abstractNumId w:val="6"/>
  </w:num>
  <w:num w:numId="8">
    <w:abstractNumId w:val="7"/>
  </w:num>
  <w:num w:numId="9">
    <w:abstractNumId w:val="13"/>
  </w:num>
  <w:num w:numId="10">
    <w:abstractNumId w:val="2"/>
  </w:num>
  <w:num w:numId="11">
    <w:abstractNumId w:val="3"/>
  </w:num>
  <w:num w:numId="12">
    <w:abstractNumId w:val="8"/>
  </w:num>
  <w:num w:numId="13">
    <w:abstractNumId w:val="11"/>
  </w:num>
  <w:num w:numId="14">
    <w:abstractNumId w:val="9"/>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6B8"/>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9B0"/>
    <w:rsid w:val="00027FBB"/>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375"/>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D7866"/>
    <w:rsid w:val="000D7B2A"/>
    <w:rsid w:val="000E01B6"/>
    <w:rsid w:val="000E1675"/>
    <w:rsid w:val="000E1943"/>
    <w:rsid w:val="000E1C42"/>
    <w:rsid w:val="000E1D95"/>
    <w:rsid w:val="000E2E39"/>
    <w:rsid w:val="000E3544"/>
    <w:rsid w:val="000E5AEF"/>
    <w:rsid w:val="000E5BD4"/>
    <w:rsid w:val="000E6519"/>
    <w:rsid w:val="000E762B"/>
    <w:rsid w:val="000F063B"/>
    <w:rsid w:val="000F1BAE"/>
    <w:rsid w:val="000F259C"/>
    <w:rsid w:val="000F26C5"/>
    <w:rsid w:val="000F2FA2"/>
    <w:rsid w:val="000F30D0"/>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40741"/>
    <w:rsid w:val="00140FDD"/>
    <w:rsid w:val="00141065"/>
    <w:rsid w:val="00141268"/>
    <w:rsid w:val="00142027"/>
    <w:rsid w:val="00142C06"/>
    <w:rsid w:val="00143658"/>
    <w:rsid w:val="00143FDB"/>
    <w:rsid w:val="001453CD"/>
    <w:rsid w:val="00145636"/>
    <w:rsid w:val="00146DA7"/>
    <w:rsid w:val="00147513"/>
    <w:rsid w:val="00147BD7"/>
    <w:rsid w:val="00152E12"/>
    <w:rsid w:val="001532CB"/>
    <w:rsid w:val="00153674"/>
    <w:rsid w:val="00153894"/>
    <w:rsid w:val="001538E5"/>
    <w:rsid w:val="00153970"/>
    <w:rsid w:val="00154C12"/>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46F4"/>
    <w:rsid w:val="00194C91"/>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4D1A"/>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3965"/>
    <w:rsid w:val="001F586D"/>
    <w:rsid w:val="001F68E6"/>
    <w:rsid w:val="001F78D4"/>
    <w:rsid w:val="00201014"/>
    <w:rsid w:val="002012BF"/>
    <w:rsid w:val="002021E3"/>
    <w:rsid w:val="00202C05"/>
    <w:rsid w:val="00206477"/>
    <w:rsid w:val="00206BCF"/>
    <w:rsid w:val="00210929"/>
    <w:rsid w:val="00210FD2"/>
    <w:rsid w:val="00211F55"/>
    <w:rsid w:val="00211F79"/>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6572"/>
    <w:rsid w:val="002270E1"/>
    <w:rsid w:val="002277BC"/>
    <w:rsid w:val="0022780C"/>
    <w:rsid w:val="00230433"/>
    <w:rsid w:val="0023351D"/>
    <w:rsid w:val="002339D6"/>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2E34"/>
    <w:rsid w:val="0025364E"/>
    <w:rsid w:val="0025369F"/>
    <w:rsid w:val="00256658"/>
    <w:rsid w:val="00257800"/>
    <w:rsid w:val="00257C36"/>
    <w:rsid w:val="00257D90"/>
    <w:rsid w:val="00260EA6"/>
    <w:rsid w:val="00261298"/>
    <w:rsid w:val="00262B96"/>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B2A"/>
    <w:rsid w:val="00284FA7"/>
    <w:rsid w:val="00286515"/>
    <w:rsid w:val="0028683F"/>
    <w:rsid w:val="00286A03"/>
    <w:rsid w:val="00286B62"/>
    <w:rsid w:val="00286B86"/>
    <w:rsid w:val="00286BB1"/>
    <w:rsid w:val="00286F65"/>
    <w:rsid w:val="00287A42"/>
    <w:rsid w:val="00287B06"/>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A7EDA"/>
    <w:rsid w:val="002B05A9"/>
    <w:rsid w:val="002B0C88"/>
    <w:rsid w:val="002B1F37"/>
    <w:rsid w:val="002B353D"/>
    <w:rsid w:val="002B3750"/>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C05"/>
    <w:rsid w:val="002C6E10"/>
    <w:rsid w:val="002C7CC8"/>
    <w:rsid w:val="002D38C8"/>
    <w:rsid w:val="002D461A"/>
    <w:rsid w:val="002D4B27"/>
    <w:rsid w:val="002D4BE7"/>
    <w:rsid w:val="002D5401"/>
    <w:rsid w:val="002D6402"/>
    <w:rsid w:val="002E1D35"/>
    <w:rsid w:val="002E2523"/>
    <w:rsid w:val="002E2AB5"/>
    <w:rsid w:val="002E3675"/>
    <w:rsid w:val="002E4FF4"/>
    <w:rsid w:val="002E7747"/>
    <w:rsid w:val="002F0996"/>
    <w:rsid w:val="002F276B"/>
    <w:rsid w:val="002F3608"/>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DFA"/>
    <w:rsid w:val="00314E11"/>
    <w:rsid w:val="003164FA"/>
    <w:rsid w:val="00317618"/>
    <w:rsid w:val="00317A1A"/>
    <w:rsid w:val="003212B7"/>
    <w:rsid w:val="003213D6"/>
    <w:rsid w:val="00322730"/>
    <w:rsid w:val="0032332F"/>
    <w:rsid w:val="003238DF"/>
    <w:rsid w:val="00323D16"/>
    <w:rsid w:val="00323FDA"/>
    <w:rsid w:val="003250CD"/>
    <w:rsid w:val="003261FA"/>
    <w:rsid w:val="00327945"/>
    <w:rsid w:val="003309D1"/>
    <w:rsid w:val="00330AF5"/>
    <w:rsid w:val="00330B0E"/>
    <w:rsid w:val="00332437"/>
    <w:rsid w:val="003326C5"/>
    <w:rsid w:val="00333D0C"/>
    <w:rsid w:val="00334BB9"/>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07EF"/>
    <w:rsid w:val="00361C6F"/>
    <w:rsid w:val="0036248E"/>
    <w:rsid w:val="00364228"/>
    <w:rsid w:val="00365CA5"/>
    <w:rsid w:val="00365DC9"/>
    <w:rsid w:val="00365F46"/>
    <w:rsid w:val="0037006D"/>
    <w:rsid w:val="00370221"/>
    <w:rsid w:val="00370A09"/>
    <w:rsid w:val="00370BD5"/>
    <w:rsid w:val="00370F5C"/>
    <w:rsid w:val="003711D0"/>
    <w:rsid w:val="00372A0F"/>
    <w:rsid w:val="00372DDE"/>
    <w:rsid w:val="003736FC"/>
    <w:rsid w:val="0037579C"/>
    <w:rsid w:val="00375BD8"/>
    <w:rsid w:val="00377574"/>
    <w:rsid w:val="003818C5"/>
    <w:rsid w:val="0038386E"/>
    <w:rsid w:val="00383941"/>
    <w:rsid w:val="00383A8C"/>
    <w:rsid w:val="00383AD6"/>
    <w:rsid w:val="00383D7E"/>
    <w:rsid w:val="0038471D"/>
    <w:rsid w:val="00384A97"/>
    <w:rsid w:val="003850BA"/>
    <w:rsid w:val="00385B5E"/>
    <w:rsid w:val="003878D9"/>
    <w:rsid w:val="003903FC"/>
    <w:rsid w:val="003906D3"/>
    <w:rsid w:val="003913D0"/>
    <w:rsid w:val="0039178A"/>
    <w:rsid w:val="00391E43"/>
    <w:rsid w:val="00391F03"/>
    <w:rsid w:val="00392925"/>
    <w:rsid w:val="00393060"/>
    <w:rsid w:val="0039497A"/>
    <w:rsid w:val="00395511"/>
    <w:rsid w:val="003956B7"/>
    <w:rsid w:val="0039577D"/>
    <w:rsid w:val="00396C23"/>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3E6D"/>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58A2"/>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295C"/>
    <w:rsid w:val="003F3DC1"/>
    <w:rsid w:val="003F3F42"/>
    <w:rsid w:val="003F4341"/>
    <w:rsid w:val="003F57C7"/>
    <w:rsid w:val="003F7636"/>
    <w:rsid w:val="003F7B59"/>
    <w:rsid w:val="003F7CAE"/>
    <w:rsid w:val="004012B7"/>
    <w:rsid w:val="004016AA"/>
    <w:rsid w:val="004026CE"/>
    <w:rsid w:val="00402A2B"/>
    <w:rsid w:val="00404F49"/>
    <w:rsid w:val="00405BA6"/>
    <w:rsid w:val="00411E89"/>
    <w:rsid w:val="00412709"/>
    <w:rsid w:val="00412B6F"/>
    <w:rsid w:val="00412C52"/>
    <w:rsid w:val="004140B4"/>
    <w:rsid w:val="00415CF2"/>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4BC8"/>
    <w:rsid w:val="00435318"/>
    <w:rsid w:val="004364FA"/>
    <w:rsid w:val="00436D5A"/>
    <w:rsid w:val="004375C8"/>
    <w:rsid w:val="004432BB"/>
    <w:rsid w:val="004436CC"/>
    <w:rsid w:val="00445BB4"/>
    <w:rsid w:val="00446EE2"/>
    <w:rsid w:val="004509E1"/>
    <w:rsid w:val="00450F9E"/>
    <w:rsid w:val="00451FCD"/>
    <w:rsid w:val="00452535"/>
    <w:rsid w:val="00453AE0"/>
    <w:rsid w:val="0045546F"/>
    <w:rsid w:val="00456E94"/>
    <w:rsid w:val="00457570"/>
    <w:rsid w:val="00457A1C"/>
    <w:rsid w:val="004602BF"/>
    <w:rsid w:val="00461E7E"/>
    <w:rsid w:val="0046222E"/>
    <w:rsid w:val="00462B26"/>
    <w:rsid w:val="00462E18"/>
    <w:rsid w:val="00462F8E"/>
    <w:rsid w:val="00464F20"/>
    <w:rsid w:val="00465F8D"/>
    <w:rsid w:val="00467806"/>
    <w:rsid w:val="0047193A"/>
    <w:rsid w:val="00471D69"/>
    <w:rsid w:val="00472349"/>
    <w:rsid w:val="00472966"/>
    <w:rsid w:val="00472C40"/>
    <w:rsid w:val="00475EB7"/>
    <w:rsid w:val="00475F6D"/>
    <w:rsid w:val="0047603A"/>
    <w:rsid w:val="00476501"/>
    <w:rsid w:val="00477AFA"/>
    <w:rsid w:val="00480546"/>
    <w:rsid w:val="00480F7F"/>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13D2"/>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2EE6"/>
    <w:rsid w:val="004E3C7A"/>
    <w:rsid w:val="004E4B6A"/>
    <w:rsid w:val="004E5332"/>
    <w:rsid w:val="004E763A"/>
    <w:rsid w:val="004F164A"/>
    <w:rsid w:val="004F30AA"/>
    <w:rsid w:val="004F407D"/>
    <w:rsid w:val="004F4196"/>
    <w:rsid w:val="004F446C"/>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4F30"/>
    <w:rsid w:val="00517CC5"/>
    <w:rsid w:val="00521827"/>
    <w:rsid w:val="00523B90"/>
    <w:rsid w:val="00523BE5"/>
    <w:rsid w:val="005248E4"/>
    <w:rsid w:val="00525B76"/>
    <w:rsid w:val="00527325"/>
    <w:rsid w:val="00530610"/>
    <w:rsid w:val="00530F4A"/>
    <w:rsid w:val="0053164E"/>
    <w:rsid w:val="00531C6E"/>
    <w:rsid w:val="0053349F"/>
    <w:rsid w:val="0053385B"/>
    <w:rsid w:val="00533DAE"/>
    <w:rsid w:val="00533E44"/>
    <w:rsid w:val="005341A7"/>
    <w:rsid w:val="0053499C"/>
    <w:rsid w:val="00535459"/>
    <w:rsid w:val="00535AF5"/>
    <w:rsid w:val="00536F08"/>
    <w:rsid w:val="0054094D"/>
    <w:rsid w:val="00541119"/>
    <w:rsid w:val="00541E2A"/>
    <w:rsid w:val="005451B7"/>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040"/>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2A5C"/>
    <w:rsid w:val="00584939"/>
    <w:rsid w:val="005860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71"/>
    <w:rsid w:val="005A5BA4"/>
    <w:rsid w:val="005A69B4"/>
    <w:rsid w:val="005A6B33"/>
    <w:rsid w:val="005A6C40"/>
    <w:rsid w:val="005A6C8D"/>
    <w:rsid w:val="005A73F6"/>
    <w:rsid w:val="005B0AF1"/>
    <w:rsid w:val="005B1030"/>
    <w:rsid w:val="005B13BD"/>
    <w:rsid w:val="005B39EB"/>
    <w:rsid w:val="005B6146"/>
    <w:rsid w:val="005B7CAF"/>
    <w:rsid w:val="005C2610"/>
    <w:rsid w:val="005C426A"/>
    <w:rsid w:val="005C4A46"/>
    <w:rsid w:val="005C67E2"/>
    <w:rsid w:val="005C738C"/>
    <w:rsid w:val="005C7578"/>
    <w:rsid w:val="005D064F"/>
    <w:rsid w:val="005D0A40"/>
    <w:rsid w:val="005D1C33"/>
    <w:rsid w:val="005D47B5"/>
    <w:rsid w:val="005D7D9A"/>
    <w:rsid w:val="005E1294"/>
    <w:rsid w:val="005E25A4"/>
    <w:rsid w:val="005E261D"/>
    <w:rsid w:val="005E33A3"/>
    <w:rsid w:val="005E3560"/>
    <w:rsid w:val="005E3A91"/>
    <w:rsid w:val="005E3B89"/>
    <w:rsid w:val="005E49A8"/>
    <w:rsid w:val="005E4DD0"/>
    <w:rsid w:val="005E5200"/>
    <w:rsid w:val="005E677A"/>
    <w:rsid w:val="005E6B25"/>
    <w:rsid w:val="005E7840"/>
    <w:rsid w:val="005F0E6C"/>
    <w:rsid w:val="005F175E"/>
    <w:rsid w:val="005F2614"/>
    <w:rsid w:val="005F3A23"/>
    <w:rsid w:val="005F4B75"/>
    <w:rsid w:val="005F5DF3"/>
    <w:rsid w:val="005F64FB"/>
    <w:rsid w:val="005F710A"/>
    <w:rsid w:val="005F7C40"/>
    <w:rsid w:val="00603315"/>
    <w:rsid w:val="00603450"/>
    <w:rsid w:val="0060400A"/>
    <w:rsid w:val="00606387"/>
    <w:rsid w:val="006064C6"/>
    <w:rsid w:val="00606CE1"/>
    <w:rsid w:val="0060704B"/>
    <w:rsid w:val="00607AF0"/>
    <w:rsid w:val="00607F6B"/>
    <w:rsid w:val="00611188"/>
    <w:rsid w:val="00613294"/>
    <w:rsid w:val="00614150"/>
    <w:rsid w:val="00616D1E"/>
    <w:rsid w:val="006203E2"/>
    <w:rsid w:val="006222B8"/>
    <w:rsid w:val="006222BF"/>
    <w:rsid w:val="00626ADA"/>
    <w:rsid w:val="00627A63"/>
    <w:rsid w:val="0063001B"/>
    <w:rsid w:val="00630CBF"/>
    <w:rsid w:val="00631507"/>
    <w:rsid w:val="006319D3"/>
    <w:rsid w:val="00631E80"/>
    <w:rsid w:val="0063217C"/>
    <w:rsid w:val="00632E95"/>
    <w:rsid w:val="00633DBA"/>
    <w:rsid w:val="006402DD"/>
    <w:rsid w:val="006417EE"/>
    <w:rsid w:val="00642B3D"/>
    <w:rsid w:val="00643ABF"/>
    <w:rsid w:val="00644713"/>
    <w:rsid w:val="00645CED"/>
    <w:rsid w:val="00647754"/>
    <w:rsid w:val="00647AA5"/>
    <w:rsid w:val="00651294"/>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1FB"/>
    <w:rsid w:val="006656E2"/>
    <w:rsid w:val="00665D78"/>
    <w:rsid w:val="00666A91"/>
    <w:rsid w:val="00667D70"/>
    <w:rsid w:val="00667E74"/>
    <w:rsid w:val="0067057E"/>
    <w:rsid w:val="00670F90"/>
    <w:rsid w:val="00674169"/>
    <w:rsid w:val="006741FB"/>
    <w:rsid w:val="006744C2"/>
    <w:rsid w:val="006744FB"/>
    <w:rsid w:val="00674735"/>
    <w:rsid w:val="0067575F"/>
    <w:rsid w:val="006758EC"/>
    <w:rsid w:val="00675AC7"/>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0817"/>
    <w:rsid w:val="00692025"/>
    <w:rsid w:val="0069410E"/>
    <w:rsid w:val="0069425C"/>
    <w:rsid w:val="00695361"/>
    <w:rsid w:val="00695F0F"/>
    <w:rsid w:val="00696B97"/>
    <w:rsid w:val="00696DA2"/>
    <w:rsid w:val="00697688"/>
    <w:rsid w:val="00697E08"/>
    <w:rsid w:val="006A1D45"/>
    <w:rsid w:val="006A39A6"/>
    <w:rsid w:val="006A41E1"/>
    <w:rsid w:val="006A4B86"/>
    <w:rsid w:val="006B0F3E"/>
    <w:rsid w:val="006B1A85"/>
    <w:rsid w:val="006B2E57"/>
    <w:rsid w:val="006B3E7A"/>
    <w:rsid w:val="006B48BB"/>
    <w:rsid w:val="006B66CE"/>
    <w:rsid w:val="006B6E18"/>
    <w:rsid w:val="006B7B27"/>
    <w:rsid w:val="006B7C4C"/>
    <w:rsid w:val="006C06F5"/>
    <w:rsid w:val="006C20AE"/>
    <w:rsid w:val="006C2D07"/>
    <w:rsid w:val="006C37B7"/>
    <w:rsid w:val="006C4642"/>
    <w:rsid w:val="006C5680"/>
    <w:rsid w:val="006C572B"/>
    <w:rsid w:val="006C72B1"/>
    <w:rsid w:val="006C7EA3"/>
    <w:rsid w:val="006D031C"/>
    <w:rsid w:val="006D0D0C"/>
    <w:rsid w:val="006D352B"/>
    <w:rsid w:val="006D4A90"/>
    <w:rsid w:val="006D4B30"/>
    <w:rsid w:val="006D4EDF"/>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07B62"/>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A2"/>
    <w:rsid w:val="00724CF2"/>
    <w:rsid w:val="00726DE9"/>
    <w:rsid w:val="007274E1"/>
    <w:rsid w:val="007277B0"/>
    <w:rsid w:val="00727CCD"/>
    <w:rsid w:val="00730773"/>
    <w:rsid w:val="0073136E"/>
    <w:rsid w:val="007329FE"/>
    <w:rsid w:val="00735555"/>
    <w:rsid w:val="00735682"/>
    <w:rsid w:val="00735B91"/>
    <w:rsid w:val="0073742C"/>
    <w:rsid w:val="007407A0"/>
    <w:rsid w:val="00741B06"/>
    <w:rsid w:val="007421CE"/>
    <w:rsid w:val="007426D4"/>
    <w:rsid w:val="00742F89"/>
    <w:rsid w:val="007442A8"/>
    <w:rsid w:val="007445F8"/>
    <w:rsid w:val="00745491"/>
    <w:rsid w:val="0074676A"/>
    <w:rsid w:val="00746E50"/>
    <w:rsid w:val="007477CD"/>
    <w:rsid w:val="00751002"/>
    <w:rsid w:val="00752046"/>
    <w:rsid w:val="00754FCE"/>
    <w:rsid w:val="00756055"/>
    <w:rsid w:val="007562DB"/>
    <w:rsid w:val="00756460"/>
    <w:rsid w:val="007567C1"/>
    <w:rsid w:val="00756C71"/>
    <w:rsid w:val="0076134A"/>
    <w:rsid w:val="00762873"/>
    <w:rsid w:val="00762FFD"/>
    <w:rsid w:val="00764039"/>
    <w:rsid w:val="00764799"/>
    <w:rsid w:val="007650F0"/>
    <w:rsid w:val="0076632C"/>
    <w:rsid w:val="00767313"/>
    <w:rsid w:val="00772341"/>
    <w:rsid w:val="007730E8"/>
    <w:rsid w:val="00773523"/>
    <w:rsid w:val="00773A4F"/>
    <w:rsid w:val="00773D59"/>
    <w:rsid w:val="007745FE"/>
    <w:rsid w:val="007776F1"/>
    <w:rsid w:val="00781AC0"/>
    <w:rsid w:val="00781D2A"/>
    <w:rsid w:val="00781EB3"/>
    <w:rsid w:val="0078353C"/>
    <w:rsid w:val="00784487"/>
    <w:rsid w:val="007844B5"/>
    <w:rsid w:val="00784BA1"/>
    <w:rsid w:val="00786DF0"/>
    <w:rsid w:val="007925B3"/>
    <w:rsid w:val="00792DC6"/>
    <w:rsid w:val="00793B85"/>
    <w:rsid w:val="00794B88"/>
    <w:rsid w:val="00794D02"/>
    <w:rsid w:val="00796256"/>
    <w:rsid w:val="00796F58"/>
    <w:rsid w:val="00797799"/>
    <w:rsid w:val="007A27F7"/>
    <w:rsid w:val="007A3682"/>
    <w:rsid w:val="007A5172"/>
    <w:rsid w:val="007A669E"/>
    <w:rsid w:val="007A7777"/>
    <w:rsid w:val="007B053B"/>
    <w:rsid w:val="007B51E2"/>
    <w:rsid w:val="007B748D"/>
    <w:rsid w:val="007C3669"/>
    <w:rsid w:val="007C36D7"/>
    <w:rsid w:val="007C3F7B"/>
    <w:rsid w:val="007C5E69"/>
    <w:rsid w:val="007C6D77"/>
    <w:rsid w:val="007C7829"/>
    <w:rsid w:val="007C7B11"/>
    <w:rsid w:val="007D4AD3"/>
    <w:rsid w:val="007D5227"/>
    <w:rsid w:val="007D531A"/>
    <w:rsid w:val="007D5B90"/>
    <w:rsid w:val="007D63C0"/>
    <w:rsid w:val="007E02C6"/>
    <w:rsid w:val="007E1FF6"/>
    <w:rsid w:val="007E23C2"/>
    <w:rsid w:val="007E242D"/>
    <w:rsid w:val="007E266D"/>
    <w:rsid w:val="007E36AC"/>
    <w:rsid w:val="007E4A64"/>
    <w:rsid w:val="007E4F27"/>
    <w:rsid w:val="007E50B0"/>
    <w:rsid w:val="007E7F23"/>
    <w:rsid w:val="007F0F83"/>
    <w:rsid w:val="007F2AE3"/>
    <w:rsid w:val="007F4F33"/>
    <w:rsid w:val="007F6CBC"/>
    <w:rsid w:val="007F6EB4"/>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188F"/>
    <w:rsid w:val="0082334E"/>
    <w:rsid w:val="00823ABD"/>
    <w:rsid w:val="00824592"/>
    <w:rsid w:val="00825DE4"/>
    <w:rsid w:val="00827E48"/>
    <w:rsid w:val="008315D1"/>
    <w:rsid w:val="008320A5"/>
    <w:rsid w:val="00832D62"/>
    <w:rsid w:val="00832FAA"/>
    <w:rsid w:val="008367DE"/>
    <w:rsid w:val="00836A1C"/>
    <w:rsid w:val="008371F5"/>
    <w:rsid w:val="008374B0"/>
    <w:rsid w:val="00837C08"/>
    <w:rsid w:val="0084008B"/>
    <w:rsid w:val="008412D0"/>
    <w:rsid w:val="008464CF"/>
    <w:rsid w:val="008469B2"/>
    <w:rsid w:val="008513A6"/>
    <w:rsid w:val="0085178F"/>
    <w:rsid w:val="008529F7"/>
    <w:rsid w:val="008548E5"/>
    <w:rsid w:val="008557ED"/>
    <w:rsid w:val="00855EAD"/>
    <w:rsid w:val="0085665C"/>
    <w:rsid w:val="00856BB4"/>
    <w:rsid w:val="008611FA"/>
    <w:rsid w:val="00861CBB"/>
    <w:rsid w:val="00863B25"/>
    <w:rsid w:val="00863CC7"/>
    <w:rsid w:val="00863D57"/>
    <w:rsid w:val="008641FB"/>
    <w:rsid w:val="00864BE7"/>
    <w:rsid w:val="008663DD"/>
    <w:rsid w:val="0086676B"/>
    <w:rsid w:val="00867EDA"/>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152"/>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3FF5"/>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814"/>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4028"/>
    <w:rsid w:val="009250B6"/>
    <w:rsid w:val="0092512C"/>
    <w:rsid w:val="0093060D"/>
    <w:rsid w:val="009325DA"/>
    <w:rsid w:val="00934218"/>
    <w:rsid w:val="009350C0"/>
    <w:rsid w:val="009412D8"/>
    <w:rsid w:val="00941C71"/>
    <w:rsid w:val="00941E12"/>
    <w:rsid w:val="00942A73"/>
    <w:rsid w:val="00943D2B"/>
    <w:rsid w:val="00944C11"/>
    <w:rsid w:val="00944D54"/>
    <w:rsid w:val="00946E9D"/>
    <w:rsid w:val="00947714"/>
    <w:rsid w:val="00947F5D"/>
    <w:rsid w:val="00950542"/>
    <w:rsid w:val="0095153C"/>
    <w:rsid w:val="00951A45"/>
    <w:rsid w:val="00952F57"/>
    <w:rsid w:val="00952FF3"/>
    <w:rsid w:val="00953661"/>
    <w:rsid w:val="00953DB8"/>
    <w:rsid w:val="0095434C"/>
    <w:rsid w:val="009550A3"/>
    <w:rsid w:val="009551CF"/>
    <w:rsid w:val="009556F7"/>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2C71"/>
    <w:rsid w:val="00993434"/>
    <w:rsid w:val="00993835"/>
    <w:rsid w:val="00994C3F"/>
    <w:rsid w:val="00996773"/>
    <w:rsid w:val="009971C0"/>
    <w:rsid w:val="009978C0"/>
    <w:rsid w:val="009A0634"/>
    <w:rsid w:val="009A1175"/>
    <w:rsid w:val="009A146C"/>
    <w:rsid w:val="009A21CA"/>
    <w:rsid w:val="009A3AE0"/>
    <w:rsid w:val="009A3CCA"/>
    <w:rsid w:val="009A4B26"/>
    <w:rsid w:val="009A5A56"/>
    <w:rsid w:val="009A5F28"/>
    <w:rsid w:val="009A6834"/>
    <w:rsid w:val="009B0083"/>
    <w:rsid w:val="009B0E87"/>
    <w:rsid w:val="009B1691"/>
    <w:rsid w:val="009B3715"/>
    <w:rsid w:val="009B5227"/>
    <w:rsid w:val="009B59E9"/>
    <w:rsid w:val="009B61FB"/>
    <w:rsid w:val="009B6A12"/>
    <w:rsid w:val="009C3221"/>
    <w:rsid w:val="009C7B23"/>
    <w:rsid w:val="009D2C21"/>
    <w:rsid w:val="009D2F0F"/>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0F7B"/>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3CA"/>
    <w:rsid w:val="00A12A67"/>
    <w:rsid w:val="00A13C8C"/>
    <w:rsid w:val="00A148BE"/>
    <w:rsid w:val="00A15A1B"/>
    <w:rsid w:val="00A2045D"/>
    <w:rsid w:val="00A20954"/>
    <w:rsid w:val="00A21083"/>
    <w:rsid w:val="00A217BC"/>
    <w:rsid w:val="00A236AE"/>
    <w:rsid w:val="00A23B3F"/>
    <w:rsid w:val="00A23C70"/>
    <w:rsid w:val="00A242D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37E57"/>
    <w:rsid w:val="00A40155"/>
    <w:rsid w:val="00A4051E"/>
    <w:rsid w:val="00A41188"/>
    <w:rsid w:val="00A4373C"/>
    <w:rsid w:val="00A43740"/>
    <w:rsid w:val="00A45417"/>
    <w:rsid w:val="00A50CCC"/>
    <w:rsid w:val="00A51193"/>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516"/>
    <w:rsid w:val="00AA0D6F"/>
    <w:rsid w:val="00AA30CB"/>
    <w:rsid w:val="00AA3AB5"/>
    <w:rsid w:val="00AA3DD9"/>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35C5"/>
    <w:rsid w:val="00AD41E0"/>
    <w:rsid w:val="00AD7455"/>
    <w:rsid w:val="00AE39AF"/>
    <w:rsid w:val="00AE3F60"/>
    <w:rsid w:val="00AE693D"/>
    <w:rsid w:val="00AE7839"/>
    <w:rsid w:val="00AF06C4"/>
    <w:rsid w:val="00AF09CB"/>
    <w:rsid w:val="00AF0A22"/>
    <w:rsid w:val="00AF0B07"/>
    <w:rsid w:val="00AF18E2"/>
    <w:rsid w:val="00AF28A3"/>
    <w:rsid w:val="00AF2FB1"/>
    <w:rsid w:val="00AF4256"/>
    <w:rsid w:val="00AF4FAB"/>
    <w:rsid w:val="00AF50E1"/>
    <w:rsid w:val="00AF6E2A"/>
    <w:rsid w:val="00AF737A"/>
    <w:rsid w:val="00B02CA0"/>
    <w:rsid w:val="00B03113"/>
    <w:rsid w:val="00B03267"/>
    <w:rsid w:val="00B0366A"/>
    <w:rsid w:val="00B03854"/>
    <w:rsid w:val="00B04E73"/>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34B0"/>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162E"/>
    <w:rsid w:val="00B43DE5"/>
    <w:rsid w:val="00B461DC"/>
    <w:rsid w:val="00B46744"/>
    <w:rsid w:val="00B47EB1"/>
    <w:rsid w:val="00B500F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6943"/>
    <w:rsid w:val="00B6742C"/>
    <w:rsid w:val="00B67C04"/>
    <w:rsid w:val="00B706C7"/>
    <w:rsid w:val="00B71058"/>
    <w:rsid w:val="00B7279D"/>
    <w:rsid w:val="00B73900"/>
    <w:rsid w:val="00B74AA9"/>
    <w:rsid w:val="00B76114"/>
    <w:rsid w:val="00B80254"/>
    <w:rsid w:val="00B8194A"/>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0F16"/>
    <w:rsid w:val="00BB2D96"/>
    <w:rsid w:val="00BB485C"/>
    <w:rsid w:val="00BB4FBE"/>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4D5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671"/>
    <w:rsid w:val="00BF1908"/>
    <w:rsid w:val="00BF20C6"/>
    <w:rsid w:val="00BF4DD5"/>
    <w:rsid w:val="00C00BBE"/>
    <w:rsid w:val="00C017CD"/>
    <w:rsid w:val="00C026B0"/>
    <w:rsid w:val="00C03320"/>
    <w:rsid w:val="00C053F3"/>
    <w:rsid w:val="00C065B7"/>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368"/>
    <w:rsid w:val="00C43D54"/>
    <w:rsid w:val="00C4571D"/>
    <w:rsid w:val="00C45D51"/>
    <w:rsid w:val="00C4674A"/>
    <w:rsid w:val="00C468D9"/>
    <w:rsid w:val="00C47157"/>
    <w:rsid w:val="00C477A3"/>
    <w:rsid w:val="00C5064C"/>
    <w:rsid w:val="00C511DC"/>
    <w:rsid w:val="00C516B5"/>
    <w:rsid w:val="00C51707"/>
    <w:rsid w:val="00C52A08"/>
    <w:rsid w:val="00C52C73"/>
    <w:rsid w:val="00C52D92"/>
    <w:rsid w:val="00C557C5"/>
    <w:rsid w:val="00C57294"/>
    <w:rsid w:val="00C6046C"/>
    <w:rsid w:val="00C615EB"/>
    <w:rsid w:val="00C617AF"/>
    <w:rsid w:val="00C6189C"/>
    <w:rsid w:val="00C62234"/>
    <w:rsid w:val="00C63456"/>
    <w:rsid w:val="00C6428F"/>
    <w:rsid w:val="00C654B1"/>
    <w:rsid w:val="00C656F1"/>
    <w:rsid w:val="00C665F9"/>
    <w:rsid w:val="00C66C55"/>
    <w:rsid w:val="00C71B58"/>
    <w:rsid w:val="00C732D3"/>
    <w:rsid w:val="00C742AB"/>
    <w:rsid w:val="00C74351"/>
    <w:rsid w:val="00C74B97"/>
    <w:rsid w:val="00C74E03"/>
    <w:rsid w:val="00C756E0"/>
    <w:rsid w:val="00C770E8"/>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4E2D"/>
    <w:rsid w:val="00CA6D43"/>
    <w:rsid w:val="00CA7961"/>
    <w:rsid w:val="00CA7E20"/>
    <w:rsid w:val="00CB1233"/>
    <w:rsid w:val="00CB294A"/>
    <w:rsid w:val="00CB30F2"/>
    <w:rsid w:val="00CB34CB"/>
    <w:rsid w:val="00CB4353"/>
    <w:rsid w:val="00CB4CD7"/>
    <w:rsid w:val="00CB588A"/>
    <w:rsid w:val="00CB6970"/>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0C61"/>
    <w:rsid w:val="00CE2B9E"/>
    <w:rsid w:val="00CE4373"/>
    <w:rsid w:val="00CE4CF2"/>
    <w:rsid w:val="00CE7667"/>
    <w:rsid w:val="00CE7AE3"/>
    <w:rsid w:val="00CF0666"/>
    <w:rsid w:val="00CF06A8"/>
    <w:rsid w:val="00CF09E4"/>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0792"/>
    <w:rsid w:val="00D22793"/>
    <w:rsid w:val="00D22836"/>
    <w:rsid w:val="00D24DB9"/>
    <w:rsid w:val="00D24E47"/>
    <w:rsid w:val="00D260F8"/>
    <w:rsid w:val="00D26179"/>
    <w:rsid w:val="00D2715C"/>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A8D"/>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96D7A"/>
    <w:rsid w:val="00DA06D4"/>
    <w:rsid w:val="00DA1142"/>
    <w:rsid w:val="00DA15EB"/>
    <w:rsid w:val="00DA2DFF"/>
    <w:rsid w:val="00DA470F"/>
    <w:rsid w:val="00DA4B7C"/>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1E4E"/>
    <w:rsid w:val="00DC2751"/>
    <w:rsid w:val="00DC41BE"/>
    <w:rsid w:val="00DC4A84"/>
    <w:rsid w:val="00DC4D62"/>
    <w:rsid w:val="00DC4FA9"/>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06DA"/>
    <w:rsid w:val="00DE1E10"/>
    <w:rsid w:val="00DE26A3"/>
    <w:rsid w:val="00DE2E2A"/>
    <w:rsid w:val="00DE442C"/>
    <w:rsid w:val="00DE5451"/>
    <w:rsid w:val="00DE58CC"/>
    <w:rsid w:val="00DE6A93"/>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89A"/>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6D13"/>
    <w:rsid w:val="00E373AD"/>
    <w:rsid w:val="00E37AE9"/>
    <w:rsid w:val="00E4019B"/>
    <w:rsid w:val="00E40BB6"/>
    <w:rsid w:val="00E40EC1"/>
    <w:rsid w:val="00E41A26"/>
    <w:rsid w:val="00E4362A"/>
    <w:rsid w:val="00E43EB7"/>
    <w:rsid w:val="00E444B4"/>
    <w:rsid w:val="00E44C02"/>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103F"/>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2EE7"/>
    <w:rsid w:val="00EA513C"/>
    <w:rsid w:val="00EA550E"/>
    <w:rsid w:val="00EA5920"/>
    <w:rsid w:val="00EA5CA6"/>
    <w:rsid w:val="00EA74FF"/>
    <w:rsid w:val="00EA785B"/>
    <w:rsid w:val="00EB1E3F"/>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3C31"/>
    <w:rsid w:val="00ED4C21"/>
    <w:rsid w:val="00ED5310"/>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4A5F"/>
    <w:rsid w:val="00EF5FAA"/>
    <w:rsid w:val="00EF6673"/>
    <w:rsid w:val="00F0167E"/>
    <w:rsid w:val="00F016A1"/>
    <w:rsid w:val="00F02B4E"/>
    <w:rsid w:val="00F03248"/>
    <w:rsid w:val="00F039C3"/>
    <w:rsid w:val="00F0402C"/>
    <w:rsid w:val="00F06CC0"/>
    <w:rsid w:val="00F103E7"/>
    <w:rsid w:val="00F12208"/>
    <w:rsid w:val="00F122FA"/>
    <w:rsid w:val="00F12F6E"/>
    <w:rsid w:val="00F13732"/>
    <w:rsid w:val="00F1387F"/>
    <w:rsid w:val="00F14590"/>
    <w:rsid w:val="00F14A22"/>
    <w:rsid w:val="00F15FFC"/>
    <w:rsid w:val="00F1645D"/>
    <w:rsid w:val="00F1780C"/>
    <w:rsid w:val="00F2059B"/>
    <w:rsid w:val="00F22928"/>
    <w:rsid w:val="00F23E36"/>
    <w:rsid w:val="00F245DD"/>
    <w:rsid w:val="00F27A1C"/>
    <w:rsid w:val="00F30352"/>
    <w:rsid w:val="00F311C3"/>
    <w:rsid w:val="00F31BA3"/>
    <w:rsid w:val="00F33926"/>
    <w:rsid w:val="00F33F1B"/>
    <w:rsid w:val="00F344C0"/>
    <w:rsid w:val="00F372AA"/>
    <w:rsid w:val="00F3736E"/>
    <w:rsid w:val="00F375D1"/>
    <w:rsid w:val="00F37F00"/>
    <w:rsid w:val="00F40B0C"/>
    <w:rsid w:val="00F413A8"/>
    <w:rsid w:val="00F41726"/>
    <w:rsid w:val="00F42178"/>
    <w:rsid w:val="00F42745"/>
    <w:rsid w:val="00F42FE9"/>
    <w:rsid w:val="00F44106"/>
    <w:rsid w:val="00F44959"/>
    <w:rsid w:val="00F452C6"/>
    <w:rsid w:val="00F4733D"/>
    <w:rsid w:val="00F4769C"/>
    <w:rsid w:val="00F5157F"/>
    <w:rsid w:val="00F520A9"/>
    <w:rsid w:val="00F523E8"/>
    <w:rsid w:val="00F52739"/>
    <w:rsid w:val="00F52C4C"/>
    <w:rsid w:val="00F53C17"/>
    <w:rsid w:val="00F53E33"/>
    <w:rsid w:val="00F562E9"/>
    <w:rsid w:val="00F57457"/>
    <w:rsid w:val="00F57E6F"/>
    <w:rsid w:val="00F61826"/>
    <w:rsid w:val="00F63536"/>
    <w:rsid w:val="00F63B0B"/>
    <w:rsid w:val="00F659FC"/>
    <w:rsid w:val="00F6760A"/>
    <w:rsid w:val="00F67E76"/>
    <w:rsid w:val="00F71715"/>
    <w:rsid w:val="00F71F75"/>
    <w:rsid w:val="00F72033"/>
    <w:rsid w:val="00F72716"/>
    <w:rsid w:val="00F73039"/>
    <w:rsid w:val="00F73D54"/>
    <w:rsid w:val="00F73F64"/>
    <w:rsid w:val="00F7449D"/>
    <w:rsid w:val="00F7489C"/>
    <w:rsid w:val="00F749AA"/>
    <w:rsid w:val="00F7514F"/>
    <w:rsid w:val="00F7656E"/>
    <w:rsid w:val="00F76617"/>
    <w:rsid w:val="00F76FE9"/>
    <w:rsid w:val="00F7745A"/>
    <w:rsid w:val="00F814DD"/>
    <w:rsid w:val="00F814E7"/>
    <w:rsid w:val="00F824A9"/>
    <w:rsid w:val="00F8261A"/>
    <w:rsid w:val="00F828A7"/>
    <w:rsid w:val="00F83AB8"/>
    <w:rsid w:val="00F8438D"/>
    <w:rsid w:val="00F86CF5"/>
    <w:rsid w:val="00F87411"/>
    <w:rsid w:val="00F912AA"/>
    <w:rsid w:val="00F93170"/>
    <w:rsid w:val="00F9322C"/>
    <w:rsid w:val="00F9366B"/>
    <w:rsid w:val="00F9376F"/>
    <w:rsid w:val="00F97D8A"/>
    <w:rsid w:val="00FA0701"/>
    <w:rsid w:val="00FA086B"/>
    <w:rsid w:val="00FA330E"/>
    <w:rsid w:val="00FA3731"/>
    <w:rsid w:val="00FA3D05"/>
    <w:rsid w:val="00FA4C13"/>
    <w:rsid w:val="00FA4D7A"/>
    <w:rsid w:val="00FA556B"/>
    <w:rsid w:val="00FA71D2"/>
    <w:rsid w:val="00FA7294"/>
    <w:rsid w:val="00FB1F2F"/>
    <w:rsid w:val="00FB2C11"/>
    <w:rsid w:val="00FB3FC2"/>
    <w:rsid w:val="00FB500F"/>
    <w:rsid w:val="00FB57C6"/>
    <w:rsid w:val="00FB58B6"/>
    <w:rsid w:val="00FB6BAE"/>
    <w:rsid w:val="00FC01E2"/>
    <w:rsid w:val="00FC023E"/>
    <w:rsid w:val="00FC140D"/>
    <w:rsid w:val="00FC1AAD"/>
    <w:rsid w:val="00FC2312"/>
    <w:rsid w:val="00FC28FD"/>
    <w:rsid w:val="00FC3039"/>
    <w:rsid w:val="00FC305E"/>
    <w:rsid w:val="00FC401F"/>
    <w:rsid w:val="00FC46AD"/>
    <w:rsid w:val="00FC4D7A"/>
    <w:rsid w:val="00FC4E49"/>
    <w:rsid w:val="00FC5347"/>
    <w:rsid w:val="00FC5FD4"/>
    <w:rsid w:val="00FC6ABB"/>
    <w:rsid w:val="00FC6FCD"/>
    <w:rsid w:val="00FC7A3A"/>
    <w:rsid w:val="00FD3356"/>
    <w:rsid w:val="00FD3572"/>
    <w:rsid w:val="00FD3BCF"/>
    <w:rsid w:val="00FD5DD2"/>
    <w:rsid w:val="00FD7184"/>
    <w:rsid w:val="00FD7320"/>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01C4"/>
    <w:rsid w:val="00FF0790"/>
    <w:rsid w:val="00FF094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A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C756E0"/>
    <w:pPr>
      <w:keepNext/>
      <w:numPr>
        <w:numId w:val="2"/>
      </w:numPr>
      <w:spacing w:before="480"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F97D8A"/>
    <w:pPr>
      <w:keepNext/>
      <w:numPr>
        <w:ilvl w:val="1"/>
        <w:numId w:val="2"/>
      </w:numPr>
      <w:spacing w:before="240"/>
      <w:ind w:left="567" w:hanging="567"/>
      <w:jc w:val="left"/>
      <w:outlineLvl w:val="1"/>
    </w:pPr>
    <w:rPr>
      <w:rFonts w:cs="Arial"/>
      <w:b/>
      <w:bCs/>
      <w:iCs/>
      <w:sz w:val="20"/>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C557C5"/>
    <w:pPr>
      <w:keepNext/>
      <w:numPr>
        <w:ilvl w:val="2"/>
        <w:numId w:val="2"/>
      </w:numPr>
      <w:spacing w:before="240"/>
      <w:outlineLvl w:val="2"/>
    </w:pPr>
    <w:rPr>
      <w:rFonts w:cs="Arial"/>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outlineLvl w:val="6"/>
    </w:pPr>
    <w:rPr>
      <w:i/>
    </w:rPr>
  </w:style>
  <w:style w:type="paragraph" w:styleId="Heading8">
    <w:name w:val="heading 8"/>
    <w:basedOn w:val="Normal"/>
    <w:next w:val="BodytextJustified"/>
    <w:link w:val="Heading8Char"/>
    <w:qFormat/>
    <w:rsid w:val="00F70F5E"/>
    <w:pPr>
      <w:numPr>
        <w:ilvl w:val="7"/>
        <w:numId w:val="2"/>
      </w:num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D7320"/>
    <w:pPr>
      <w:tabs>
        <w:tab w:val="left" w:pos="737"/>
        <w:tab w:val="right" w:leader="dot" w:pos="9629"/>
      </w:tabs>
      <w:spacing w:before="240"/>
      <w:ind w:left="737" w:hanging="737"/>
      <w:jc w:val="left"/>
    </w:pPr>
    <w:rPr>
      <w:rFonts w:cs="Arial"/>
      <w:b/>
      <w:bCs/>
      <w:noProof/>
    </w:rPr>
  </w:style>
  <w:style w:type="paragraph" w:styleId="TOC2">
    <w:name w:val="toc 2"/>
    <w:basedOn w:val="Normal"/>
    <w:next w:val="Normal"/>
    <w:autoRedefine/>
    <w:uiPriority w:val="39"/>
    <w:qFormat/>
    <w:locked/>
    <w:rsid w:val="001B4D1A"/>
    <w:pPr>
      <w:tabs>
        <w:tab w:val="left" w:pos="737"/>
        <w:tab w:val="right" w:leader="dot" w:pos="9629"/>
      </w:tabs>
      <w:spacing w:before="80" w:after="80"/>
      <w:ind w:left="737" w:hanging="73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rPr>
      <w:szCs w:val="20"/>
      <w:lang w:val="it-IT"/>
    </w:rPr>
  </w:style>
  <w:style w:type="character" w:styleId="FootnoteReference">
    <w:name w:val="footnote reference"/>
    <w:uiPriority w:val="99"/>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F97D8A"/>
    <w:rPr>
      <w:rFonts w:ascii="Georgia" w:hAnsi="Georgia" w:cs="Arial"/>
      <w:b/>
      <w:bCs/>
      <w:iCs/>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C557C5"/>
    <w:rPr>
      <w:rFonts w:ascii="Georgia" w:hAnsi="Georgia" w:cs="Arial"/>
      <w:sz w:val="24"/>
      <w:szCs w:val="24"/>
      <w:lang w:eastAsia="en-US"/>
    </w:rPr>
  </w:style>
  <w:style w:type="character" w:customStyle="1" w:styleId="Heading1Char">
    <w:name w:val="Heading 1 Char"/>
    <w:aliases w:val="Livello 1 Char,ITT t1 Char,PA Chapter Char,TE Char,Level 1 Char,h1 Char"/>
    <w:link w:val="Heading1"/>
    <w:rsid w:val="00C756E0"/>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i/>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13"/>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C756E0"/>
    <w:pPr>
      <w:keepNext/>
      <w:numPr>
        <w:numId w:val="2"/>
      </w:numPr>
      <w:spacing w:before="480"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F97D8A"/>
    <w:pPr>
      <w:keepNext/>
      <w:numPr>
        <w:ilvl w:val="1"/>
        <w:numId w:val="2"/>
      </w:numPr>
      <w:spacing w:before="240"/>
      <w:ind w:left="567" w:hanging="567"/>
      <w:jc w:val="left"/>
      <w:outlineLvl w:val="1"/>
    </w:pPr>
    <w:rPr>
      <w:rFonts w:cs="Arial"/>
      <w:b/>
      <w:bCs/>
      <w:iCs/>
      <w:sz w:val="20"/>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C557C5"/>
    <w:pPr>
      <w:keepNext/>
      <w:numPr>
        <w:ilvl w:val="2"/>
        <w:numId w:val="2"/>
      </w:numPr>
      <w:spacing w:before="240"/>
      <w:outlineLvl w:val="2"/>
    </w:pPr>
    <w:rPr>
      <w:rFonts w:cs="Arial"/>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outlineLvl w:val="6"/>
    </w:pPr>
    <w:rPr>
      <w:i/>
    </w:rPr>
  </w:style>
  <w:style w:type="paragraph" w:styleId="Heading8">
    <w:name w:val="heading 8"/>
    <w:basedOn w:val="Normal"/>
    <w:next w:val="BodytextJustified"/>
    <w:link w:val="Heading8Char"/>
    <w:qFormat/>
    <w:rsid w:val="00F70F5E"/>
    <w:pPr>
      <w:numPr>
        <w:ilvl w:val="7"/>
        <w:numId w:val="2"/>
      </w:num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D7320"/>
    <w:pPr>
      <w:tabs>
        <w:tab w:val="left" w:pos="737"/>
        <w:tab w:val="right" w:leader="dot" w:pos="9629"/>
      </w:tabs>
      <w:spacing w:before="240"/>
      <w:ind w:left="737" w:hanging="737"/>
      <w:jc w:val="left"/>
    </w:pPr>
    <w:rPr>
      <w:rFonts w:cs="Arial"/>
      <w:b/>
      <w:bCs/>
      <w:noProof/>
    </w:rPr>
  </w:style>
  <w:style w:type="paragraph" w:styleId="TOC2">
    <w:name w:val="toc 2"/>
    <w:basedOn w:val="Normal"/>
    <w:next w:val="Normal"/>
    <w:autoRedefine/>
    <w:uiPriority w:val="39"/>
    <w:qFormat/>
    <w:locked/>
    <w:rsid w:val="001B4D1A"/>
    <w:pPr>
      <w:tabs>
        <w:tab w:val="left" w:pos="737"/>
        <w:tab w:val="right" w:leader="dot" w:pos="9629"/>
      </w:tabs>
      <w:spacing w:before="80" w:after="80"/>
      <w:ind w:left="737" w:hanging="73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rPr>
      <w:szCs w:val="20"/>
      <w:lang w:val="it-IT"/>
    </w:rPr>
  </w:style>
  <w:style w:type="character" w:styleId="FootnoteReference">
    <w:name w:val="footnote reference"/>
    <w:uiPriority w:val="99"/>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F97D8A"/>
    <w:rPr>
      <w:rFonts w:ascii="Georgia" w:hAnsi="Georgia" w:cs="Arial"/>
      <w:b/>
      <w:bCs/>
      <w:iCs/>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C557C5"/>
    <w:rPr>
      <w:rFonts w:ascii="Georgia" w:hAnsi="Georgia" w:cs="Arial"/>
      <w:sz w:val="24"/>
      <w:szCs w:val="24"/>
      <w:lang w:eastAsia="en-US"/>
    </w:rPr>
  </w:style>
  <w:style w:type="character" w:customStyle="1" w:styleId="Heading1Char">
    <w:name w:val="Heading 1 Char"/>
    <w:aliases w:val="Livello 1 Char,ITT t1 Char,PA Chapter Char,TE Char,Level 1 Char,h1 Char"/>
    <w:link w:val="Heading1"/>
    <w:rsid w:val="00C756E0"/>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i/>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13"/>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166527224">
      <w:bodyDiv w:val="1"/>
      <w:marLeft w:val="0"/>
      <w:marRight w:val="0"/>
      <w:marTop w:val="0"/>
      <w:marBottom w:val="0"/>
      <w:divBdr>
        <w:top w:val="none" w:sz="0" w:space="0" w:color="auto"/>
        <w:left w:val="none" w:sz="0" w:space="0" w:color="auto"/>
        <w:bottom w:val="none" w:sz="0" w:space="0" w:color="auto"/>
        <w:right w:val="none" w:sz="0" w:space="0" w:color="auto"/>
      </w:divBdr>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134064341">
      <w:bodyDiv w:val="1"/>
      <w:marLeft w:val="0"/>
      <w:marRight w:val="0"/>
      <w:marTop w:val="0"/>
      <w:marBottom w:val="0"/>
      <w:divBdr>
        <w:top w:val="none" w:sz="0" w:space="0" w:color="auto"/>
        <w:left w:val="none" w:sz="0" w:space="0" w:color="auto"/>
        <w:bottom w:val="none" w:sz="0" w:space="0" w:color="auto"/>
        <w:right w:val="none" w:sz="0" w:space="0" w:color="auto"/>
      </w:divBdr>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PKKMWAM5UKCP-272680608-146</_dlc_DocId>
    <_dlc_DocIdUrl xmlns="ddc99d1b-0883-4f2c-a8e6-6d8ebaa0e5d6">
      <Url>https://esateamsite.sso.esa.int/DTIA/DPTIAT/ScyLight/_layouts/15/DocIdRedir.aspx?ID=PKKMWAM5UKCP-272680608-146</Url>
      <Description>PKKMWAM5UKCP-272680608-146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9EBEE76C-120A-4756-B666-DA450ED4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6A0B18-CB95-4E8C-98F3-E8E77A67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14</Pages>
  <Words>3031</Words>
  <Characters>15856</Characters>
  <Application>Microsoft Office Word</Application>
  <DocSecurity>0</DocSecurity>
  <Lines>792</Lines>
  <Paragraphs>726</Paragraphs>
  <ScaleCrop>false</ScaleCrop>
  <HeadingPairs>
    <vt:vector size="2" baseType="variant">
      <vt:variant>
        <vt:lpstr>Title</vt:lpstr>
      </vt:variant>
      <vt:variant>
        <vt:i4>1</vt:i4>
      </vt:variant>
    </vt:vector>
  </HeadingPairs>
  <TitlesOfParts>
    <vt:vector size="1" baseType="lpstr">
      <vt:lpstr>Product Development Plan Template</vt:lpstr>
    </vt:vector>
  </TitlesOfParts>
  <Manager>TIA-T</Manager>
  <Company>ESA</Company>
  <LinksUpToDate>false</LinksUpToDate>
  <CharactersWithSpaces>18161</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Plan Template</dc:title>
  <dc:subject>Product Development Plan Template</dc:subject>
  <dc:creator>ARTES C&amp;G Programme Office</dc:creator>
  <cp:keywords/>
  <dc:description/>
  <cp:lastModifiedBy>Michael Harverson</cp:lastModifiedBy>
  <cp:revision>88</cp:revision>
  <cp:lastPrinted>2015-10-21T07:54:00Z</cp:lastPrinted>
  <dcterms:created xsi:type="dcterms:W3CDTF">2016-08-10T10:49:00Z</dcterms:created>
  <dcterms:modified xsi:type="dcterms:W3CDTF">2017-03-21T11:27:00Z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ARTES C&amp;G Proposal Template - Part 3A Requirements</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TIA-T</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3, Part 3B</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8557b61a-e871-47c0-bc61-6d06d5266637</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PKKMWAM5UKCP-272680608-146</vt:lpwstr>
  </property>
</Properties>
</file>